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54" w:rsidRPr="00825232" w:rsidRDefault="004D7554" w:rsidP="004D7554">
      <w:pPr>
        <w:jc w:val="center"/>
        <w:rPr>
          <w:sz w:val="28"/>
          <w:szCs w:val="28"/>
        </w:rPr>
      </w:pPr>
      <w:bookmarkStart w:id="0" w:name="_GoBack"/>
      <w:r w:rsidRPr="00825232">
        <w:rPr>
          <w:sz w:val="28"/>
          <w:szCs w:val="28"/>
        </w:rPr>
        <w:t>АДМИНИСТРАТИВНЫЙ РЕГЛАМЕНТ</w:t>
      </w:r>
    </w:p>
    <w:p w:rsidR="004D7554" w:rsidRPr="00825232" w:rsidRDefault="004D7554" w:rsidP="004D7554">
      <w:pPr>
        <w:jc w:val="center"/>
        <w:rPr>
          <w:sz w:val="28"/>
          <w:szCs w:val="28"/>
        </w:rPr>
      </w:pPr>
      <w:r w:rsidRPr="00825232">
        <w:rPr>
          <w:sz w:val="28"/>
          <w:szCs w:val="28"/>
        </w:rPr>
        <w:t>ПО ПРЕДОСТАВЛЕНИЮ МУНИЦИПАЛЬНОЙ УСЛУГИ «ВЫДАЧА РАЗРЕШЕНИЙ НА СТРОИТЕЛЬСТВО, Р</w:t>
      </w:r>
      <w:r w:rsidR="00A950A6" w:rsidRPr="00825232">
        <w:rPr>
          <w:sz w:val="28"/>
          <w:szCs w:val="28"/>
        </w:rPr>
        <w:t>ЕКОНСТРУКЦИЮ</w:t>
      </w:r>
      <w:r w:rsidRPr="00825232">
        <w:rPr>
          <w:sz w:val="28"/>
          <w:szCs w:val="28"/>
        </w:rPr>
        <w:t xml:space="preserve"> ОБЪЕКТОВ КАПИТАЛЬНОГО СТРОИТЕ</w:t>
      </w:r>
      <w:r w:rsidR="00A950A6" w:rsidRPr="00825232">
        <w:rPr>
          <w:sz w:val="28"/>
          <w:szCs w:val="28"/>
        </w:rPr>
        <w:t>ЛЬСТВА НА ТЕРРИТОРИИ  ГРАЧЕВСКОГО МУНИЦИПАЛЬНОГО РАЙОНА</w:t>
      </w:r>
      <w:r w:rsidRPr="00825232">
        <w:rPr>
          <w:sz w:val="28"/>
          <w:szCs w:val="28"/>
        </w:rPr>
        <w:t xml:space="preserve"> СТАВРОПОЛЬСКОГО КРАЯ».</w:t>
      </w:r>
    </w:p>
    <w:bookmarkEnd w:id="0"/>
    <w:p w:rsidR="00180ACA" w:rsidRDefault="00180ACA" w:rsidP="004D7554">
      <w:pPr>
        <w:autoSpaceDE w:val="0"/>
        <w:jc w:val="center"/>
        <w:rPr>
          <w:sz w:val="28"/>
          <w:szCs w:val="28"/>
        </w:rPr>
      </w:pPr>
    </w:p>
    <w:p w:rsidR="00A674B4" w:rsidRDefault="00A674B4" w:rsidP="00180ACA">
      <w:pPr>
        <w:pStyle w:val="a6"/>
        <w:jc w:val="both"/>
        <w:rPr>
          <w:sz w:val="28"/>
          <w:szCs w:val="28"/>
        </w:rPr>
      </w:pPr>
      <w:r>
        <w:rPr>
          <w:sz w:val="28"/>
          <w:szCs w:val="28"/>
        </w:rPr>
        <w:t>(</w:t>
      </w:r>
      <w:proofErr w:type="gramStart"/>
      <w:r>
        <w:rPr>
          <w:sz w:val="28"/>
          <w:szCs w:val="28"/>
        </w:rPr>
        <w:t>У</w:t>
      </w:r>
      <w:r w:rsidR="00180ACA">
        <w:rPr>
          <w:sz w:val="28"/>
          <w:szCs w:val="28"/>
        </w:rPr>
        <w:t>твержден</w:t>
      </w:r>
      <w:proofErr w:type="gramEnd"/>
      <w:r w:rsidR="00180ACA">
        <w:rPr>
          <w:sz w:val="28"/>
          <w:szCs w:val="28"/>
        </w:rPr>
        <w:t xml:space="preserve"> постановлением администрации  Грачевского</w:t>
      </w:r>
      <w:r w:rsidR="00A950A6">
        <w:rPr>
          <w:sz w:val="28"/>
          <w:szCs w:val="28"/>
        </w:rPr>
        <w:t xml:space="preserve"> муниципального</w:t>
      </w:r>
      <w:r w:rsidR="00180ACA">
        <w:rPr>
          <w:sz w:val="28"/>
          <w:szCs w:val="28"/>
        </w:rPr>
        <w:t xml:space="preserve"> район</w:t>
      </w:r>
      <w:r w:rsidR="00FC2824">
        <w:rPr>
          <w:sz w:val="28"/>
          <w:szCs w:val="28"/>
        </w:rPr>
        <w:t>а</w:t>
      </w:r>
      <w:r w:rsidR="00A950A6">
        <w:rPr>
          <w:sz w:val="28"/>
          <w:szCs w:val="28"/>
        </w:rPr>
        <w:t xml:space="preserve">    </w:t>
      </w:r>
      <w:r w:rsidR="00180ACA">
        <w:rPr>
          <w:sz w:val="28"/>
          <w:szCs w:val="28"/>
        </w:rPr>
        <w:t xml:space="preserve"> Ст</w:t>
      </w:r>
      <w:r w:rsidR="00A950A6">
        <w:rPr>
          <w:sz w:val="28"/>
          <w:szCs w:val="28"/>
        </w:rPr>
        <w:t>авропольского края  от</w:t>
      </w:r>
      <w:r>
        <w:rPr>
          <w:sz w:val="28"/>
          <w:szCs w:val="28"/>
        </w:rPr>
        <w:t xml:space="preserve"> 01 июня</w:t>
      </w:r>
      <w:r w:rsidR="00A950A6">
        <w:rPr>
          <w:sz w:val="28"/>
          <w:szCs w:val="28"/>
        </w:rPr>
        <w:t xml:space="preserve">      2015  года  № </w:t>
      </w:r>
      <w:r>
        <w:rPr>
          <w:sz w:val="28"/>
          <w:szCs w:val="28"/>
        </w:rPr>
        <w:t>324)</w:t>
      </w:r>
    </w:p>
    <w:p w:rsidR="00180ACA" w:rsidRPr="00A674B4" w:rsidRDefault="00A674B4" w:rsidP="00180ACA">
      <w:pPr>
        <w:pStyle w:val="a6"/>
        <w:jc w:val="both"/>
        <w:rPr>
          <w:sz w:val="20"/>
          <w:szCs w:val="20"/>
        </w:rPr>
      </w:pPr>
      <w:r w:rsidRPr="00A674B4">
        <w:rPr>
          <w:sz w:val="20"/>
          <w:szCs w:val="20"/>
        </w:rPr>
        <w:t xml:space="preserve">( в редакции постановления №317 от 09 июня 2017 года администрации Грачевского муниципального района Ставропольского края </w:t>
      </w:r>
      <w:r>
        <w:rPr>
          <w:sz w:val="20"/>
          <w:szCs w:val="20"/>
        </w:rPr>
        <w:t>«О</w:t>
      </w:r>
      <w:r w:rsidRPr="00A674B4">
        <w:rPr>
          <w:sz w:val="20"/>
          <w:szCs w:val="20"/>
        </w:rPr>
        <w:t xml:space="preserve"> внесении изменений в административный регламент предоставления администрацией Грачевского муниципального района Ставропольского края</w:t>
      </w:r>
      <w:r w:rsidR="00A950A6" w:rsidRPr="00A674B4">
        <w:rPr>
          <w:sz w:val="20"/>
          <w:szCs w:val="20"/>
        </w:rPr>
        <w:t xml:space="preserve">  </w:t>
      </w:r>
      <w:r w:rsidRPr="00A674B4">
        <w:rPr>
          <w:sz w:val="20"/>
          <w:szCs w:val="20"/>
        </w:rPr>
        <w:t>муниципальной услуги «Выдача разрешений на строительство, реконструкцию объектов капитального строительства, реконструкции на территории Грачевского муниципального района Ставропольского края»</w:t>
      </w:r>
      <w:proofErr w:type="gramStart"/>
      <w:r w:rsidR="00A950A6" w:rsidRPr="00A674B4">
        <w:rPr>
          <w:sz w:val="20"/>
          <w:szCs w:val="20"/>
        </w:rPr>
        <w:t xml:space="preserve"> </w:t>
      </w:r>
      <w:r>
        <w:rPr>
          <w:sz w:val="20"/>
          <w:szCs w:val="20"/>
        </w:rPr>
        <w:t>)</w:t>
      </w:r>
      <w:proofErr w:type="gramEnd"/>
      <w:r w:rsidR="00180ACA" w:rsidRPr="00A674B4">
        <w:rPr>
          <w:sz w:val="20"/>
          <w:szCs w:val="20"/>
        </w:rPr>
        <w:t xml:space="preserve"> </w:t>
      </w:r>
    </w:p>
    <w:p w:rsidR="006C3599" w:rsidRPr="006C3599" w:rsidRDefault="006C3599" w:rsidP="00180ACA">
      <w:pPr>
        <w:pStyle w:val="a6"/>
        <w:jc w:val="both"/>
        <w:rPr>
          <w:color w:val="FF0000"/>
          <w:sz w:val="28"/>
          <w:szCs w:val="28"/>
        </w:rPr>
      </w:pPr>
    </w:p>
    <w:p w:rsidR="00180ACA" w:rsidRDefault="00180ACA" w:rsidP="004D7554">
      <w:pPr>
        <w:autoSpaceDE w:val="0"/>
        <w:jc w:val="center"/>
        <w:rPr>
          <w:sz w:val="28"/>
          <w:szCs w:val="28"/>
        </w:rPr>
      </w:pPr>
    </w:p>
    <w:p w:rsidR="004D7554" w:rsidRDefault="004D7554" w:rsidP="004D7554">
      <w:pPr>
        <w:autoSpaceDE w:val="0"/>
        <w:jc w:val="center"/>
        <w:rPr>
          <w:bCs/>
          <w:sz w:val="28"/>
          <w:szCs w:val="28"/>
        </w:rPr>
      </w:pPr>
      <w:r w:rsidRPr="00432805">
        <w:rPr>
          <w:bCs/>
          <w:sz w:val="28"/>
          <w:szCs w:val="28"/>
        </w:rPr>
        <w:t>1.</w:t>
      </w:r>
      <w:r>
        <w:rPr>
          <w:bCs/>
          <w:sz w:val="28"/>
          <w:szCs w:val="28"/>
        </w:rPr>
        <w:t>Общие положения</w:t>
      </w:r>
    </w:p>
    <w:p w:rsidR="004D7554" w:rsidRPr="00432805" w:rsidRDefault="004D7554" w:rsidP="004D7554">
      <w:pPr>
        <w:autoSpaceDE w:val="0"/>
        <w:jc w:val="center"/>
        <w:rPr>
          <w:bCs/>
          <w:sz w:val="28"/>
          <w:szCs w:val="28"/>
        </w:rPr>
      </w:pPr>
    </w:p>
    <w:p w:rsidR="004D7554" w:rsidRPr="00432805" w:rsidRDefault="004D7554" w:rsidP="004D7554">
      <w:pPr>
        <w:autoSpaceDE w:val="0"/>
        <w:ind w:firstLine="567"/>
        <w:rPr>
          <w:bCs/>
          <w:sz w:val="28"/>
          <w:szCs w:val="28"/>
        </w:rPr>
      </w:pPr>
      <w:r>
        <w:rPr>
          <w:bCs/>
          <w:sz w:val="28"/>
          <w:szCs w:val="28"/>
        </w:rPr>
        <w:t>1.1.</w:t>
      </w:r>
      <w:r w:rsidRPr="00432805">
        <w:rPr>
          <w:bCs/>
          <w:sz w:val="28"/>
          <w:szCs w:val="28"/>
        </w:rPr>
        <w:t>Предмет регулирован</w:t>
      </w:r>
      <w:r>
        <w:rPr>
          <w:bCs/>
          <w:sz w:val="28"/>
          <w:szCs w:val="28"/>
        </w:rPr>
        <w:t>ия административного регламента</w:t>
      </w:r>
    </w:p>
    <w:p w:rsidR="004D7554" w:rsidRDefault="004D7554" w:rsidP="004D7554">
      <w:pPr>
        <w:autoSpaceDE w:val="0"/>
        <w:ind w:firstLine="567"/>
        <w:jc w:val="both"/>
        <w:rPr>
          <w:sz w:val="28"/>
          <w:szCs w:val="28"/>
        </w:rPr>
      </w:pPr>
      <w:proofErr w:type="gramStart"/>
      <w:r>
        <w:rPr>
          <w:sz w:val="28"/>
          <w:szCs w:val="28"/>
        </w:rPr>
        <w:t>Настоящий административный регламент предоставления муниципальной услуги «Выдача разрешений на строительство, р</w:t>
      </w:r>
      <w:r w:rsidR="00A950A6">
        <w:rPr>
          <w:sz w:val="28"/>
          <w:szCs w:val="28"/>
        </w:rPr>
        <w:t>еконструкцию</w:t>
      </w:r>
      <w:r>
        <w:rPr>
          <w:sz w:val="28"/>
          <w:szCs w:val="28"/>
        </w:rPr>
        <w:t xml:space="preserve"> объектов капитального строительств</w:t>
      </w:r>
      <w:r w:rsidR="00A950A6">
        <w:rPr>
          <w:sz w:val="28"/>
          <w:szCs w:val="28"/>
        </w:rPr>
        <w:t xml:space="preserve">а на территории </w:t>
      </w:r>
      <w:r>
        <w:rPr>
          <w:sz w:val="28"/>
          <w:szCs w:val="28"/>
        </w:rPr>
        <w:t xml:space="preserve"> Грачевского </w:t>
      </w:r>
      <w:r w:rsidR="00A950A6">
        <w:rPr>
          <w:sz w:val="28"/>
          <w:szCs w:val="28"/>
        </w:rPr>
        <w:t xml:space="preserve">муниципального </w:t>
      </w:r>
      <w:r>
        <w:rPr>
          <w:sz w:val="28"/>
          <w:szCs w:val="28"/>
        </w:rPr>
        <w:t>района Ставропольского края» (далее–административный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w:t>
      </w:r>
      <w:proofErr w:type="gramEnd"/>
      <w:r>
        <w:rPr>
          <w:sz w:val="28"/>
          <w:szCs w:val="28"/>
        </w:rPr>
        <w:t xml:space="preserve"> ходе исполнения муниципальной услуги.</w:t>
      </w:r>
    </w:p>
    <w:p w:rsidR="004D7554" w:rsidRPr="00432805" w:rsidRDefault="004D7554" w:rsidP="004D7554">
      <w:pPr>
        <w:ind w:firstLine="567"/>
        <w:rPr>
          <w:bCs/>
          <w:sz w:val="28"/>
          <w:szCs w:val="28"/>
        </w:rPr>
      </w:pPr>
      <w:r>
        <w:rPr>
          <w:bCs/>
          <w:sz w:val="28"/>
          <w:szCs w:val="28"/>
        </w:rPr>
        <w:t>1.2.</w:t>
      </w:r>
      <w:r w:rsidRPr="00432805">
        <w:rPr>
          <w:bCs/>
          <w:sz w:val="28"/>
          <w:szCs w:val="28"/>
        </w:rPr>
        <w:t>Круг заявителей</w:t>
      </w:r>
    </w:p>
    <w:p w:rsidR="004D7554" w:rsidRDefault="00FC2824" w:rsidP="004D7554">
      <w:pPr>
        <w:ind w:firstLine="567"/>
        <w:jc w:val="both"/>
        <w:rPr>
          <w:rFonts w:cs="Arial"/>
          <w:sz w:val="28"/>
          <w:szCs w:val="28"/>
        </w:rPr>
      </w:pPr>
      <w:r>
        <w:rPr>
          <w:rFonts w:cs="Arial"/>
          <w:sz w:val="28"/>
          <w:szCs w:val="28"/>
        </w:rPr>
        <w:t>Заявителями, являю</w:t>
      </w:r>
      <w:r w:rsidR="004D7554">
        <w:rPr>
          <w:rFonts w:cs="Arial"/>
          <w:sz w:val="28"/>
          <w:szCs w:val="28"/>
        </w:rPr>
        <w:t>тся застройщики, то есть физические или</w:t>
      </w:r>
      <w:r w:rsidR="00A950A6">
        <w:rPr>
          <w:rFonts w:cs="Arial"/>
          <w:sz w:val="28"/>
          <w:szCs w:val="28"/>
        </w:rPr>
        <w:t xml:space="preserve"> юридические лица, обеспечивающи</w:t>
      </w:r>
      <w:r w:rsidR="004D7554">
        <w:rPr>
          <w:rFonts w:cs="Arial"/>
          <w:sz w:val="28"/>
          <w:szCs w:val="28"/>
        </w:rPr>
        <w:t>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(далее–заявитель).</w:t>
      </w:r>
    </w:p>
    <w:p w:rsidR="004D7554" w:rsidRDefault="004D7554" w:rsidP="004D7554">
      <w:pPr>
        <w:ind w:firstLine="567"/>
        <w:jc w:val="both"/>
        <w:rPr>
          <w:sz w:val="28"/>
          <w:szCs w:val="28"/>
        </w:rPr>
      </w:pPr>
      <w:r>
        <w:rPr>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(далее–представитель).</w:t>
      </w:r>
    </w:p>
    <w:p w:rsidR="004D7554" w:rsidRPr="00432805" w:rsidRDefault="004D7554" w:rsidP="004D7554">
      <w:pPr>
        <w:pStyle w:val="11"/>
        <w:ind w:firstLine="567"/>
        <w:jc w:val="both"/>
        <w:rPr>
          <w:rFonts w:ascii="Times New Roman" w:hAnsi="Times New Roman" w:cs="Times New Roman"/>
          <w:bCs/>
          <w:sz w:val="28"/>
          <w:szCs w:val="28"/>
        </w:rPr>
      </w:pPr>
      <w:r w:rsidRPr="00432805">
        <w:rPr>
          <w:rFonts w:ascii="Times New Roman" w:hAnsi="Times New Roman" w:cs="Times New Roman"/>
          <w:bCs/>
          <w:sz w:val="28"/>
          <w:szCs w:val="28"/>
        </w:rPr>
        <w:t>1.3.Требования к порядку информирования о предоставлении муниципальной услуги.</w:t>
      </w:r>
    </w:p>
    <w:p w:rsidR="004D7554" w:rsidRDefault="004D7554" w:rsidP="004D7554">
      <w:pPr>
        <w:tabs>
          <w:tab w:val="left" w:pos="-5529"/>
          <w:tab w:val="left" w:pos="844"/>
        </w:tabs>
        <w:autoSpaceDE w:val="0"/>
        <w:ind w:firstLine="567"/>
        <w:jc w:val="both"/>
        <w:rPr>
          <w:sz w:val="28"/>
          <w:szCs w:val="28"/>
        </w:rPr>
      </w:pPr>
      <w:r>
        <w:rPr>
          <w:sz w:val="28"/>
          <w:szCs w:val="28"/>
        </w:rPr>
        <w:lastRenderedPageBreak/>
        <w:t>1.3.1.Муниципальную услугу предоставляет адми</w:t>
      </w:r>
      <w:r w:rsidR="00A950A6">
        <w:rPr>
          <w:sz w:val="28"/>
          <w:szCs w:val="28"/>
        </w:rPr>
        <w:t xml:space="preserve">нистрация </w:t>
      </w:r>
      <w:r>
        <w:rPr>
          <w:sz w:val="28"/>
          <w:szCs w:val="28"/>
        </w:rPr>
        <w:t xml:space="preserve"> Грачевского</w:t>
      </w:r>
      <w:r w:rsidR="00A950A6">
        <w:rPr>
          <w:sz w:val="28"/>
          <w:szCs w:val="28"/>
        </w:rPr>
        <w:t xml:space="preserve"> муниципального</w:t>
      </w:r>
      <w:r>
        <w:rPr>
          <w:sz w:val="28"/>
          <w:szCs w:val="28"/>
        </w:rPr>
        <w:t xml:space="preserve"> района Ставропольского края (далее-Администрация).</w:t>
      </w:r>
    </w:p>
    <w:p w:rsidR="004D7554" w:rsidRDefault="004D7554" w:rsidP="004D7554">
      <w:pPr>
        <w:tabs>
          <w:tab w:val="left" w:pos="-5529"/>
          <w:tab w:val="left" w:pos="825"/>
          <w:tab w:val="left" w:pos="2160"/>
        </w:tabs>
        <w:autoSpaceDE w:val="0"/>
        <w:ind w:firstLine="567"/>
        <w:jc w:val="both"/>
        <w:rPr>
          <w:sz w:val="28"/>
          <w:szCs w:val="28"/>
        </w:rPr>
      </w:pPr>
      <w:r>
        <w:rPr>
          <w:sz w:val="28"/>
          <w:szCs w:val="28"/>
        </w:rPr>
        <w:t xml:space="preserve">Место нахождения Администрации: </w:t>
      </w:r>
      <w:proofErr w:type="gramStart"/>
      <w:r>
        <w:rPr>
          <w:sz w:val="28"/>
          <w:szCs w:val="28"/>
        </w:rPr>
        <w:t xml:space="preserve">Россия, Ставропольский край, </w:t>
      </w:r>
      <w:proofErr w:type="spellStart"/>
      <w:r>
        <w:rPr>
          <w:sz w:val="28"/>
          <w:szCs w:val="28"/>
        </w:rPr>
        <w:t>Г</w:t>
      </w:r>
      <w:r w:rsidR="00A950A6">
        <w:rPr>
          <w:sz w:val="28"/>
          <w:szCs w:val="28"/>
        </w:rPr>
        <w:t>рачевский</w:t>
      </w:r>
      <w:proofErr w:type="spellEnd"/>
      <w:r w:rsidR="00A950A6">
        <w:rPr>
          <w:sz w:val="28"/>
          <w:szCs w:val="28"/>
        </w:rPr>
        <w:t xml:space="preserve"> район, с. Грачевка,  ул. Ставропольская, 42, </w:t>
      </w:r>
      <w:r w:rsidR="00136E5E">
        <w:rPr>
          <w:sz w:val="28"/>
          <w:szCs w:val="28"/>
        </w:rPr>
        <w:t xml:space="preserve"> телефон (8-86540) 4-06-04, (8-86540) 4-15-45</w:t>
      </w:r>
      <w:r>
        <w:rPr>
          <w:sz w:val="28"/>
          <w:szCs w:val="28"/>
        </w:rPr>
        <w:t>.</w:t>
      </w:r>
      <w:proofErr w:type="gramEnd"/>
      <w:r>
        <w:rPr>
          <w:sz w:val="28"/>
          <w:szCs w:val="28"/>
        </w:rPr>
        <w:t xml:space="preserve"> Почтовый адрес для направлени</w:t>
      </w:r>
      <w:r w:rsidR="00136E5E">
        <w:rPr>
          <w:sz w:val="28"/>
          <w:szCs w:val="28"/>
        </w:rPr>
        <w:t>я документов и обращений: 356250</w:t>
      </w:r>
      <w:r>
        <w:rPr>
          <w:sz w:val="28"/>
          <w:szCs w:val="28"/>
        </w:rPr>
        <w:t xml:space="preserve">, Россия, Ставропольский край, </w:t>
      </w:r>
      <w:proofErr w:type="spellStart"/>
      <w:r>
        <w:rPr>
          <w:sz w:val="28"/>
          <w:szCs w:val="28"/>
        </w:rPr>
        <w:t>Г</w:t>
      </w:r>
      <w:r w:rsidR="00136E5E">
        <w:rPr>
          <w:sz w:val="28"/>
          <w:szCs w:val="28"/>
        </w:rPr>
        <w:t>рачевский</w:t>
      </w:r>
      <w:proofErr w:type="spellEnd"/>
      <w:r w:rsidR="00136E5E">
        <w:rPr>
          <w:sz w:val="28"/>
          <w:szCs w:val="28"/>
        </w:rPr>
        <w:t xml:space="preserve"> район, </w:t>
      </w:r>
      <w:proofErr w:type="spellStart"/>
      <w:r w:rsidR="00136E5E">
        <w:rPr>
          <w:sz w:val="28"/>
          <w:szCs w:val="28"/>
        </w:rPr>
        <w:t>с</w:t>
      </w:r>
      <w:proofErr w:type="gramStart"/>
      <w:r w:rsidR="00136E5E">
        <w:rPr>
          <w:sz w:val="28"/>
          <w:szCs w:val="28"/>
        </w:rPr>
        <w:t>.Г</w:t>
      </w:r>
      <w:proofErr w:type="gramEnd"/>
      <w:r w:rsidR="00136E5E">
        <w:rPr>
          <w:sz w:val="28"/>
          <w:szCs w:val="28"/>
        </w:rPr>
        <w:t>рачевка</w:t>
      </w:r>
      <w:proofErr w:type="spellEnd"/>
      <w:r w:rsidR="00136E5E">
        <w:rPr>
          <w:sz w:val="28"/>
          <w:szCs w:val="28"/>
        </w:rPr>
        <w:t xml:space="preserve"> ул. Ставропольская, 42</w:t>
      </w:r>
      <w:r>
        <w:rPr>
          <w:sz w:val="28"/>
          <w:szCs w:val="28"/>
        </w:rPr>
        <w:t>.</w:t>
      </w:r>
    </w:p>
    <w:p w:rsidR="004D7554" w:rsidRDefault="004D7554" w:rsidP="004D7554">
      <w:pPr>
        <w:tabs>
          <w:tab w:val="left" w:pos="-5529"/>
          <w:tab w:val="left" w:pos="825"/>
          <w:tab w:val="left" w:pos="2160"/>
        </w:tabs>
        <w:autoSpaceDE w:val="0"/>
        <w:ind w:firstLine="567"/>
        <w:jc w:val="both"/>
        <w:rPr>
          <w:sz w:val="28"/>
          <w:szCs w:val="28"/>
        </w:rPr>
      </w:pPr>
      <w:r>
        <w:rPr>
          <w:sz w:val="28"/>
          <w:szCs w:val="28"/>
        </w:rPr>
        <w:t>График работы: понедельник – пятница с 8 час 00 мин до 17 час 00 мин, перерыв с 12 час 00 мин до 14 час 00 мин, кроме выходных и праздничных дней.</w:t>
      </w:r>
    </w:p>
    <w:p w:rsidR="004D7554" w:rsidRDefault="004D7554" w:rsidP="004D7554">
      <w:pPr>
        <w:autoSpaceDE w:val="0"/>
        <w:ind w:firstLine="567"/>
        <w:jc w:val="both"/>
        <w:rPr>
          <w:sz w:val="28"/>
          <w:szCs w:val="28"/>
        </w:rPr>
      </w:pPr>
      <w:r>
        <w:rPr>
          <w:sz w:val="28"/>
          <w:szCs w:val="28"/>
        </w:rPr>
        <w:t>Справочные теле</w:t>
      </w:r>
      <w:r w:rsidR="00136E5E">
        <w:rPr>
          <w:sz w:val="28"/>
          <w:szCs w:val="28"/>
        </w:rPr>
        <w:t>фоны Администрации: 8(86540) 4-0696; 8(86540) 4-09-04</w:t>
      </w:r>
    </w:p>
    <w:p w:rsidR="004D7554" w:rsidRPr="002B40C4" w:rsidRDefault="004D7554" w:rsidP="004D7554">
      <w:pPr>
        <w:autoSpaceDE w:val="0"/>
        <w:ind w:firstLine="567"/>
        <w:jc w:val="both"/>
        <w:rPr>
          <w:sz w:val="28"/>
          <w:szCs w:val="28"/>
        </w:rPr>
      </w:pPr>
      <w:r>
        <w:rPr>
          <w:sz w:val="28"/>
          <w:szCs w:val="28"/>
        </w:rPr>
        <w:t xml:space="preserve">Адрес официального сайта Администрации </w:t>
      </w:r>
      <w:r w:rsidR="00136E5E">
        <w:rPr>
          <w:sz w:val="28"/>
          <w:szCs w:val="28"/>
        </w:rPr>
        <w:t>Грачевского муниципального района Ставропольского края</w:t>
      </w:r>
      <w:r>
        <w:rPr>
          <w:sz w:val="28"/>
          <w:szCs w:val="28"/>
        </w:rPr>
        <w:t xml:space="preserve">: </w:t>
      </w:r>
      <w:hyperlink r:id="rId8" w:history="1">
        <w:r w:rsidR="00136E5E" w:rsidRPr="00DB5A87">
          <w:rPr>
            <w:sz w:val="28"/>
            <w:szCs w:val="28"/>
          </w:rPr>
          <w:t>www.adm-grsk.ru</w:t>
        </w:r>
      </w:hyperlink>
    </w:p>
    <w:p w:rsidR="004D7554" w:rsidRPr="002B40C4" w:rsidRDefault="004D7554" w:rsidP="002B40C4">
      <w:pPr>
        <w:autoSpaceDE w:val="0"/>
        <w:ind w:firstLine="567"/>
        <w:jc w:val="both"/>
        <w:rPr>
          <w:sz w:val="28"/>
          <w:szCs w:val="28"/>
        </w:rPr>
      </w:pPr>
      <w:r>
        <w:rPr>
          <w:sz w:val="28"/>
          <w:szCs w:val="28"/>
        </w:rPr>
        <w:t xml:space="preserve">Электронная почта: </w:t>
      </w:r>
      <w:r w:rsidR="00136E5E" w:rsidRPr="002B40C4">
        <w:rPr>
          <w:sz w:val="28"/>
          <w:szCs w:val="28"/>
        </w:rPr>
        <w:t>omh_grach</w:t>
      </w:r>
      <w:hyperlink r:id="rId9" w:history="1">
        <w:r w:rsidRPr="00DB5A87">
          <w:rPr>
            <w:sz w:val="28"/>
            <w:szCs w:val="28"/>
          </w:rPr>
          <w:t>@mail</w:t>
        </w:r>
      </w:hyperlink>
      <w:r w:rsidRPr="002B40C4">
        <w:rPr>
          <w:sz w:val="28"/>
          <w:szCs w:val="28"/>
        </w:rPr>
        <w:t>.ru.</w:t>
      </w:r>
    </w:p>
    <w:p w:rsidR="004D7554" w:rsidRDefault="004D7554" w:rsidP="002B40C4">
      <w:pPr>
        <w:autoSpaceDE w:val="0"/>
        <w:ind w:firstLine="567"/>
        <w:jc w:val="both"/>
        <w:rPr>
          <w:sz w:val="28"/>
          <w:szCs w:val="28"/>
        </w:rPr>
      </w:pPr>
      <w:r>
        <w:rPr>
          <w:sz w:val="28"/>
          <w:szCs w:val="28"/>
        </w:rPr>
        <w:t xml:space="preserve">Портал государственных и муниципальных услуг - </w:t>
      </w:r>
      <w:hyperlink r:id="rId10" w:history="1">
        <w:r w:rsidRPr="002B40C4">
          <w:rPr>
            <w:sz w:val="28"/>
            <w:szCs w:val="28"/>
          </w:rPr>
          <w:t>www.gosuslugi.ru</w:t>
        </w:r>
      </w:hyperlink>
    </w:p>
    <w:p w:rsidR="004D7554" w:rsidRDefault="004D7554" w:rsidP="002B40C4">
      <w:pPr>
        <w:autoSpaceDE w:val="0"/>
        <w:ind w:firstLine="567"/>
        <w:jc w:val="both"/>
        <w:rPr>
          <w:sz w:val="28"/>
          <w:szCs w:val="28"/>
        </w:rPr>
      </w:pPr>
      <w:r>
        <w:rPr>
          <w:sz w:val="28"/>
          <w:szCs w:val="28"/>
        </w:rPr>
        <w:t>1.3.2.Информирование по вопросам предоставления муниципальной услуги осуществляют специалисты Администрации.</w:t>
      </w:r>
    </w:p>
    <w:p w:rsidR="004D7554" w:rsidRDefault="004D7554" w:rsidP="004D7554">
      <w:pPr>
        <w:autoSpaceDE w:val="0"/>
        <w:ind w:firstLine="567"/>
        <w:jc w:val="both"/>
        <w:rPr>
          <w:sz w:val="28"/>
          <w:szCs w:val="28"/>
        </w:rPr>
      </w:pPr>
      <w:r>
        <w:rPr>
          <w:sz w:val="28"/>
          <w:szCs w:val="28"/>
        </w:rPr>
        <w:t>Специалисты Администрации осуществляют информирование заявителей по следующим направлениям:</w:t>
      </w:r>
    </w:p>
    <w:p w:rsidR="004D7554" w:rsidRDefault="004D7554" w:rsidP="004D7554">
      <w:pPr>
        <w:autoSpaceDE w:val="0"/>
        <w:ind w:firstLine="567"/>
        <w:jc w:val="both"/>
        <w:rPr>
          <w:sz w:val="28"/>
          <w:szCs w:val="28"/>
        </w:rPr>
      </w:pPr>
      <w:r>
        <w:rPr>
          <w:sz w:val="28"/>
          <w:szCs w:val="28"/>
        </w:rPr>
        <w:t>-о местонахождении и графике работы Администрации;</w:t>
      </w:r>
    </w:p>
    <w:p w:rsidR="004D7554" w:rsidRDefault="004D7554" w:rsidP="004D7554">
      <w:pPr>
        <w:autoSpaceDE w:val="0"/>
        <w:ind w:firstLine="567"/>
        <w:jc w:val="both"/>
        <w:rPr>
          <w:sz w:val="28"/>
          <w:szCs w:val="28"/>
        </w:rPr>
      </w:pPr>
      <w:r>
        <w:rPr>
          <w:sz w:val="28"/>
          <w:szCs w:val="28"/>
        </w:rPr>
        <w:t>-о справочных телефонах Администрации;</w:t>
      </w:r>
    </w:p>
    <w:p w:rsidR="004D7554" w:rsidRDefault="004D7554" w:rsidP="004D7554">
      <w:pPr>
        <w:autoSpaceDE w:val="0"/>
        <w:ind w:firstLine="567"/>
        <w:jc w:val="both"/>
        <w:rPr>
          <w:sz w:val="28"/>
          <w:szCs w:val="28"/>
        </w:rPr>
      </w:pPr>
      <w:r>
        <w:rPr>
          <w:sz w:val="28"/>
          <w:szCs w:val="28"/>
        </w:rPr>
        <w:t>-об адресах официального сайта, электронной почты Администрации, электронной почты Администрации;</w:t>
      </w:r>
    </w:p>
    <w:p w:rsidR="004D7554" w:rsidRDefault="004D7554" w:rsidP="004D7554">
      <w:pPr>
        <w:autoSpaceDE w:val="0"/>
        <w:ind w:firstLine="567"/>
        <w:jc w:val="both"/>
        <w:rPr>
          <w:sz w:val="28"/>
          <w:szCs w:val="28"/>
        </w:rPr>
      </w:pPr>
      <w:r>
        <w:rPr>
          <w:sz w:val="28"/>
          <w:szCs w:val="28"/>
        </w:rPr>
        <w:t>-о порядке получения информации по вопросам предоставления муниципальной услуги;</w:t>
      </w:r>
    </w:p>
    <w:p w:rsidR="004D7554" w:rsidRDefault="004D7554" w:rsidP="004D7554">
      <w:pPr>
        <w:autoSpaceDE w:val="0"/>
        <w:ind w:firstLine="567"/>
        <w:jc w:val="both"/>
        <w:rPr>
          <w:sz w:val="28"/>
          <w:szCs w:val="28"/>
        </w:rPr>
      </w:pPr>
      <w:r>
        <w:rPr>
          <w:sz w:val="28"/>
          <w:szCs w:val="28"/>
        </w:rPr>
        <w:t>-о перечне документов, необходимых для предоставления муниципальной услуги;</w:t>
      </w:r>
    </w:p>
    <w:p w:rsidR="004D7554" w:rsidRDefault="004D7554" w:rsidP="004D7554">
      <w:pPr>
        <w:autoSpaceDE w:val="0"/>
        <w:ind w:firstLine="567"/>
        <w:jc w:val="both"/>
        <w:rPr>
          <w:sz w:val="28"/>
          <w:szCs w:val="28"/>
        </w:rPr>
      </w:pPr>
      <w:r>
        <w:rPr>
          <w:sz w:val="28"/>
          <w:szCs w:val="28"/>
        </w:rPr>
        <w:t>-о времени, порядке и сроках приема и выдачи документов;</w:t>
      </w:r>
    </w:p>
    <w:p w:rsidR="004D7554" w:rsidRDefault="004D7554" w:rsidP="004D7554">
      <w:pPr>
        <w:autoSpaceDE w:val="0"/>
        <w:ind w:firstLine="567"/>
        <w:jc w:val="both"/>
        <w:rPr>
          <w:sz w:val="28"/>
          <w:szCs w:val="28"/>
        </w:rPr>
      </w:pPr>
      <w:r>
        <w:rPr>
          <w:sz w:val="28"/>
          <w:szCs w:val="28"/>
        </w:rPr>
        <w:t>-о порядке предоставления муниципальной услуги;</w:t>
      </w:r>
    </w:p>
    <w:p w:rsidR="004D7554" w:rsidRDefault="004D7554" w:rsidP="004D7554">
      <w:pPr>
        <w:autoSpaceDE w:val="0"/>
        <w:ind w:firstLine="567"/>
        <w:jc w:val="both"/>
        <w:rPr>
          <w:sz w:val="28"/>
          <w:szCs w:val="28"/>
        </w:rPr>
      </w:pPr>
      <w:r>
        <w:rPr>
          <w:sz w:val="28"/>
          <w:szCs w:val="28"/>
        </w:rPr>
        <w:t>-о ходе предоставления муниципальной услуги.</w:t>
      </w:r>
    </w:p>
    <w:p w:rsidR="004D7554" w:rsidRDefault="004D7554" w:rsidP="004D7554">
      <w:pPr>
        <w:autoSpaceDE w:val="0"/>
        <w:ind w:firstLine="567"/>
        <w:jc w:val="both"/>
        <w:rPr>
          <w:sz w:val="28"/>
          <w:szCs w:val="28"/>
        </w:rPr>
      </w:pPr>
      <w:r>
        <w:rPr>
          <w:sz w:val="28"/>
          <w:szCs w:val="28"/>
        </w:rPr>
        <w:t>1.3.3.Информирование по вопросам предоставления муниципальной услуги осуществляется:</w:t>
      </w:r>
    </w:p>
    <w:p w:rsidR="004D7554" w:rsidRDefault="004D7554" w:rsidP="004D7554">
      <w:pPr>
        <w:autoSpaceDE w:val="0"/>
        <w:ind w:firstLine="567"/>
        <w:jc w:val="both"/>
        <w:rPr>
          <w:sz w:val="28"/>
          <w:szCs w:val="28"/>
        </w:rPr>
      </w:pPr>
      <w:r>
        <w:rPr>
          <w:sz w:val="28"/>
          <w:szCs w:val="28"/>
        </w:rPr>
        <w:t>а)</w:t>
      </w:r>
      <w:r w:rsidR="00180ACA">
        <w:rPr>
          <w:sz w:val="28"/>
          <w:szCs w:val="28"/>
        </w:rPr>
        <w:t xml:space="preserve"> </w:t>
      </w:r>
      <w:r>
        <w:rPr>
          <w:sz w:val="28"/>
          <w:szCs w:val="28"/>
        </w:rPr>
        <w:t>посредством личного обращения заявителей;</w:t>
      </w:r>
    </w:p>
    <w:p w:rsidR="004D7554" w:rsidRDefault="004D7554" w:rsidP="004D7554">
      <w:pPr>
        <w:autoSpaceDE w:val="0"/>
        <w:ind w:firstLine="567"/>
        <w:jc w:val="both"/>
        <w:rPr>
          <w:sz w:val="28"/>
          <w:szCs w:val="28"/>
        </w:rPr>
      </w:pPr>
      <w:r>
        <w:rPr>
          <w:sz w:val="28"/>
          <w:szCs w:val="28"/>
        </w:rPr>
        <w:t>б)</w:t>
      </w:r>
      <w:r w:rsidR="00180ACA">
        <w:rPr>
          <w:sz w:val="28"/>
          <w:szCs w:val="28"/>
        </w:rPr>
        <w:t xml:space="preserve"> </w:t>
      </w:r>
      <w:r>
        <w:rPr>
          <w:sz w:val="28"/>
          <w:szCs w:val="28"/>
        </w:rPr>
        <w:t>на основании письменного обращения;</w:t>
      </w:r>
    </w:p>
    <w:p w:rsidR="004D7554" w:rsidRDefault="004D7554" w:rsidP="004D7554">
      <w:pPr>
        <w:autoSpaceDE w:val="0"/>
        <w:ind w:firstLine="567"/>
        <w:jc w:val="both"/>
        <w:rPr>
          <w:sz w:val="28"/>
          <w:szCs w:val="28"/>
        </w:rPr>
      </w:pPr>
      <w:r>
        <w:rPr>
          <w:sz w:val="28"/>
          <w:szCs w:val="28"/>
        </w:rPr>
        <w:t>в)</w:t>
      </w:r>
      <w:r w:rsidR="00180ACA">
        <w:rPr>
          <w:sz w:val="28"/>
          <w:szCs w:val="28"/>
        </w:rPr>
        <w:t xml:space="preserve"> </w:t>
      </w:r>
      <w:r>
        <w:rPr>
          <w:sz w:val="28"/>
          <w:szCs w:val="28"/>
        </w:rPr>
        <w:t>по телефону;</w:t>
      </w:r>
    </w:p>
    <w:p w:rsidR="004D7554" w:rsidRDefault="004D7554" w:rsidP="004D7554">
      <w:pPr>
        <w:autoSpaceDE w:val="0"/>
        <w:ind w:firstLine="567"/>
        <w:jc w:val="both"/>
        <w:rPr>
          <w:sz w:val="28"/>
          <w:szCs w:val="28"/>
        </w:rPr>
      </w:pPr>
      <w:r>
        <w:rPr>
          <w:sz w:val="28"/>
          <w:szCs w:val="28"/>
        </w:rPr>
        <w:t>г)</w:t>
      </w:r>
      <w:r w:rsidR="00180ACA">
        <w:rPr>
          <w:sz w:val="28"/>
          <w:szCs w:val="28"/>
        </w:rPr>
        <w:t xml:space="preserve"> </w:t>
      </w:r>
      <w:r>
        <w:rPr>
          <w:sz w:val="28"/>
          <w:szCs w:val="28"/>
        </w:rPr>
        <w:t>по электронной почте;</w:t>
      </w:r>
    </w:p>
    <w:p w:rsidR="004D7554" w:rsidRDefault="004D7554" w:rsidP="004D7554">
      <w:pPr>
        <w:autoSpaceDE w:val="0"/>
        <w:ind w:firstLine="567"/>
        <w:jc w:val="both"/>
        <w:rPr>
          <w:sz w:val="28"/>
          <w:szCs w:val="28"/>
        </w:rPr>
      </w:pPr>
      <w:r>
        <w:rPr>
          <w:sz w:val="28"/>
          <w:szCs w:val="28"/>
        </w:rPr>
        <w:t>д)</w:t>
      </w:r>
      <w:r w:rsidR="00180ACA">
        <w:rPr>
          <w:sz w:val="28"/>
          <w:szCs w:val="28"/>
        </w:rPr>
        <w:t xml:space="preserve"> </w:t>
      </w:r>
      <w:r>
        <w:rPr>
          <w:sz w:val="28"/>
          <w:szCs w:val="28"/>
        </w:rPr>
        <w:t>посредством размещения информации на официальном сайте Администрации;</w:t>
      </w:r>
    </w:p>
    <w:p w:rsidR="004D7554" w:rsidRDefault="004D7554" w:rsidP="004D7554">
      <w:pPr>
        <w:autoSpaceDE w:val="0"/>
        <w:ind w:firstLine="567"/>
        <w:jc w:val="both"/>
        <w:rPr>
          <w:sz w:val="28"/>
          <w:szCs w:val="28"/>
        </w:rPr>
      </w:pPr>
      <w:r>
        <w:rPr>
          <w:sz w:val="28"/>
          <w:szCs w:val="28"/>
        </w:rPr>
        <w:t>е)</w:t>
      </w:r>
      <w:r w:rsidR="00180ACA">
        <w:rPr>
          <w:sz w:val="28"/>
          <w:szCs w:val="28"/>
        </w:rPr>
        <w:t xml:space="preserve"> </w:t>
      </w:r>
      <w:r>
        <w:rPr>
          <w:sz w:val="28"/>
          <w:szCs w:val="28"/>
        </w:rPr>
        <w:t>посредством размещения информации на информационном стенде Администрации.</w:t>
      </w:r>
    </w:p>
    <w:p w:rsidR="004D7554" w:rsidRDefault="004D7554" w:rsidP="004D7554">
      <w:pPr>
        <w:autoSpaceDE w:val="0"/>
        <w:ind w:firstLine="567"/>
        <w:jc w:val="both"/>
        <w:rPr>
          <w:sz w:val="28"/>
          <w:szCs w:val="28"/>
        </w:rPr>
      </w:pPr>
      <w:r>
        <w:rPr>
          <w:sz w:val="28"/>
          <w:szCs w:val="28"/>
        </w:rPr>
        <w:t>1.3.4.Основными требованиями к информированию заявителей являются:</w:t>
      </w:r>
    </w:p>
    <w:p w:rsidR="004D7554" w:rsidRDefault="004D7554" w:rsidP="004D7554">
      <w:pPr>
        <w:autoSpaceDE w:val="0"/>
        <w:ind w:firstLine="567"/>
        <w:jc w:val="both"/>
        <w:rPr>
          <w:sz w:val="28"/>
          <w:szCs w:val="28"/>
        </w:rPr>
      </w:pPr>
      <w:r>
        <w:rPr>
          <w:sz w:val="28"/>
          <w:szCs w:val="28"/>
        </w:rPr>
        <w:t>-достоверность предоставляемой информации;</w:t>
      </w:r>
    </w:p>
    <w:p w:rsidR="004D7554" w:rsidRDefault="004D7554" w:rsidP="004D7554">
      <w:pPr>
        <w:autoSpaceDE w:val="0"/>
        <w:ind w:firstLine="567"/>
        <w:jc w:val="both"/>
        <w:rPr>
          <w:sz w:val="28"/>
          <w:szCs w:val="28"/>
        </w:rPr>
      </w:pPr>
      <w:r>
        <w:rPr>
          <w:sz w:val="28"/>
          <w:szCs w:val="28"/>
        </w:rPr>
        <w:lastRenderedPageBreak/>
        <w:t>-четкость в изложении информации;</w:t>
      </w:r>
    </w:p>
    <w:p w:rsidR="004D7554" w:rsidRDefault="004D7554" w:rsidP="004D7554">
      <w:pPr>
        <w:autoSpaceDE w:val="0"/>
        <w:ind w:firstLine="567"/>
        <w:jc w:val="both"/>
        <w:rPr>
          <w:sz w:val="28"/>
          <w:szCs w:val="28"/>
        </w:rPr>
      </w:pPr>
      <w:r>
        <w:rPr>
          <w:sz w:val="28"/>
          <w:szCs w:val="28"/>
        </w:rPr>
        <w:t>-полнота информации;</w:t>
      </w:r>
    </w:p>
    <w:p w:rsidR="004D7554" w:rsidRDefault="004D7554" w:rsidP="004D7554">
      <w:pPr>
        <w:autoSpaceDE w:val="0"/>
        <w:ind w:firstLine="567"/>
        <w:jc w:val="both"/>
        <w:rPr>
          <w:sz w:val="28"/>
          <w:szCs w:val="28"/>
        </w:rPr>
      </w:pPr>
      <w:r>
        <w:rPr>
          <w:sz w:val="28"/>
          <w:szCs w:val="28"/>
        </w:rPr>
        <w:t>-удобство и доступность получения информации;</w:t>
      </w:r>
    </w:p>
    <w:p w:rsidR="004D7554" w:rsidRDefault="004D7554" w:rsidP="004D7554">
      <w:pPr>
        <w:autoSpaceDE w:val="0"/>
        <w:ind w:firstLine="567"/>
        <w:jc w:val="both"/>
        <w:rPr>
          <w:sz w:val="28"/>
          <w:szCs w:val="28"/>
        </w:rPr>
      </w:pPr>
      <w:r>
        <w:rPr>
          <w:sz w:val="28"/>
          <w:szCs w:val="28"/>
        </w:rPr>
        <w:t>-оперативность предоставления информации.</w:t>
      </w:r>
    </w:p>
    <w:p w:rsidR="004D7554" w:rsidRDefault="004D7554" w:rsidP="004D7554">
      <w:pPr>
        <w:autoSpaceDE w:val="0"/>
        <w:ind w:firstLine="567"/>
        <w:jc w:val="both"/>
        <w:rPr>
          <w:sz w:val="28"/>
          <w:szCs w:val="28"/>
        </w:rPr>
      </w:pPr>
      <w:r>
        <w:rPr>
          <w:sz w:val="28"/>
          <w:szCs w:val="28"/>
        </w:rPr>
        <w:t>1.3.5.Получение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4D7554" w:rsidRDefault="004D7554" w:rsidP="004D7554">
      <w:pPr>
        <w:autoSpaceDE w:val="0"/>
        <w:ind w:firstLine="567"/>
        <w:jc w:val="both"/>
        <w:rPr>
          <w:sz w:val="28"/>
          <w:szCs w:val="28"/>
        </w:rPr>
      </w:pPr>
      <w:r>
        <w:rPr>
          <w:sz w:val="28"/>
          <w:szCs w:val="28"/>
        </w:rPr>
        <w:t>1.3.6.Индивидуальное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4D7554" w:rsidRDefault="004D7554" w:rsidP="004D7554">
      <w:pPr>
        <w:autoSpaceDE w:val="0"/>
        <w:ind w:firstLine="567"/>
        <w:jc w:val="both"/>
        <w:rPr>
          <w:sz w:val="28"/>
          <w:szCs w:val="28"/>
        </w:rPr>
      </w:pPr>
      <w:r>
        <w:rPr>
          <w:sz w:val="28"/>
          <w:szCs w:val="28"/>
        </w:rPr>
        <w:t>1.3.7.При личном обращении заявителей специалист Администрации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4D7554" w:rsidRDefault="004D7554" w:rsidP="004D7554">
      <w:pPr>
        <w:autoSpaceDE w:val="0"/>
        <w:ind w:firstLine="567"/>
        <w:jc w:val="both"/>
        <w:rPr>
          <w:sz w:val="28"/>
          <w:szCs w:val="28"/>
        </w:rPr>
      </w:pPr>
      <w:r>
        <w:rPr>
          <w:sz w:val="28"/>
          <w:szCs w:val="28"/>
        </w:rPr>
        <w:t>Продолжительность индивидуального личного информирования каждого заявителя составляет не более 15 минут.</w:t>
      </w:r>
    </w:p>
    <w:p w:rsidR="004D7554" w:rsidRDefault="004D7554" w:rsidP="004D7554">
      <w:pPr>
        <w:autoSpaceDE w:val="0"/>
        <w:ind w:firstLine="567"/>
        <w:jc w:val="both"/>
        <w:rPr>
          <w:sz w:val="28"/>
          <w:szCs w:val="28"/>
        </w:rPr>
      </w:pPr>
      <w:r>
        <w:rPr>
          <w:sz w:val="28"/>
          <w:szCs w:val="28"/>
        </w:rPr>
        <w:t>1.3.8.При информировании о порядке предоставления муниципальной услуги по телефону ответ на телефонный звонок специалист Администрации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4D7554" w:rsidRDefault="004D7554" w:rsidP="004D7554">
      <w:pPr>
        <w:autoSpaceDE w:val="0"/>
        <w:ind w:firstLine="567"/>
        <w:jc w:val="both"/>
        <w:rPr>
          <w:sz w:val="28"/>
          <w:szCs w:val="28"/>
        </w:rPr>
      </w:pPr>
      <w:r>
        <w:rPr>
          <w:sz w:val="28"/>
          <w:szCs w:val="28"/>
        </w:rPr>
        <w:t>Продолжительность индивидуального устного информирования каждого заявителя по телефону составляет не более 15 минут.</w:t>
      </w:r>
    </w:p>
    <w:p w:rsidR="004D7554" w:rsidRDefault="004D7554" w:rsidP="004D7554">
      <w:pPr>
        <w:autoSpaceDE w:val="0"/>
        <w:ind w:firstLine="567"/>
        <w:jc w:val="both"/>
        <w:rPr>
          <w:sz w:val="28"/>
          <w:szCs w:val="28"/>
        </w:rPr>
      </w:pPr>
      <w:r>
        <w:rPr>
          <w:sz w:val="28"/>
          <w:szCs w:val="28"/>
        </w:rPr>
        <w:t>1.3.9.В случае если</w:t>
      </w:r>
      <w:r w:rsidR="00B73E3F">
        <w:rPr>
          <w:sz w:val="28"/>
          <w:szCs w:val="28"/>
        </w:rPr>
        <w:t xml:space="preserve"> в обращении заявителя содержат</w:t>
      </w:r>
      <w:r>
        <w:rPr>
          <w:sz w:val="28"/>
          <w:szCs w:val="28"/>
        </w:rPr>
        <w:t>ся вопросы, не входящие в компетенцию специалиста Администрации, при личном обращении заявителю дается разъяснение, куда и в каком порядке ему следует обратиться. При обращении заявителя по телефону специалист Администрации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4D7554" w:rsidRDefault="004D7554" w:rsidP="004D7554">
      <w:pPr>
        <w:autoSpaceDE w:val="0"/>
        <w:ind w:firstLine="567"/>
        <w:jc w:val="both"/>
        <w:rPr>
          <w:sz w:val="28"/>
          <w:szCs w:val="28"/>
        </w:rPr>
      </w:pPr>
      <w:r>
        <w:rPr>
          <w:sz w:val="28"/>
          <w:szCs w:val="28"/>
        </w:rPr>
        <w:t>1.3.10.При информировании по письменным обращениям поступающий запрос регистрируется в журнале регистрации входящей корреспонденции в день его поступления.</w:t>
      </w:r>
    </w:p>
    <w:p w:rsidR="004D7554" w:rsidRDefault="004D7554" w:rsidP="004D7554">
      <w:pPr>
        <w:autoSpaceDE w:val="0"/>
        <w:ind w:firstLine="567"/>
        <w:jc w:val="both"/>
        <w:rPr>
          <w:sz w:val="28"/>
          <w:szCs w:val="28"/>
        </w:rPr>
      </w:pPr>
      <w:r>
        <w:rPr>
          <w:sz w:val="28"/>
          <w:szCs w:val="28"/>
        </w:rPr>
        <w:t>1.3.11.Ответ на письменные обращения и обращения, направленные по электронной почте, направляется по почте, электронной почте на адрес заявителя в срок, не превышающий 30 дней со дня поступления запроса.</w:t>
      </w:r>
    </w:p>
    <w:p w:rsidR="004D7554" w:rsidRDefault="004D7554" w:rsidP="004D7554">
      <w:pPr>
        <w:autoSpaceDE w:val="0"/>
        <w:ind w:firstLine="567"/>
        <w:jc w:val="both"/>
        <w:rPr>
          <w:sz w:val="28"/>
          <w:szCs w:val="28"/>
        </w:rPr>
      </w:pPr>
      <w:r>
        <w:rPr>
          <w:sz w:val="28"/>
          <w:szCs w:val="28"/>
        </w:rPr>
        <w:t>1.3.12.Сведения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4D7554" w:rsidRDefault="004D7554" w:rsidP="004D7554">
      <w:pPr>
        <w:autoSpaceDE w:val="0"/>
        <w:ind w:firstLine="567"/>
        <w:jc w:val="both"/>
        <w:rPr>
          <w:sz w:val="28"/>
          <w:szCs w:val="28"/>
        </w:rPr>
      </w:pPr>
      <w:r>
        <w:rPr>
          <w:sz w:val="28"/>
          <w:szCs w:val="28"/>
        </w:rPr>
        <w:lastRenderedPageBreak/>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4D7554" w:rsidRDefault="004D7554" w:rsidP="004D7554">
      <w:pPr>
        <w:autoSpaceDE w:val="0"/>
        <w:ind w:firstLine="567"/>
        <w:jc w:val="both"/>
        <w:rPr>
          <w:sz w:val="28"/>
          <w:szCs w:val="28"/>
        </w:rPr>
      </w:pPr>
      <w:r>
        <w:rPr>
          <w:sz w:val="28"/>
          <w:szCs w:val="28"/>
        </w:rPr>
        <w:t>При устном обращении заявитель получает сведения о ходе предоставления муниципальной услуги в день обращения.</w:t>
      </w:r>
    </w:p>
    <w:p w:rsidR="004D7554" w:rsidRDefault="004D7554" w:rsidP="004D7554">
      <w:pPr>
        <w:autoSpaceDE w:val="0"/>
        <w:ind w:firstLine="567"/>
        <w:jc w:val="both"/>
        <w:rPr>
          <w:sz w:val="28"/>
          <w:szCs w:val="28"/>
        </w:rPr>
      </w:pPr>
      <w:r>
        <w:rPr>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4D7554" w:rsidRDefault="004D7554" w:rsidP="004D7554">
      <w:pPr>
        <w:autoSpaceDE w:val="0"/>
        <w:ind w:firstLine="567"/>
        <w:jc w:val="both"/>
        <w:rPr>
          <w:sz w:val="28"/>
          <w:szCs w:val="28"/>
        </w:rPr>
      </w:pPr>
      <w:r>
        <w:rPr>
          <w:sz w:val="28"/>
          <w:szCs w:val="28"/>
        </w:rPr>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w:t>
      </w:r>
      <w:r w:rsidR="00FF6036">
        <w:rPr>
          <w:sz w:val="28"/>
          <w:szCs w:val="28"/>
        </w:rPr>
        <w:t xml:space="preserve"> рабочих </w:t>
      </w:r>
      <w:r>
        <w:rPr>
          <w:sz w:val="28"/>
          <w:szCs w:val="28"/>
        </w:rPr>
        <w:t xml:space="preserve"> дней со дня поступления запроса.</w:t>
      </w:r>
    </w:p>
    <w:p w:rsidR="004D7554" w:rsidRDefault="004D7554" w:rsidP="004D7554">
      <w:pPr>
        <w:autoSpaceDE w:val="0"/>
        <w:ind w:firstLine="567"/>
        <w:jc w:val="both"/>
        <w:rPr>
          <w:sz w:val="28"/>
          <w:szCs w:val="28"/>
        </w:rPr>
      </w:pPr>
      <w:r>
        <w:rPr>
          <w:sz w:val="28"/>
          <w:szCs w:val="28"/>
        </w:rPr>
        <w:t>1.3.13.Публичное информирование осуществляется путем публикации информации о предоставлении муниципальной услуги на официальном сайте Администрации, на информационных стендах Администрации.</w:t>
      </w:r>
    </w:p>
    <w:p w:rsidR="004D7554" w:rsidRDefault="004D7554" w:rsidP="004D7554">
      <w:pPr>
        <w:autoSpaceDE w:val="0"/>
        <w:ind w:firstLine="567"/>
        <w:jc w:val="both"/>
        <w:rPr>
          <w:sz w:val="28"/>
          <w:szCs w:val="28"/>
        </w:rPr>
      </w:pPr>
      <w:r>
        <w:rPr>
          <w:sz w:val="28"/>
          <w:szCs w:val="28"/>
        </w:rPr>
        <w:t>1.3.14.На официальном сайте Администрации в сети Интернет, информационных стендах Администрации размещается следующая информация:</w:t>
      </w:r>
    </w:p>
    <w:p w:rsidR="004D7554" w:rsidRDefault="004D7554" w:rsidP="004D7554">
      <w:pPr>
        <w:autoSpaceDE w:val="0"/>
        <w:ind w:firstLine="567"/>
        <w:jc w:val="both"/>
        <w:rPr>
          <w:sz w:val="28"/>
          <w:szCs w:val="28"/>
        </w:rPr>
      </w:pPr>
      <w:r>
        <w:rPr>
          <w:sz w:val="28"/>
          <w:szCs w:val="28"/>
        </w:rPr>
        <w:t>-место нахождения Администрации, режим работы, график приёма заявителей, номера телефонов для справок, адрес официального сайта Администрации в сети Интернет, адреса электронной почты;</w:t>
      </w:r>
    </w:p>
    <w:p w:rsidR="004D7554" w:rsidRDefault="004D7554" w:rsidP="004D7554">
      <w:pPr>
        <w:autoSpaceDE w:val="0"/>
        <w:ind w:firstLine="567"/>
        <w:jc w:val="both"/>
        <w:rPr>
          <w:sz w:val="28"/>
          <w:szCs w:val="28"/>
        </w:rPr>
      </w:pPr>
      <w:r>
        <w:rPr>
          <w:sz w:val="28"/>
          <w:szCs w:val="28"/>
        </w:rPr>
        <w:t>-извлечения из нормативных правовых актов, регламентирующих деятельность по предоставлению муниципальной услуги;</w:t>
      </w:r>
    </w:p>
    <w:p w:rsidR="004D7554" w:rsidRDefault="004D7554" w:rsidP="004D7554">
      <w:pPr>
        <w:autoSpaceDE w:val="0"/>
        <w:ind w:firstLine="567"/>
        <w:jc w:val="both"/>
        <w:rPr>
          <w:sz w:val="28"/>
          <w:szCs w:val="28"/>
        </w:rPr>
      </w:pPr>
      <w:r>
        <w:rPr>
          <w:sz w:val="28"/>
          <w:szCs w:val="28"/>
        </w:rPr>
        <w:t>-перечень документов, необходимых для получения муниципальной услуги;</w:t>
      </w:r>
    </w:p>
    <w:p w:rsidR="004D7554" w:rsidRDefault="004D7554" w:rsidP="004D7554">
      <w:pPr>
        <w:autoSpaceDE w:val="0"/>
        <w:ind w:firstLine="567"/>
        <w:jc w:val="both"/>
        <w:rPr>
          <w:sz w:val="28"/>
          <w:szCs w:val="28"/>
        </w:rPr>
      </w:pPr>
      <w:r>
        <w:rPr>
          <w:sz w:val="28"/>
          <w:szCs w:val="28"/>
        </w:rPr>
        <w:t>-текст настоящего административного регламента.</w:t>
      </w:r>
    </w:p>
    <w:p w:rsidR="004D7554" w:rsidRDefault="004D7554" w:rsidP="004D7554">
      <w:pPr>
        <w:autoSpaceDE w:val="0"/>
        <w:ind w:firstLine="567"/>
        <w:jc w:val="both"/>
        <w:rPr>
          <w:sz w:val="28"/>
          <w:szCs w:val="28"/>
        </w:rPr>
      </w:pPr>
    </w:p>
    <w:p w:rsidR="004D7554" w:rsidRDefault="004D7554" w:rsidP="004D7554">
      <w:pPr>
        <w:pStyle w:val="a7"/>
        <w:spacing w:before="0" w:after="0"/>
        <w:ind w:firstLine="708"/>
        <w:jc w:val="center"/>
        <w:rPr>
          <w:rFonts w:ascii="Times New Roman" w:hAnsi="Times New Roman" w:cs="Times New Roman"/>
          <w:bCs/>
          <w:color w:val="auto"/>
          <w:sz w:val="28"/>
          <w:szCs w:val="28"/>
        </w:rPr>
      </w:pPr>
      <w:r w:rsidRPr="00432805">
        <w:rPr>
          <w:rFonts w:ascii="Times New Roman" w:hAnsi="Times New Roman" w:cs="Times New Roman"/>
          <w:bCs/>
          <w:color w:val="auto"/>
          <w:sz w:val="28"/>
          <w:szCs w:val="28"/>
        </w:rPr>
        <w:t xml:space="preserve">2.Стандарт предоставления муниципальной </w:t>
      </w:r>
      <w:r w:rsidRPr="00061BA2">
        <w:rPr>
          <w:rFonts w:ascii="Times New Roman" w:hAnsi="Times New Roman" w:cs="Times New Roman"/>
          <w:bCs/>
          <w:color w:val="auto"/>
          <w:sz w:val="28"/>
          <w:szCs w:val="28"/>
        </w:rPr>
        <w:t>услуги</w:t>
      </w:r>
    </w:p>
    <w:p w:rsidR="004D7554" w:rsidRPr="00A21FF6" w:rsidRDefault="004D7554" w:rsidP="004D7554">
      <w:pPr>
        <w:pStyle w:val="a7"/>
        <w:spacing w:before="0" w:after="0"/>
        <w:ind w:firstLine="708"/>
        <w:jc w:val="center"/>
        <w:rPr>
          <w:rFonts w:ascii="Times New Roman" w:hAnsi="Times New Roman" w:cs="Times New Roman"/>
          <w:b/>
          <w:bCs/>
          <w:color w:val="auto"/>
          <w:sz w:val="28"/>
          <w:szCs w:val="28"/>
        </w:rPr>
      </w:pPr>
    </w:p>
    <w:p w:rsidR="004D7554" w:rsidRPr="00432805" w:rsidRDefault="004D7554" w:rsidP="004D7554">
      <w:pPr>
        <w:pStyle w:val="11"/>
        <w:ind w:firstLine="567"/>
        <w:rPr>
          <w:rFonts w:ascii="Times New Roman" w:hAnsi="Times New Roman" w:cs="Times New Roman"/>
          <w:bCs/>
          <w:sz w:val="28"/>
          <w:szCs w:val="28"/>
        </w:rPr>
      </w:pPr>
      <w:r w:rsidRPr="00432805">
        <w:rPr>
          <w:rFonts w:ascii="Times New Roman" w:hAnsi="Times New Roman" w:cs="Times New Roman"/>
          <w:bCs/>
          <w:sz w:val="28"/>
          <w:szCs w:val="28"/>
        </w:rPr>
        <w:t>2.1.Наименование муниципальной услуги</w:t>
      </w:r>
    </w:p>
    <w:p w:rsidR="004D7554" w:rsidRDefault="004D7554" w:rsidP="004D7554">
      <w:pPr>
        <w:pStyle w:val="11"/>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«Выдача разрешений на строительство, р</w:t>
      </w:r>
      <w:r w:rsidR="002F6948">
        <w:rPr>
          <w:rFonts w:ascii="Times New Roman" w:hAnsi="Times New Roman" w:cs="Times New Roman"/>
          <w:sz w:val="28"/>
          <w:szCs w:val="28"/>
        </w:rPr>
        <w:t>еконструкцию</w:t>
      </w:r>
      <w:r>
        <w:rPr>
          <w:rFonts w:ascii="Times New Roman" w:hAnsi="Times New Roman" w:cs="Times New Roman"/>
          <w:sz w:val="28"/>
          <w:szCs w:val="28"/>
        </w:rPr>
        <w:t xml:space="preserve"> объектов капитального строительства на территории </w:t>
      </w:r>
      <w:r w:rsidR="002F6948" w:rsidRPr="002F6948">
        <w:rPr>
          <w:rFonts w:ascii="Times New Roman" w:hAnsi="Times New Roman" w:cs="Times New Roman"/>
          <w:sz w:val="28"/>
          <w:szCs w:val="28"/>
        </w:rPr>
        <w:t xml:space="preserve">Грачевского </w:t>
      </w:r>
      <w:r>
        <w:rPr>
          <w:rFonts w:ascii="Times New Roman" w:hAnsi="Times New Roman" w:cs="Times New Roman"/>
          <w:sz w:val="28"/>
          <w:szCs w:val="28"/>
        </w:rPr>
        <w:t xml:space="preserve">муниципального </w:t>
      </w:r>
      <w:r w:rsidR="002F6948">
        <w:rPr>
          <w:rFonts w:ascii="Times New Roman" w:hAnsi="Times New Roman" w:cs="Times New Roman"/>
          <w:sz w:val="28"/>
          <w:szCs w:val="28"/>
        </w:rPr>
        <w:t xml:space="preserve">района </w:t>
      </w:r>
      <w:r>
        <w:rPr>
          <w:rFonts w:ascii="Times New Roman" w:hAnsi="Times New Roman" w:cs="Times New Roman"/>
          <w:sz w:val="28"/>
          <w:szCs w:val="28"/>
        </w:rPr>
        <w:t xml:space="preserve"> Ставропольского края».</w:t>
      </w:r>
    </w:p>
    <w:p w:rsidR="004D7554" w:rsidRPr="00432805" w:rsidRDefault="004D7554" w:rsidP="004D7554">
      <w:pPr>
        <w:pStyle w:val="a7"/>
        <w:spacing w:before="0" w:after="0"/>
        <w:ind w:firstLine="567"/>
        <w:jc w:val="both"/>
        <w:rPr>
          <w:rFonts w:ascii="Times New Roman" w:hAnsi="Times New Roman" w:cs="Times New Roman"/>
          <w:bCs/>
          <w:color w:val="auto"/>
          <w:sz w:val="28"/>
          <w:szCs w:val="28"/>
        </w:rPr>
      </w:pPr>
      <w:r>
        <w:rPr>
          <w:rFonts w:ascii="Times New Roman" w:hAnsi="Times New Roman" w:cs="Times New Roman"/>
          <w:bCs/>
          <w:color w:val="auto"/>
          <w:sz w:val="28"/>
          <w:szCs w:val="28"/>
        </w:rPr>
        <w:t>2.2.</w:t>
      </w:r>
      <w:r w:rsidRPr="00432805">
        <w:rPr>
          <w:rFonts w:ascii="Times New Roman" w:hAnsi="Times New Roman" w:cs="Times New Roman"/>
          <w:bCs/>
          <w:color w:val="auto"/>
          <w:sz w:val="28"/>
          <w:szCs w:val="28"/>
        </w:rPr>
        <w:t>Наименование органа исполнительной власти края, предоставляющего муниципальную услугу, а также наименования всех иных организаций, участвующих в предоставлении</w:t>
      </w:r>
      <w:r w:rsidR="002F6948">
        <w:rPr>
          <w:rFonts w:ascii="Times New Roman" w:hAnsi="Times New Roman" w:cs="Times New Roman"/>
          <w:bCs/>
          <w:color w:val="auto"/>
          <w:sz w:val="28"/>
          <w:szCs w:val="28"/>
        </w:rPr>
        <w:t xml:space="preserve"> муниципальной услуги, обращения, </w:t>
      </w:r>
      <w:r w:rsidRPr="00432805">
        <w:rPr>
          <w:rFonts w:ascii="Times New Roman" w:hAnsi="Times New Roman" w:cs="Times New Roman"/>
          <w:bCs/>
          <w:color w:val="auto"/>
          <w:sz w:val="28"/>
          <w:szCs w:val="28"/>
        </w:rPr>
        <w:t xml:space="preserve"> которые </w:t>
      </w:r>
      <w:r w:rsidR="002F6948">
        <w:rPr>
          <w:rFonts w:ascii="Times New Roman" w:hAnsi="Times New Roman" w:cs="Times New Roman"/>
          <w:bCs/>
          <w:color w:val="auto"/>
          <w:sz w:val="28"/>
          <w:szCs w:val="28"/>
        </w:rPr>
        <w:t xml:space="preserve"> </w:t>
      </w:r>
      <w:r w:rsidRPr="00432805">
        <w:rPr>
          <w:rFonts w:ascii="Times New Roman" w:hAnsi="Times New Roman" w:cs="Times New Roman"/>
          <w:bCs/>
          <w:color w:val="auto"/>
          <w:sz w:val="28"/>
          <w:szCs w:val="28"/>
        </w:rPr>
        <w:t>необходим</w:t>
      </w:r>
      <w:r w:rsidR="002F6948">
        <w:rPr>
          <w:rFonts w:ascii="Times New Roman" w:hAnsi="Times New Roman" w:cs="Times New Roman"/>
          <w:bCs/>
          <w:color w:val="auto"/>
          <w:sz w:val="28"/>
          <w:szCs w:val="28"/>
        </w:rPr>
        <w:t>ы</w:t>
      </w:r>
      <w:r w:rsidRPr="00432805">
        <w:rPr>
          <w:rFonts w:ascii="Times New Roman" w:hAnsi="Times New Roman" w:cs="Times New Roman"/>
          <w:bCs/>
          <w:color w:val="auto"/>
          <w:sz w:val="28"/>
          <w:szCs w:val="28"/>
        </w:rPr>
        <w:t xml:space="preserve"> для предоставления муниципальной услуги</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муниципальной услуги осуществляется администрацией </w:t>
      </w:r>
      <w:r w:rsidR="002F6948">
        <w:rPr>
          <w:rFonts w:ascii="Times New Roman" w:hAnsi="Times New Roman" w:cs="Times New Roman"/>
          <w:color w:val="auto"/>
          <w:sz w:val="28"/>
          <w:szCs w:val="28"/>
        </w:rPr>
        <w:t xml:space="preserve"> Грачевского </w:t>
      </w:r>
      <w:r>
        <w:rPr>
          <w:rFonts w:ascii="Times New Roman" w:hAnsi="Times New Roman" w:cs="Times New Roman"/>
          <w:color w:val="auto"/>
          <w:sz w:val="28"/>
          <w:szCs w:val="28"/>
        </w:rPr>
        <w:t xml:space="preserve">муниципального </w:t>
      </w:r>
      <w:r w:rsidR="002F6948">
        <w:rPr>
          <w:rFonts w:ascii="Times New Roman" w:hAnsi="Times New Roman" w:cs="Times New Roman"/>
          <w:color w:val="auto"/>
          <w:sz w:val="28"/>
          <w:szCs w:val="28"/>
        </w:rPr>
        <w:t>района</w:t>
      </w:r>
      <w:r>
        <w:rPr>
          <w:rFonts w:ascii="Times New Roman" w:hAnsi="Times New Roman" w:cs="Times New Roman"/>
          <w:color w:val="auto"/>
          <w:sz w:val="28"/>
          <w:szCs w:val="28"/>
        </w:rPr>
        <w:t xml:space="preserve"> Ставропольского края.</w:t>
      </w:r>
    </w:p>
    <w:p w:rsidR="004D7554" w:rsidRDefault="004D7554" w:rsidP="004D7554">
      <w:pPr>
        <w:tabs>
          <w:tab w:val="center" w:pos="-5387"/>
          <w:tab w:val="left" w:pos="769"/>
        </w:tabs>
        <w:ind w:firstLine="567"/>
        <w:jc w:val="both"/>
        <w:rPr>
          <w:sz w:val="28"/>
          <w:szCs w:val="28"/>
        </w:rPr>
      </w:pPr>
      <w:proofErr w:type="gramStart"/>
      <w:r>
        <w:rPr>
          <w:sz w:val="28"/>
          <w:szCs w:val="28"/>
        </w:rPr>
        <w:t xml:space="preserve">В соответствии с пунктом 3 статьи 7 Федерального закона "Об организации предоставления государственных и муниципальных услуг" </w:t>
      </w:r>
      <w:r>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муниципальной услуг.</w:t>
      </w:r>
      <w:proofErr w:type="gramEnd"/>
    </w:p>
    <w:p w:rsidR="00FF6036" w:rsidRDefault="00FF6036" w:rsidP="004D7554">
      <w:pPr>
        <w:tabs>
          <w:tab w:val="center" w:pos="-5387"/>
          <w:tab w:val="left" w:pos="769"/>
        </w:tabs>
        <w:ind w:firstLine="567"/>
        <w:jc w:val="both"/>
        <w:rPr>
          <w:sz w:val="28"/>
          <w:szCs w:val="28"/>
        </w:rPr>
      </w:pPr>
      <w:r>
        <w:rPr>
          <w:sz w:val="28"/>
          <w:szCs w:val="28"/>
        </w:rPr>
        <w:t>При предост</w:t>
      </w:r>
      <w:r w:rsidR="00C80DB4">
        <w:rPr>
          <w:sz w:val="28"/>
          <w:szCs w:val="28"/>
        </w:rPr>
        <w:t>авлении муницип</w:t>
      </w:r>
      <w:r>
        <w:rPr>
          <w:sz w:val="28"/>
          <w:szCs w:val="28"/>
        </w:rPr>
        <w:t>альной услуги администрация Грачевского муниципального района Ставропольского края взаимодействует:</w:t>
      </w:r>
    </w:p>
    <w:p w:rsidR="00FF6036" w:rsidRDefault="00FF6036" w:rsidP="004D7554">
      <w:pPr>
        <w:tabs>
          <w:tab w:val="center" w:pos="-5387"/>
          <w:tab w:val="left" w:pos="769"/>
        </w:tabs>
        <w:ind w:firstLine="567"/>
        <w:jc w:val="both"/>
        <w:rPr>
          <w:sz w:val="28"/>
          <w:szCs w:val="28"/>
        </w:rPr>
      </w:pPr>
      <w:r>
        <w:rPr>
          <w:sz w:val="28"/>
          <w:szCs w:val="28"/>
        </w:rPr>
        <w:t>С МФЦ;</w:t>
      </w:r>
    </w:p>
    <w:p w:rsidR="00FF6036" w:rsidRDefault="00FF6036" w:rsidP="004D7554">
      <w:pPr>
        <w:tabs>
          <w:tab w:val="center" w:pos="-5387"/>
          <w:tab w:val="left" w:pos="769"/>
        </w:tabs>
        <w:ind w:firstLine="567"/>
        <w:jc w:val="both"/>
        <w:rPr>
          <w:sz w:val="28"/>
          <w:szCs w:val="28"/>
        </w:rPr>
      </w:pPr>
      <w:r>
        <w:rPr>
          <w:sz w:val="28"/>
          <w:szCs w:val="28"/>
        </w:rPr>
        <w:t>С управлением Федеральной службы государственной регистрации кадастра и картографии по Ставропольскому краю.</w:t>
      </w:r>
    </w:p>
    <w:p w:rsidR="00FF6036" w:rsidRDefault="00FF6036" w:rsidP="004D7554">
      <w:pPr>
        <w:tabs>
          <w:tab w:val="center" w:pos="-5387"/>
          <w:tab w:val="left" w:pos="769"/>
        </w:tabs>
        <w:ind w:firstLine="567"/>
        <w:jc w:val="both"/>
        <w:rPr>
          <w:sz w:val="28"/>
          <w:szCs w:val="28"/>
        </w:rPr>
      </w:pPr>
      <w:r>
        <w:rPr>
          <w:sz w:val="28"/>
          <w:szCs w:val="28"/>
        </w:rPr>
        <w:t>Для получения муниципальной услуги у заявителей отсутствует необходимость в обращении в иные органы и организации.</w:t>
      </w:r>
    </w:p>
    <w:p w:rsidR="00FF6036" w:rsidRDefault="00FF6036" w:rsidP="004D7554">
      <w:pPr>
        <w:tabs>
          <w:tab w:val="center" w:pos="-5387"/>
          <w:tab w:val="left" w:pos="769"/>
        </w:tabs>
        <w:ind w:firstLine="567"/>
        <w:jc w:val="both"/>
        <w:rPr>
          <w:sz w:val="28"/>
          <w:szCs w:val="28"/>
        </w:rPr>
      </w:pPr>
      <w:proofErr w:type="gramStart"/>
      <w:r>
        <w:rPr>
          <w:sz w:val="28"/>
          <w:szCs w:val="28"/>
        </w:rPr>
        <w:t xml:space="preserve">В </w:t>
      </w:r>
      <w:proofErr w:type="spellStart"/>
      <w:r>
        <w:rPr>
          <w:sz w:val="28"/>
          <w:szCs w:val="28"/>
        </w:rPr>
        <w:t>соответсвии</w:t>
      </w:r>
      <w:proofErr w:type="spellEnd"/>
      <w:r>
        <w:rPr>
          <w:sz w:val="28"/>
          <w:szCs w:val="28"/>
        </w:rPr>
        <w:t xml:space="preserve"> с требованиями пункта 3 части 1 статьи 7 Федерального закона от 27 июля 2010 года 3210-ФЗ « об организации предоставления государственных и муниципальных услуг»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Pr>
          <w:sz w:val="28"/>
          <w:szCs w:val="28"/>
        </w:rPr>
        <w:t>. Которые являются необходимыми и обязательными для предоставления муниципальных услуг органами местного самоуправления Грачевского муниципального района ставропольского края.</w:t>
      </w:r>
    </w:p>
    <w:p w:rsidR="009E37CD" w:rsidRDefault="004D7554" w:rsidP="009E37CD">
      <w:pPr>
        <w:autoSpaceDE w:val="0"/>
        <w:autoSpaceDN w:val="0"/>
        <w:adjustRightInd w:val="0"/>
        <w:ind w:firstLine="709"/>
        <w:jc w:val="both"/>
        <w:rPr>
          <w:bCs/>
          <w:sz w:val="28"/>
          <w:szCs w:val="28"/>
        </w:rPr>
      </w:pPr>
      <w:r>
        <w:rPr>
          <w:bCs/>
          <w:sz w:val="28"/>
          <w:szCs w:val="28"/>
        </w:rPr>
        <w:t>2.3</w:t>
      </w:r>
      <w:r w:rsidR="009E37CD">
        <w:rPr>
          <w:bCs/>
          <w:sz w:val="28"/>
          <w:szCs w:val="28"/>
        </w:rPr>
        <w:t>Описание результата предоставления муниципальной услуги:</w:t>
      </w:r>
    </w:p>
    <w:p w:rsidR="009E37CD" w:rsidRDefault="009E37CD" w:rsidP="009E37CD">
      <w:pPr>
        <w:autoSpaceDE w:val="0"/>
        <w:autoSpaceDN w:val="0"/>
        <w:adjustRightInd w:val="0"/>
        <w:ind w:firstLine="709"/>
        <w:jc w:val="both"/>
        <w:rPr>
          <w:sz w:val="28"/>
          <w:szCs w:val="28"/>
        </w:rPr>
      </w:pPr>
      <w:r>
        <w:rPr>
          <w:sz w:val="28"/>
          <w:szCs w:val="28"/>
        </w:rPr>
        <w:t>Результатом предоставления муниципальной услуги может являться:</w:t>
      </w:r>
    </w:p>
    <w:p w:rsidR="009E37CD" w:rsidRDefault="009E37CD" w:rsidP="009E37CD">
      <w:pPr>
        <w:autoSpaceDE w:val="0"/>
        <w:autoSpaceDN w:val="0"/>
        <w:adjustRightInd w:val="0"/>
        <w:ind w:firstLine="709"/>
        <w:jc w:val="both"/>
        <w:rPr>
          <w:sz w:val="28"/>
          <w:szCs w:val="28"/>
        </w:rPr>
      </w:pPr>
      <w:r>
        <w:rPr>
          <w:sz w:val="28"/>
          <w:szCs w:val="28"/>
        </w:rPr>
        <w:t>-выдача разрешения на строительство объекта капитального строительства;</w:t>
      </w:r>
    </w:p>
    <w:p w:rsidR="009E37CD" w:rsidRDefault="009E37CD" w:rsidP="009E37CD">
      <w:pPr>
        <w:autoSpaceDE w:val="0"/>
        <w:autoSpaceDN w:val="0"/>
        <w:adjustRightInd w:val="0"/>
        <w:ind w:firstLine="709"/>
        <w:jc w:val="both"/>
        <w:rPr>
          <w:sz w:val="28"/>
          <w:szCs w:val="28"/>
        </w:rPr>
      </w:pPr>
      <w:r>
        <w:rPr>
          <w:sz w:val="28"/>
          <w:szCs w:val="28"/>
        </w:rPr>
        <w:t>-мотивированный отказ в выдаче разрешения на строительство объекта капитального строительства;</w:t>
      </w:r>
    </w:p>
    <w:p w:rsidR="009E37CD" w:rsidRDefault="009E37CD" w:rsidP="009E37CD">
      <w:pPr>
        <w:autoSpaceDE w:val="0"/>
        <w:autoSpaceDN w:val="0"/>
        <w:adjustRightInd w:val="0"/>
        <w:ind w:firstLine="709"/>
        <w:jc w:val="both"/>
        <w:rPr>
          <w:sz w:val="28"/>
          <w:szCs w:val="28"/>
        </w:rPr>
      </w:pPr>
      <w:r>
        <w:rPr>
          <w:sz w:val="28"/>
          <w:szCs w:val="28"/>
        </w:rPr>
        <w:t>-продление срока действия ранее выданного разрешения на строительство объекта капитального строительства;</w:t>
      </w:r>
    </w:p>
    <w:p w:rsidR="009E37CD" w:rsidRDefault="009E37CD" w:rsidP="009E37CD">
      <w:pPr>
        <w:autoSpaceDE w:val="0"/>
        <w:autoSpaceDN w:val="0"/>
        <w:adjustRightInd w:val="0"/>
        <w:ind w:firstLine="540"/>
        <w:jc w:val="both"/>
        <w:rPr>
          <w:sz w:val="28"/>
          <w:szCs w:val="28"/>
        </w:rPr>
      </w:pPr>
      <w:r>
        <w:rPr>
          <w:sz w:val="28"/>
          <w:szCs w:val="28"/>
        </w:rPr>
        <w:t xml:space="preserve">  -мотивированный отказ в продление срока действия ранее выданного разрешения на строительство;</w:t>
      </w:r>
    </w:p>
    <w:p w:rsidR="009E37CD" w:rsidRDefault="009E37CD" w:rsidP="009E37CD">
      <w:pPr>
        <w:autoSpaceDE w:val="0"/>
        <w:autoSpaceDN w:val="0"/>
        <w:adjustRightInd w:val="0"/>
        <w:ind w:firstLine="540"/>
        <w:jc w:val="both"/>
        <w:rPr>
          <w:sz w:val="28"/>
          <w:szCs w:val="28"/>
        </w:rPr>
      </w:pPr>
      <w:r>
        <w:rPr>
          <w:sz w:val="28"/>
          <w:szCs w:val="28"/>
        </w:rPr>
        <w:t xml:space="preserve">   -внесение изменений в разрешение на строительство.</w:t>
      </w:r>
    </w:p>
    <w:p w:rsidR="00D821E9" w:rsidRDefault="00D821E9" w:rsidP="009E37CD">
      <w:pPr>
        <w:autoSpaceDE w:val="0"/>
        <w:autoSpaceDN w:val="0"/>
        <w:adjustRightInd w:val="0"/>
        <w:ind w:firstLine="540"/>
        <w:jc w:val="both"/>
        <w:rPr>
          <w:sz w:val="28"/>
          <w:szCs w:val="28"/>
        </w:rPr>
      </w:pPr>
      <w:r>
        <w:rPr>
          <w:sz w:val="28"/>
          <w:szCs w:val="28"/>
        </w:rPr>
        <w:t xml:space="preserve">    - </w:t>
      </w:r>
      <w:r w:rsidR="00FF6036">
        <w:rPr>
          <w:sz w:val="28"/>
          <w:szCs w:val="28"/>
        </w:rPr>
        <w:t>мотивированный отказ во внесении изменений в разрешение на строительство.</w:t>
      </w:r>
    </w:p>
    <w:p w:rsidR="00C43BBE" w:rsidRDefault="00C43BBE" w:rsidP="009E37CD">
      <w:pPr>
        <w:autoSpaceDE w:val="0"/>
        <w:autoSpaceDN w:val="0"/>
        <w:adjustRightInd w:val="0"/>
        <w:ind w:firstLine="540"/>
        <w:jc w:val="both"/>
        <w:rPr>
          <w:sz w:val="28"/>
          <w:szCs w:val="28"/>
        </w:rPr>
      </w:pPr>
      <w:r>
        <w:rPr>
          <w:sz w:val="28"/>
          <w:szCs w:val="28"/>
        </w:rPr>
        <w:t>Результат предоставления муниципальной услуги направляется заявителю  или в МФ</w:t>
      </w:r>
      <w:proofErr w:type="gramStart"/>
      <w:r>
        <w:rPr>
          <w:sz w:val="28"/>
          <w:szCs w:val="28"/>
        </w:rPr>
        <w:t>Ц(</w:t>
      </w:r>
      <w:proofErr w:type="gramEnd"/>
      <w:r>
        <w:rPr>
          <w:sz w:val="28"/>
          <w:szCs w:val="28"/>
        </w:rPr>
        <w:t xml:space="preserve"> если обращение поступило из МФЦ)</w:t>
      </w:r>
    </w:p>
    <w:p w:rsidR="004D7554" w:rsidRPr="00432805"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bCs/>
          <w:color w:val="auto"/>
          <w:sz w:val="28"/>
          <w:szCs w:val="28"/>
        </w:rPr>
        <w:t>2.4.</w:t>
      </w:r>
      <w:r w:rsidRPr="00432805">
        <w:rPr>
          <w:rFonts w:ascii="Times New Roman" w:hAnsi="Times New Roman" w:cs="Times New Roman"/>
          <w:bCs/>
          <w:color w:val="auto"/>
          <w:sz w:val="28"/>
          <w:szCs w:val="28"/>
        </w:rPr>
        <w:t>Срок предоставления муниципальной услуги, в том числе с учетом необходимости обращения в иные организации</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045918">
        <w:rPr>
          <w:rFonts w:ascii="Times New Roman" w:hAnsi="Times New Roman" w:cs="Times New Roman"/>
          <w:color w:val="auto"/>
          <w:sz w:val="28"/>
          <w:szCs w:val="28"/>
        </w:rPr>
        <w:t>услуга предоставляется в срок 7</w:t>
      </w:r>
      <w:r w:rsidR="00D821E9">
        <w:rPr>
          <w:rFonts w:ascii="Times New Roman" w:hAnsi="Times New Roman" w:cs="Times New Roman"/>
          <w:color w:val="auto"/>
          <w:sz w:val="28"/>
          <w:szCs w:val="28"/>
        </w:rPr>
        <w:t xml:space="preserve"> рабочих </w:t>
      </w:r>
      <w:r>
        <w:rPr>
          <w:rFonts w:ascii="Times New Roman" w:hAnsi="Times New Roman" w:cs="Times New Roman"/>
          <w:color w:val="auto"/>
          <w:sz w:val="28"/>
          <w:szCs w:val="28"/>
        </w:rPr>
        <w:t xml:space="preserve"> дней со дня представления в Администрацию документов, указанных в пункте 2.6. настоящего административного регламента.</w:t>
      </w:r>
    </w:p>
    <w:p w:rsidR="00C43BBE" w:rsidRDefault="00C43BBE"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Срок подготовки отказа в предоставлении услуги не может превышать 7 рабочих дней со дня поступления заявления.</w:t>
      </w:r>
    </w:p>
    <w:p w:rsidR="00C43BBE" w:rsidRPr="00A21FF6" w:rsidRDefault="00C43BBE"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Сроком выдачи документов является последний день окончания срока предоставления данной услуги или срок подготовки отказа в предоставлении услуги.</w:t>
      </w:r>
    </w:p>
    <w:p w:rsidR="004D7554" w:rsidRPr="00432805" w:rsidRDefault="004D7554" w:rsidP="004D7554">
      <w:pPr>
        <w:pStyle w:val="11"/>
        <w:ind w:firstLine="567"/>
        <w:jc w:val="both"/>
        <w:rPr>
          <w:rFonts w:ascii="Times New Roman" w:hAnsi="Times New Roman" w:cs="Times New Roman"/>
          <w:bCs/>
          <w:sz w:val="28"/>
          <w:szCs w:val="28"/>
        </w:rPr>
      </w:pPr>
      <w:r>
        <w:rPr>
          <w:rFonts w:ascii="Times New Roman" w:hAnsi="Times New Roman" w:cs="Times New Roman"/>
          <w:bCs/>
          <w:sz w:val="28"/>
          <w:szCs w:val="28"/>
        </w:rPr>
        <w:t>2.5.</w:t>
      </w:r>
      <w:r w:rsidRPr="00432805">
        <w:rPr>
          <w:rFonts w:ascii="Times New Roman" w:hAnsi="Times New Roman" w:cs="Times New Roman"/>
          <w:bCs/>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4D7554" w:rsidRDefault="004D7554" w:rsidP="004D7554">
      <w:pPr>
        <w:autoSpaceDE w:val="0"/>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D7554" w:rsidRDefault="004D7554" w:rsidP="004D7554">
      <w:pPr>
        <w:tabs>
          <w:tab w:val="left" w:pos="0"/>
        </w:tabs>
        <w:autoSpaceDE w:val="0"/>
        <w:ind w:firstLine="567"/>
        <w:jc w:val="both"/>
        <w:rPr>
          <w:sz w:val="28"/>
          <w:szCs w:val="28"/>
        </w:rPr>
      </w:pPr>
      <w:r>
        <w:rPr>
          <w:sz w:val="28"/>
          <w:szCs w:val="28"/>
        </w:rPr>
        <w:t>-Конституцией Российской Федерации («Российская газета», № 7, 21.01.2009 г.</w:t>
      </w:r>
      <w:r w:rsidRPr="00B26338">
        <w:rPr>
          <w:sz w:val="28"/>
          <w:szCs w:val="28"/>
        </w:rPr>
        <w:t>) (с учётом поправок, внесённых Законами Российской Федерации о поправках к Конституции Росс</w:t>
      </w:r>
      <w:r w:rsidR="00B26338">
        <w:rPr>
          <w:sz w:val="28"/>
          <w:szCs w:val="28"/>
        </w:rPr>
        <w:t xml:space="preserve">ийской Федерации от 30.12.2008 </w:t>
      </w:r>
      <w:r w:rsidRPr="00B26338">
        <w:rPr>
          <w:sz w:val="28"/>
          <w:szCs w:val="28"/>
        </w:rPr>
        <w:t>г. № 6-ФКЗ, от 30.12.2008 г. № 7-ФКЗ);</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-Градостроительным кодексом Российской Федерации от 29.12.2004 г. № 190-ФЗ («Российская газета», № 290, 30.12.2004 г.);</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от 29.12.2004 г. № 191-ФЗ «О введении в действие Градостроительного кодекса Российской Федерации» («Российская газета», № 290, 30.12.2004 г.);</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РФ от 06.10.2003 г. № 131-ФЗ «</w:t>
      </w:r>
      <w:r>
        <w:rPr>
          <w:rFonts w:ascii="Times New Roman" w:hAnsi="Times New Roman" w:cs="Times New Roman"/>
          <w:iCs/>
          <w:color w:val="auto"/>
          <w:sz w:val="28"/>
          <w:szCs w:val="28"/>
        </w:rPr>
        <w:t>Об общих принципах организации местного самоуправления в Российской Федерации</w:t>
      </w:r>
      <w:r>
        <w:rPr>
          <w:rFonts w:ascii="Times New Roman" w:hAnsi="Times New Roman" w:cs="Times New Roman"/>
          <w:color w:val="auto"/>
          <w:sz w:val="28"/>
          <w:szCs w:val="28"/>
        </w:rPr>
        <w:t>» («Российская газета», № 202, 08.10.2003 г.);</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РФ от 02.05.2006 г. № 59-ФЗ «О порядке рассмотрения обращений граждан Российской</w:t>
      </w:r>
      <w:r>
        <w:rPr>
          <w:rFonts w:eastAsia="Verdana"/>
          <w:color w:val="auto"/>
          <w:sz w:val="28"/>
          <w:szCs w:val="28"/>
        </w:rPr>
        <w:t xml:space="preserve"> </w:t>
      </w:r>
      <w:r>
        <w:rPr>
          <w:rFonts w:ascii="Times New Roman" w:hAnsi="Times New Roman" w:cs="Times New Roman"/>
          <w:color w:val="auto"/>
          <w:sz w:val="28"/>
          <w:szCs w:val="28"/>
        </w:rPr>
        <w:t>Федерации» («Российская газета», № 95, 05.05.2006 г.)</w:t>
      </w:r>
    </w:p>
    <w:p w:rsidR="004D7554" w:rsidRDefault="004D7554" w:rsidP="004D7554">
      <w:pPr>
        <w:ind w:firstLine="567"/>
        <w:jc w:val="both"/>
        <w:rPr>
          <w:sz w:val="28"/>
          <w:szCs w:val="28"/>
        </w:rPr>
      </w:pPr>
      <w:r>
        <w:rPr>
          <w:sz w:val="28"/>
          <w:szCs w:val="28"/>
        </w:rPr>
        <w:t>-П</w:t>
      </w:r>
      <w:r w:rsidR="00C43BBE">
        <w:rPr>
          <w:sz w:val="28"/>
          <w:szCs w:val="28"/>
        </w:rPr>
        <w:t>риказом министерства строительства и жилищно-коммунального хозяйства Российской Федерации от 19 февраля 2015 года 3117/</w:t>
      </w:r>
      <w:proofErr w:type="spellStart"/>
      <w:proofErr w:type="gramStart"/>
      <w:r w:rsidR="00C43BBE">
        <w:rPr>
          <w:sz w:val="28"/>
          <w:szCs w:val="28"/>
        </w:rPr>
        <w:t>пр</w:t>
      </w:r>
      <w:proofErr w:type="spellEnd"/>
      <w:proofErr w:type="gramEnd"/>
      <w:r>
        <w:rPr>
          <w:sz w:val="28"/>
          <w:szCs w:val="28"/>
        </w:rPr>
        <w:t xml:space="preserve">  «О</w:t>
      </w:r>
      <w:r w:rsidR="00C43BBE">
        <w:rPr>
          <w:sz w:val="28"/>
          <w:szCs w:val="28"/>
        </w:rPr>
        <w:t>б утверждении формы</w:t>
      </w:r>
      <w:r>
        <w:rPr>
          <w:sz w:val="28"/>
          <w:szCs w:val="28"/>
        </w:rPr>
        <w:t xml:space="preserve"> разрешения на ст</w:t>
      </w:r>
      <w:r w:rsidR="00C43BBE">
        <w:rPr>
          <w:sz w:val="28"/>
          <w:szCs w:val="28"/>
        </w:rPr>
        <w:t>роительство и формы</w:t>
      </w:r>
      <w:r>
        <w:rPr>
          <w:sz w:val="28"/>
          <w:szCs w:val="28"/>
        </w:rPr>
        <w:t xml:space="preserve"> разрешения на ввод объекта в эксплуатацию» (Собрание законодательства Российской Федерации, 28.11.2005 г., № 48, ст. 5047);</w:t>
      </w:r>
    </w:p>
    <w:p w:rsidR="004D7554" w:rsidRDefault="004D7554" w:rsidP="004D7554">
      <w:pPr>
        <w:ind w:firstLine="567"/>
        <w:jc w:val="both"/>
        <w:rPr>
          <w:sz w:val="28"/>
          <w:szCs w:val="28"/>
        </w:rPr>
      </w:pPr>
      <w:r>
        <w:rPr>
          <w:sz w:val="28"/>
          <w:szCs w:val="28"/>
        </w:rPr>
        <w:t>-Приказом Министерства регионального развития Российской Федерации от 19.10.2006 г. № 120 «Об утверждении Инструкции о порядке заполнения формы разрешения на строительство» («Российская газета», № 257, 16.11.2006 г.);</w:t>
      </w:r>
    </w:p>
    <w:p w:rsidR="004D7554" w:rsidRDefault="004D7554" w:rsidP="004D7554">
      <w:pPr>
        <w:autoSpaceDE w:val="0"/>
        <w:spacing w:line="200" w:lineRule="atLeast"/>
        <w:ind w:firstLine="567"/>
        <w:jc w:val="both"/>
        <w:rPr>
          <w:sz w:val="28"/>
          <w:szCs w:val="28"/>
        </w:rPr>
      </w:pPr>
      <w:r>
        <w:rPr>
          <w:sz w:val="28"/>
          <w:szCs w:val="28"/>
        </w:rPr>
        <w:t xml:space="preserve">-Уставом </w:t>
      </w:r>
      <w:r w:rsidR="00DE04F5">
        <w:rPr>
          <w:sz w:val="28"/>
          <w:szCs w:val="28"/>
        </w:rPr>
        <w:t xml:space="preserve">администрации Грачевского </w:t>
      </w:r>
      <w:r>
        <w:rPr>
          <w:sz w:val="28"/>
          <w:szCs w:val="28"/>
        </w:rPr>
        <w:t xml:space="preserve">муниципального </w:t>
      </w:r>
      <w:r w:rsidR="00DE04F5">
        <w:rPr>
          <w:sz w:val="28"/>
          <w:szCs w:val="28"/>
        </w:rPr>
        <w:t>района</w:t>
      </w:r>
      <w:r>
        <w:rPr>
          <w:sz w:val="28"/>
          <w:szCs w:val="28"/>
        </w:rPr>
        <w:t xml:space="preserve"> Ставропольского края.</w:t>
      </w:r>
    </w:p>
    <w:p w:rsidR="004D7554" w:rsidRPr="00432805" w:rsidRDefault="004D7554" w:rsidP="004D7554">
      <w:pPr>
        <w:autoSpaceDE w:val="0"/>
        <w:ind w:firstLine="567"/>
        <w:jc w:val="both"/>
        <w:rPr>
          <w:bCs/>
          <w:sz w:val="28"/>
          <w:szCs w:val="28"/>
        </w:rPr>
      </w:pPr>
      <w:r w:rsidRPr="00432805">
        <w:rPr>
          <w:bCs/>
          <w:sz w:val="28"/>
          <w:szCs w:val="28"/>
        </w:rPr>
        <w:t>2.6.Исчерпывающий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и иными нормативными актами для предоставления муниципальной услуги</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предоставления муниципальной услуги заявителем представляются следующие документы:</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-заявление на выдачу разрешения на строительство объекта;</w:t>
      </w:r>
    </w:p>
    <w:p w:rsidR="004D7554" w:rsidRDefault="004D7554" w:rsidP="004D7554">
      <w:pPr>
        <w:ind w:firstLine="567"/>
        <w:jc w:val="both"/>
        <w:rPr>
          <w:sz w:val="28"/>
          <w:szCs w:val="28"/>
        </w:rPr>
      </w:pPr>
      <w:r>
        <w:rPr>
          <w:sz w:val="28"/>
          <w:szCs w:val="28"/>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-приказ о назначении на должность руководителя организации (для юридического лица);</w:t>
      </w:r>
    </w:p>
    <w:p w:rsidR="004D7554" w:rsidRDefault="004D7554" w:rsidP="004D7554">
      <w:pPr>
        <w:ind w:firstLine="567"/>
        <w:jc w:val="both"/>
        <w:rPr>
          <w:sz w:val="28"/>
          <w:szCs w:val="28"/>
        </w:rPr>
      </w:pPr>
      <w:r>
        <w:rPr>
          <w:sz w:val="28"/>
          <w:szCs w:val="28"/>
        </w:rPr>
        <w:t>-подлинник и копия правоустанавливающего документа на земельный участок;</w:t>
      </w:r>
    </w:p>
    <w:p w:rsidR="00045918" w:rsidRDefault="004D7554" w:rsidP="00045918">
      <w:pPr>
        <w:pStyle w:val="Standard"/>
        <w:ind w:firstLine="567"/>
        <w:jc w:val="both"/>
      </w:pPr>
      <w:r>
        <w:rPr>
          <w:sz w:val="28"/>
          <w:szCs w:val="28"/>
        </w:rPr>
        <w:t xml:space="preserve">-согласие всех правообладателей </w:t>
      </w:r>
    </w:p>
    <w:p w:rsidR="00045918" w:rsidRDefault="00045918" w:rsidP="00045918">
      <w:pPr>
        <w:pStyle w:val="13"/>
        <w:spacing w:before="0" w:after="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proofErr w:type="gramStart"/>
      <w:r>
        <w:rPr>
          <w:rFonts w:ascii="Times New Roman" w:hAnsi="Times New Roman" w:cs="Times New Roman"/>
          <w:color w:val="00000A"/>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color w:val="00000A"/>
          <w:sz w:val="28"/>
          <w:szCs w:val="28"/>
        </w:rPr>
        <w:t>Росатом</w:t>
      </w:r>
      <w:proofErr w:type="spellEnd"/>
      <w:r>
        <w:rPr>
          <w:rFonts w:ascii="Times New Roman" w:hAnsi="Times New Roman" w:cs="Times New Roman"/>
          <w:color w:val="00000A"/>
          <w:sz w:val="28"/>
          <w:szCs w:val="28"/>
        </w:rPr>
        <w:t>», Государственной корпорацией по космической деятельности «</w:t>
      </w:r>
      <w:proofErr w:type="spellStart"/>
      <w:r>
        <w:rPr>
          <w:rFonts w:ascii="Times New Roman" w:hAnsi="Times New Roman" w:cs="Times New Roman"/>
          <w:color w:val="00000A"/>
          <w:sz w:val="28"/>
          <w:szCs w:val="28"/>
        </w:rPr>
        <w:t>Роскосмос</w:t>
      </w:r>
      <w:proofErr w:type="spellEnd"/>
      <w:r>
        <w:rPr>
          <w:rFonts w:ascii="Times New Roman" w:hAnsi="Times New Roman" w:cs="Times New Roman"/>
          <w:color w:val="00000A"/>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00C278A9">
        <w:rPr>
          <w:rFonts w:ascii="Times New Roman" w:hAnsi="Times New Roman" w:cs="Times New Roman"/>
          <w:color w:val="00000A"/>
          <w:sz w:val="28"/>
          <w:szCs w:val="28"/>
        </w:rPr>
        <w:t xml:space="preserve"> указанное соглаш</w:t>
      </w:r>
      <w:r>
        <w:rPr>
          <w:rFonts w:ascii="Times New Roman" w:hAnsi="Times New Roman" w:cs="Times New Roman"/>
          <w:color w:val="00000A"/>
          <w:sz w:val="28"/>
          <w:szCs w:val="28"/>
        </w:rPr>
        <w:t xml:space="preserve">ение, правоустанавливающие документы на земельный участок  правообладателя, с которым заключено это соглашение; </w:t>
      </w:r>
      <w:proofErr w:type="gramEnd"/>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материалы, содержащиеся в проектной документации:</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а) пояснительная записка;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г) архитектурные   решения;</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д)</w:t>
      </w:r>
      <w:r w:rsidR="00087D81">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е) проект организации строительства объекта капстроительства;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ж) проект организации  работ по сносу или демонтажу объектов капитального строительства, их частей;</w:t>
      </w:r>
    </w:p>
    <w:p w:rsidR="00045918" w:rsidRDefault="00045918" w:rsidP="00045918">
      <w:pPr>
        <w:pStyle w:val="13"/>
        <w:spacing w:before="0" w:after="0"/>
        <w:ind w:firstLine="567"/>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r>
        <w:rPr>
          <w:rFonts w:ascii="Times New Roman" w:hAnsi="Times New Roman" w:cs="Times New Roman"/>
          <w:color w:val="00000A"/>
          <w:sz w:val="28"/>
          <w:szCs w:val="28"/>
        </w:rPr>
        <w:lastRenderedPageBreak/>
        <w:t>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045918" w:rsidRDefault="00045918" w:rsidP="00045918">
      <w:pPr>
        <w:pStyle w:val="13"/>
        <w:spacing w:before="0" w:after="0"/>
        <w:ind w:firstLine="567"/>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 если такая проектная документация подлежит экспертизе в соответствии со статьей 49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 положительное заключение государственной экспертизы проектной документации в случаях, предусмотренных частью 3.4 статьи 49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 положительное заключение государственной экологической экспертизы проектной документации в случаях, предусмотренных</w:t>
      </w:r>
      <w:proofErr w:type="gramEnd"/>
      <w:r>
        <w:rPr>
          <w:rFonts w:ascii="Times New Roman" w:hAnsi="Times New Roman" w:cs="Times New Roman"/>
          <w:color w:val="00000A"/>
          <w:sz w:val="28"/>
          <w:szCs w:val="28"/>
        </w:rPr>
        <w:t xml:space="preserve"> частью 6 статьи 49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заключение, предусмотренное частью 3.5 статьи 49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 в случае использования модифицированной проектной документации;</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разрешение на отклонение от предельных параметров разрешенного строительства, реконструкци</w:t>
      </w:r>
      <w:proofErr w:type="gramStart"/>
      <w:r>
        <w:rPr>
          <w:rFonts w:ascii="Times New Roman" w:hAnsi="Times New Roman" w:cs="Times New Roman"/>
          <w:color w:val="00000A"/>
          <w:sz w:val="28"/>
          <w:szCs w:val="28"/>
        </w:rPr>
        <w:t>и(</w:t>
      </w:r>
      <w:proofErr w:type="gramEnd"/>
      <w:r>
        <w:rPr>
          <w:rFonts w:ascii="Times New Roman" w:hAnsi="Times New Roman" w:cs="Times New Roman"/>
          <w:color w:val="00000A"/>
          <w:sz w:val="28"/>
          <w:szCs w:val="28"/>
        </w:rPr>
        <w:t xml:space="preserve"> в случае, если застройщику было предоставлено такое разрешение в соответствии со статей 40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 51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w:t>
      </w:r>
      <w:r w:rsidR="00087D81">
        <w:rPr>
          <w:rFonts w:ascii="Times New Roman" w:hAnsi="Times New Roman" w:cs="Times New Roman"/>
          <w:color w:val="00000A"/>
          <w:sz w:val="28"/>
          <w:szCs w:val="28"/>
        </w:rPr>
        <w:t>,</w:t>
      </w:r>
      <w:r>
        <w:rPr>
          <w:rFonts w:ascii="Times New Roman" w:hAnsi="Times New Roman" w:cs="Times New Roman"/>
          <w:color w:val="00000A"/>
          <w:sz w:val="28"/>
          <w:szCs w:val="28"/>
        </w:rPr>
        <w:t xml:space="preserve"> </w:t>
      </w:r>
      <w:r w:rsidR="00C278A9">
        <w:rPr>
          <w:rFonts w:ascii="Times New Roman" w:hAnsi="Times New Roman" w:cs="Times New Roman"/>
          <w:color w:val="00000A"/>
          <w:sz w:val="28"/>
          <w:szCs w:val="28"/>
        </w:rPr>
        <w:t xml:space="preserve"> в </w:t>
      </w:r>
      <w:r>
        <w:rPr>
          <w:rFonts w:ascii="Times New Roman" w:hAnsi="Times New Roman" w:cs="Times New Roman"/>
          <w:color w:val="00000A"/>
          <w:sz w:val="28"/>
          <w:szCs w:val="28"/>
        </w:rPr>
        <w:t>случае реконструкции многоквартирного дома;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в случае проведения реконструкции государственны</w:t>
      </w:r>
      <w:proofErr w:type="gramStart"/>
      <w:r>
        <w:rPr>
          <w:rFonts w:ascii="Times New Roman" w:hAnsi="Times New Roman" w:cs="Times New Roman"/>
          <w:color w:val="00000A"/>
          <w:sz w:val="28"/>
          <w:szCs w:val="28"/>
        </w:rPr>
        <w:t>м(</w:t>
      </w:r>
      <w:proofErr w:type="gramEnd"/>
      <w:r>
        <w:rPr>
          <w:rFonts w:ascii="Times New Roman" w:hAnsi="Times New Roman" w:cs="Times New Roman"/>
          <w:color w:val="00000A"/>
          <w:sz w:val="28"/>
          <w:szCs w:val="28"/>
        </w:rPr>
        <w:t>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color w:val="00000A"/>
          <w:sz w:val="28"/>
          <w:szCs w:val="28"/>
        </w:rPr>
        <w:t>Росатом</w:t>
      </w:r>
      <w:proofErr w:type="spellEnd"/>
      <w:r>
        <w:rPr>
          <w:rFonts w:ascii="Times New Roman" w:hAnsi="Times New Roman" w:cs="Times New Roman"/>
          <w:color w:val="00000A"/>
          <w:sz w:val="28"/>
          <w:szCs w:val="28"/>
        </w:rPr>
        <w:t>», Государственной корпорацией по космической  деятельности «</w:t>
      </w:r>
      <w:proofErr w:type="spellStart"/>
      <w:r>
        <w:rPr>
          <w:rFonts w:ascii="Times New Roman" w:hAnsi="Times New Roman" w:cs="Times New Roman"/>
          <w:color w:val="00000A"/>
          <w:sz w:val="28"/>
          <w:szCs w:val="28"/>
        </w:rPr>
        <w:t>Роскосмос</w:t>
      </w:r>
      <w:proofErr w:type="spellEnd"/>
      <w:r>
        <w:rPr>
          <w:rFonts w:ascii="Times New Roman" w:hAnsi="Times New Roman" w:cs="Times New Roman"/>
          <w:color w:val="00000A"/>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roofErr w:type="gramStart"/>
      <w:r>
        <w:rPr>
          <w:rFonts w:ascii="Times New Roman" w:hAnsi="Times New Roman" w:cs="Times New Roman"/>
          <w:color w:val="00000A"/>
          <w:sz w:val="28"/>
          <w:szCs w:val="28"/>
        </w:rPr>
        <w:t>-с</w:t>
      </w:r>
      <w:proofErr w:type="gramEnd"/>
      <w:r>
        <w:rPr>
          <w:rFonts w:ascii="Times New Roman" w:hAnsi="Times New Roman" w:cs="Times New Roman"/>
          <w:color w:val="00000A"/>
          <w:sz w:val="28"/>
          <w:szCs w:val="28"/>
        </w:rPr>
        <w:t>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-решение общего собрания собственников помещений и </w:t>
      </w:r>
      <w:proofErr w:type="spellStart"/>
      <w:r>
        <w:rPr>
          <w:rFonts w:ascii="Times New Roman" w:hAnsi="Times New Roman" w:cs="Times New Roman"/>
          <w:color w:val="00000A"/>
          <w:sz w:val="28"/>
          <w:szCs w:val="28"/>
        </w:rPr>
        <w:t>машино</w:t>
      </w:r>
      <w:proofErr w:type="spellEnd"/>
      <w:r>
        <w:rPr>
          <w:rFonts w:ascii="Times New Roman" w:hAnsi="Times New Roman" w:cs="Times New Roman"/>
          <w:color w:val="00000A"/>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hAnsi="Times New Roman" w:cs="Times New Roman"/>
          <w:color w:val="00000A"/>
          <w:sz w:val="28"/>
          <w:szCs w:val="28"/>
        </w:rPr>
        <w:t>машино</w:t>
      </w:r>
      <w:proofErr w:type="spellEnd"/>
      <w:r>
        <w:rPr>
          <w:rFonts w:ascii="Times New Roman" w:hAnsi="Times New Roman" w:cs="Times New Roman"/>
          <w:color w:val="00000A"/>
          <w:sz w:val="28"/>
          <w:szCs w:val="28"/>
        </w:rPr>
        <w:t>-мест в многоквартирном доме</w:t>
      </w:r>
      <w:proofErr w:type="gramStart"/>
      <w:r>
        <w:rPr>
          <w:rFonts w:ascii="Times New Roman" w:hAnsi="Times New Roman" w:cs="Times New Roman"/>
          <w:color w:val="00000A"/>
          <w:sz w:val="28"/>
          <w:szCs w:val="28"/>
        </w:rPr>
        <w:t xml:space="preserve"> ;</w:t>
      </w:r>
      <w:proofErr w:type="gramEnd"/>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Pr>
          <w:rFonts w:ascii="Times New Roman" w:hAnsi="Times New Roman" w:cs="Times New Roman"/>
          <w:color w:val="00000A"/>
          <w:sz w:val="28"/>
          <w:szCs w:val="28"/>
        </w:rPr>
        <w:lastRenderedPageBreak/>
        <w:t>документации, в случае, если представлено заключение негосударственной экспертизы проектной документации;</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w:t>
      </w:r>
    </w:p>
    <w:p w:rsidR="00045918" w:rsidRDefault="00045918" w:rsidP="00045918">
      <w:pPr>
        <w:pStyle w:val="13"/>
        <w:spacing w:before="0" w:after="0"/>
        <w:jc w:val="both"/>
        <w:rPr>
          <w:rFonts w:ascii="Times New Roman" w:hAnsi="Times New Roman" w:cs="Times New Roman"/>
          <w:color w:val="00000A"/>
          <w:sz w:val="28"/>
          <w:szCs w:val="28"/>
        </w:rPr>
      </w:pPr>
      <w:r>
        <w:rPr>
          <w:rStyle w:val="a8"/>
          <w:sz w:val="28"/>
          <w:szCs w:val="28"/>
        </w:rPr>
        <w:t xml:space="preserve">      </w:t>
      </w:r>
      <w:r w:rsidRPr="00C91DC6">
        <w:rPr>
          <w:color w:val="00000A"/>
          <w:sz w:val="28"/>
          <w:szCs w:val="28"/>
        </w:rPr>
        <w:t xml:space="preserve"> </w:t>
      </w:r>
      <w:r>
        <w:rPr>
          <w:rFonts w:ascii="Times New Roman" w:hAnsi="Times New Roman" w:cs="Times New Roman"/>
          <w:color w:val="00000A"/>
          <w:sz w:val="28"/>
          <w:szCs w:val="28"/>
        </w:rPr>
        <w:t>Для предоставления муниципальной услуги по выдаче разрешения на строительство объекта индивидуального жилищного строительства необходимо предоставление документов, предусмотренных ч.9 ст. 51 Град</w:t>
      </w:r>
      <w:r w:rsidR="00087D81">
        <w:rPr>
          <w:rFonts w:ascii="Times New Roman" w:hAnsi="Times New Roman" w:cs="Times New Roman"/>
          <w:color w:val="00000A"/>
          <w:sz w:val="28"/>
          <w:szCs w:val="28"/>
        </w:rPr>
        <w:t xml:space="preserve">остроительного </w:t>
      </w:r>
      <w:r>
        <w:rPr>
          <w:rFonts w:ascii="Times New Roman" w:hAnsi="Times New Roman" w:cs="Times New Roman"/>
          <w:color w:val="00000A"/>
          <w:sz w:val="28"/>
          <w:szCs w:val="28"/>
        </w:rPr>
        <w:t>кодекса: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1)правоустанавливающие документы на земельный участок;</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2)градостроительный план земельного участка, выданный не ранее чем за три месяца до дня представления заявления на получение разрешения на строительство;</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45918" w:rsidRDefault="00045918" w:rsidP="00045918">
      <w:pPr>
        <w:pStyle w:val="13"/>
        <w:spacing w:before="0" w:after="0"/>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p w:rsidR="00E819DE" w:rsidRDefault="004D7554" w:rsidP="00E819DE">
      <w:pPr>
        <w:ind w:firstLine="567"/>
        <w:jc w:val="both"/>
        <w:rPr>
          <w:sz w:val="28"/>
          <w:szCs w:val="28"/>
        </w:rPr>
      </w:pPr>
      <w:r>
        <w:rPr>
          <w:sz w:val="28"/>
          <w:szCs w:val="28"/>
        </w:rPr>
        <w:t xml:space="preserve">В случае если заявитель ранее </w:t>
      </w:r>
      <w:proofErr w:type="gramStart"/>
      <w:r>
        <w:rPr>
          <w:sz w:val="28"/>
          <w:szCs w:val="28"/>
        </w:rPr>
        <w:t>обращался в Администрацию за оказанием муниципальной услуги с представлением соответствующих документов</w:t>
      </w:r>
      <w:r w:rsidR="00DE04F5">
        <w:rPr>
          <w:sz w:val="28"/>
          <w:szCs w:val="28"/>
        </w:rPr>
        <w:t xml:space="preserve"> </w:t>
      </w:r>
      <w:r>
        <w:rPr>
          <w:sz w:val="28"/>
          <w:szCs w:val="28"/>
        </w:rPr>
        <w:t xml:space="preserve"> их повторное </w:t>
      </w:r>
      <w:r w:rsidR="00E819DE">
        <w:rPr>
          <w:sz w:val="28"/>
          <w:szCs w:val="28"/>
        </w:rPr>
        <w:t xml:space="preserve"> </w:t>
      </w:r>
      <w:r>
        <w:rPr>
          <w:sz w:val="28"/>
          <w:szCs w:val="28"/>
        </w:rPr>
        <w:t>предоставление не требуется</w:t>
      </w:r>
      <w:proofErr w:type="gramEnd"/>
      <w:r>
        <w:rPr>
          <w:sz w:val="28"/>
          <w:szCs w:val="28"/>
        </w:rPr>
        <w:t xml:space="preserve"> при предоставлении заявителем специалисту на приеме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специально уполномоченный специалист Администрации (далее специалист) осуществляющий прием документов указывает в расписке номера заказов, в которых находятся ранее представленные документы.</w:t>
      </w:r>
    </w:p>
    <w:p w:rsidR="00E819DE" w:rsidRDefault="00E819DE" w:rsidP="00E819DE">
      <w:pPr>
        <w:ind w:firstLine="567"/>
        <w:jc w:val="both"/>
        <w:rPr>
          <w:sz w:val="28"/>
          <w:szCs w:val="28"/>
        </w:rPr>
      </w:pPr>
      <w:r w:rsidRPr="00E819DE">
        <w:rPr>
          <w:sz w:val="28"/>
          <w:szCs w:val="28"/>
        </w:rPr>
        <w:t xml:space="preserve">Срок действия разрешения на строительство может быть продлен уполномоченным органом по заявлению застройщика, поданному не менее чем за шестьдесят дней до истечения срока действия такого разрешения. </w:t>
      </w:r>
    </w:p>
    <w:p w:rsidR="00E819DE" w:rsidRDefault="00E819DE" w:rsidP="00E819DE">
      <w:pPr>
        <w:ind w:firstLine="567"/>
        <w:jc w:val="both"/>
        <w:rPr>
          <w:sz w:val="28"/>
          <w:szCs w:val="28"/>
        </w:rPr>
      </w:pPr>
      <w:r w:rsidRPr="00E819DE">
        <w:rPr>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E819DE">
        <w:rPr>
          <w:sz w:val="28"/>
          <w:szCs w:val="28"/>
        </w:rPr>
        <w:t>,</w:t>
      </w:r>
      <w:proofErr w:type="gramEnd"/>
      <w:r w:rsidRPr="00E819DE">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w:t>
      </w:r>
      <w:r w:rsidRPr="00E819DE">
        <w:rPr>
          <w:sz w:val="28"/>
          <w:szCs w:val="28"/>
        </w:rPr>
        <w:lastRenderedPageBreak/>
        <w:t xml:space="preserve">по передаче жилого помещения по </w:t>
      </w:r>
      <w:proofErr w:type="gramStart"/>
      <w:r w:rsidRPr="00E819DE">
        <w:rPr>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sz w:val="28"/>
          <w:szCs w:val="28"/>
        </w:rPr>
        <w:t xml:space="preserve"> </w:t>
      </w:r>
      <w:proofErr w:type="gramEnd"/>
    </w:p>
    <w:p w:rsidR="004D7554" w:rsidRDefault="004D7554" w:rsidP="00E819DE">
      <w:pPr>
        <w:ind w:firstLine="567"/>
        <w:jc w:val="both"/>
        <w:rPr>
          <w:sz w:val="28"/>
          <w:szCs w:val="28"/>
        </w:rPr>
      </w:pPr>
      <w:r>
        <w:rPr>
          <w:sz w:val="28"/>
          <w:szCs w:val="28"/>
        </w:rPr>
        <w:t>Документы, представленные заявителем, должны соответствовать следующим требованиям:</w:t>
      </w:r>
    </w:p>
    <w:p w:rsidR="004D7554" w:rsidRDefault="004D7554" w:rsidP="004D7554">
      <w:pPr>
        <w:autoSpaceDE w:val="0"/>
        <w:ind w:firstLine="567"/>
        <w:jc w:val="both"/>
        <w:rPr>
          <w:sz w:val="28"/>
          <w:szCs w:val="28"/>
        </w:rPr>
      </w:pPr>
      <w:r>
        <w:rPr>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4D7554" w:rsidRDefault="004D7554" w:rsidP="004D7554">
      <w:pPr>
        <w:autoSpaceDE w:val="0"/>
        <w:ind w:firstLine="567"/>
        <w:jc w:val="both"/>
        <w:rPr>
          <w:sz w:val="28"/>
          <w:szCs w:val="28"/>
        </w:rPr>
      </w:pPr>
      <w:r>
        <w:rPr>
          <w:sz w:val="28"/>
          <w:szCs w:val="28"/>
        </w:rPr>
        <w:t>-документы не написаны карандашом;</w:t>
      </w:r>
    </w:p>
    <w:p w:rsidR="004D7554" w:rsidRDefault="004D7554" w:rsidP="004D7554">
      <w:pPr>
        <w:autoSpaceDE w:val="0"/>
        <w:ind w:firstLine="567"/>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4D7554" w:rsidRDefault="004D7554" w:rsidP="004D7554">
      <w:pPr>
        <w:ind w:firstLine="567"/>
        <w:jc w:val="both"/>
        <w:rPr>
          <w:sz w:val="28"/>
          <w:szCs w:val="28"/>
        </w:rPr>
      </w:pPr>
      <w:r>
        <w:rPr>
          <w:sz w:val="28"/>
          <w:szCs w:val="28"/>
        </w:rPr>
        <w:t>-документы соответствуют требованиям, установленным законодательством Российской Федерации.</w:t>
      </w:r>
    </w:p>
    <w:p w:rsidR="004D7554" w:rsidRPr="00432805" w:rsidRDefault="004D7554" w:rsidP="004D7554">
      <w:pPr>
        <w:ind w:right="-35" w:firstLine="567"/>
        <w:jc w:val="both"/>
        <w:rPr>
          <w:bCs/>
          <w:sz w:val="28"/>
          <w:szCs w:val="28"/>
        </w:rPr>
      </w:pPr>
      <w:r>
        <w:rPr>
          <w:bCs/>
          <w:sz w:val="28"/>
          <w:szCs w:val="28"/>
        </w:rPr>
        <w:t>2.7.</w:t>
      </w:r>
      <w:r w:rsidRPr="00432805">
        <w:rPr>
          <w:bCs/>
          <w:sz w:val="28"/>
          <w:szCs w:val="28"/>
        </w:rPr>
        <w:t>Исчерпывающий перечень документов, необходимых в соответствии с нормативными</w:t>
      </w:r>
      <w:r w:rsidR="00DE04F5">
        <w:rPr>
          <w:bCs/>
          <w:sz w:val="28"/>
          <w:szCs w:val="28"/>
        </w:rPr>
        <w:t xml:space="preserve"> </w:t>
      </w:r>
      <w:r w:rsidRPr="00432805">
        <w:rPr>
          <w:bCs/>
          <w:sz w:val="28"/>
          <w:szCs w:val="28"/>
        </w:rPr>
        <w:t xml:space="preserve"> правовыми</w:t>
      </w:r>
      <w:r w:rsidR="00DE04F5">
        <w:rPr>
          <w:bCs/>
          <w:sz w:val="28"/>
          <w:szCs w:val="28"/>
        </w:rPr>
        <w:t xml:space="preserve"> </w:t>
      </w:r>
      <w:r w:rsidRPr="00432805">
        <w:rPr>
          <w:bCs/>
          <w:sz w:val="28"/>
          <w:szCs w:val="28"/>
        </w:rPr>
        <w:t xml:space="preserve">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w:t>
      </w:r>
      <w:r>
        <w:rPr>
          <w:b/>
          <w:bCs/>
          <w:sz w:val="28"/>
          <w:szCs w:val="28"/>
        </w:rPr>
        <w:t xml:space="preserve"> </w:t>
      </w:r>
      <w:r w:rsidRPr="00432805">
        <w:rPr>
          <w:bCs/>
          <w:sz w:val="28"/>
          <w:szCs w:val="28"/>
        </w:rPr>
        <w:t>в предоставлении муниципальной услуги, и которые заявитель вправе представить</w:t>
      </w:r>
    </w:p>
    <w:p w:rsidR="00D80BFC" w:rsidRDefault="00D80BFC"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Иные д</w:t>
      </w:r>
      <w:r w:rsidR="004D7554">
        <w:rPr>
          <w:rFonts w:ascii="Times New Roman" w:hAnsi="Times New Roman" w:cs="Times New Roman"/>
          <w:color w:val="auto"/>
          <w:sz w:val="28"/>
          <w:szCs w:val="28"/>
        </w:rPr>
        <w:t>окументы,</w:t>
      </w:r>
      <w:r>
        <w:rPr>
          <w:rFonts w:ascii="Times New Roman" w:hAnsi="Times New Roman" w:cs="Times New Roman"/>
          <w:color w:val="auto"/>
          <w:sz w:val="28"/>
          <w:szCs w:val="28"/>
        </w:rPr>
        <w:t xml:space="preserve"> в соответствии с нормативными правовыми актами для предоставления услуги, которые находятся в распоряжении государственный органов, органов местного самоуправления и иных органов, которые заявитель вправе представить:</w:t>
      </w:r>
    </w:p>
    <w:p w:rsidR="00D80BFC" w:rsidRDefault="00D80BFC"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выписку из единого государственного реестра индивидуальных предпринимателей (для индивидуальных предпринимателей);</w:t>
      </w:r>
    </w:p>
    <w:p w:rsidR="00D80BFC" w:rsidRDefault="00D80BFC"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D7554">
        <w:rPr>
          <w:rFonts w:ascii="Times New Roman" w:hAnsi="Times New Roman" w:cs="Times New Roman"/>
          <w:color w:val="auto"/>
          <w:sz w:val="28"/>
          <w:szCs w:val="28"/>
        </w:rPr>
        <w:t xml:space="preserve"> </w:t>
      </w:r>
      <w:r>
        <w:rPr>
          <w:rFonts w:ascii="Times New Roman" w:hAnsi="Times New Roman" w:cs="Times New Roman"/>
          <w:color w:val="auto"/>
          <w:sz w:val="28"/>
          <w:szCs w:val="28"/>
        </w:rPr>
        <w:t>выписку из единого государственного реестра юридических лиц (для юридических лиц)</w:t>
      </w:r>
    </w:p>
    <w:p w:rsidR="004D7554" w:rsidRDefault="00D80BFC"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правоустанавливающие документы на земельный участок.</w:t>
      </w:r>
    </w:p>
    <w:p w:rsidR="00CF1DD3" w:rsidRPr="002A7951" w:rsidRDefault="00CF1DD3" w:rsidP="00CF1DD3">
      <w:pPr>
        <w:pStyle w:val="a9"/>
        <w:ind w:firstLine="709"/>
        <w:rPr>
          <w:sz w:val="28"/>
          <w:szCs w:val="28"/>
        </w:rPr>
      </w:pPr>
      <w:r w:rsidRPr="002A7951">
        <w:rPr>
          <w:sz w:val="28"/>
          <w:szCs w:val="28"/>
        </w:rPr>
        <w:t xml:space="preserve">В соответствии с требованиями пунктов 1 и 2 статьи 7 Федерального закона </w:t>
      </w:r>
      <w:r w:rsidRPr="007C21F9">
        <w:rPr>
          <w:sz w:val="28"/>
          <w:szCs w:val="28"/>
        </w:rPr>
        <w:t xml:space="preserve">от 27 июля 2010 года № 210-ФЗ </w:t>
      </w:r>
      <w:r w:rsidRPr="002A7951">
        <w:rPr>
          <w:sz w:val="28"/>
          <w:szCs w:val="28"/>
        </w:rPr>
        <w:t>«Об организации предоставления государственных и муниципальных услуг» установлен запрет требовать от заявителя:</w:t>
      </w:r>
    </w:p>
    <w:p w:rsidR="00CF1DD3" w:rsidRPr="002A7951" w:rsidRDefault="00CF1DD3" w:rsidP="00CF1DD3">
      <w:pPr>
        <w:pStyle w:val="ConsPlusNormal"/>
        <w:ind w:firstLine="567"/>
        <w:jc w:val="both"/>
        <w:rPr>
          <w:rFonts w:ascii="Times New Roman" w:hAnsi="Times New Roman" w:cs="Times New Roman"/>
          <w:sz w:val="28"/>
          <w:szCs w:val="28"/>
        </w:rPr>
      </w:pPr>
      <w:r w:rsidRPr="002A795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DD3" w:rsidRPr="002A7951" w:rsidRDefault="00CF1DD3" w:rsidP="00CF1DD3">
      <w:pPr>
        <w:pStyle w:val="ConsPlusNormal"/>
        <w:ind w:firstLine="567"/>
        <w:jc w:val="both"/>
        <w:rPr>
          <w:rFonts w:ascii="Times New Roman" w:hAnsi="Times New Roman" w:cs="Times New Roman"/>
          <w:sz w:val="28"/>
          <w:szCs w:val="28"/>
        </w:rPr>
      </w:pPr>
      <w:r w:rsidRPr="002A7951">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2A7951">
        <w:rPr>
          <w:rFonts w:ascii="Times New Roman" w:hAnsi="Times New Roman" w:cs="Times New Roman"/>
          <w:sz w:val="28"/>
          <w:szCs w:val="28"/>
        </w:rPr>
        <w:lastRenderedPageBreak/>
        <w:t>правовыми актами Ставропольского края и муниципальными правовыми актами.</w:t>
      </w:r>
    </w:p>
    <w:p w:rsidR="0018617A" w:rsidRDefault="00CF1DD3" w:rsidP="00CF1DD3">
      <w:pPr>
        <w:pStyle w:val="a9"/>
        <w:rPr>
          <w:sz w:val="28"/>
          <w:szCs w:val="28"/>
        </w:rPr>
      </w:pPr>
      <w:r w:rsidRPr="002A7951">
        <w:rPr>
          <w:sz w:val="28"/>
          <w:szCs w:val="28"/>
        </w:rPr>
        <w:t>Заявителям обеспечивается возможность копирования форм заявления и иных документов, необходимых для получения муниципальной услуги на «Едином портале государственных и муниципальных услуг (функций)».</w:t>
      </w:r>
      <w:r w:rsidRPr="00226EFA">
        <w:rPr>
          <w:sz w:val="28"/>
          <w:szCs w:val="28"/>
        </w:rPr>
        <w:t xml:space="preserve"> </w:t>
      </w:r>
    </w:p>
    <w:p w:rsidR="004D7554" w:rsidRPr="00432805" w:rsidRDefault="004D7554" w:rsidP="004D755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2.8.</w:t>
      </w:r>
      <w:r w:rsidRPr="00432805">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BE6C94" w:rsidRPr="00BE6C94" w:rsidRDefault="00BE6C94" w:rsidP="00BE6C94">
      <w:pPr>
        <w:tabs>
          <w:tab w:val="left" w:pos="709"/>
        </w:tabs>
        <w:jc w:val="both"/>
        <w:rPr>
          <w:rFonts w:eastAsia="Arial CYR"/>
          <w:sz w:val="28"/>
          <w:szCs w:val="28"/>
        </w:rPr>
      </w:pPr>
      <w:r>
        <w:rPr>
          <w:rFonts w:eastAsia="Arial CYR"/>
        </w:rPr>
        <w:t xml:space="preserve">            </w:t>
      </w:r>
      <w:r w:rsidRPr="00BE6C94">
        <w:rPr>
          <w:rFonts w:eastAsia="Arial CYR"/>
          <w:sz w:val="28"/>
          <w:szCs w:val="28"/>
        </w:rPr>
        <w:t>Основаниями для отказа в приеме заявления и документов, необходимых для предоставления услуги, являются:</w:t>
      </w:r>
    </w:p>
    <w:p w:rsidR="00BE6C94" w:rsidRPr="00BE6C94" w:rsidRDefault="00BE6C94" w:rsidP="00BE6C94">
      <w:pPr>
        <w:autoSpaceDE w:val="0"/>
        <w:autoSpaceDN w:val="0"/>
        <w:adjustRightInd w:val="0"/>
        <w:ind w:firstLine="708"/>
        <w:jc w:val="both"/>
        <w:rPr>
          <w:sz w:val="28"/>
          <w:szCs w:val="28"/>
        </w:rPr>
      </w:pPr>
      <w:r w:rsidRPr="00BE6C94">
        <w:rPr>
          <w:sz w:val="28"/>
          <w:szCs w:val="28"/>
        </w:rPr>
        <w:t>оформление заявления не в соответствии с формой, установленной Административным регламентом (приложение 2 к Административному регламенту);</w:t>
      </w:r>
    </w:p>
    <w:p w:rsidR="00BE6C94" w:rsidRPr="00BE6C94" w:rsidRDefault="00BE6C94" w:rsidP="00BE6C94">
      <w:pPr>
        <w:widowControl w:val="0"/>
        <w:autoSpaceDE w:val="0"/>
        <w:jc w:val="both"/>
        <w:rPr>
          <w:sz w:val="28"/>
          <w:szCs w:val="28"/>
        </w:rPr>
      </w:pPr>
      <w:r w:rsidRPr="00BE6C94">
        <w:rPr>
          <w:rFonts w:eastAsia="Arial CYR"/>
          <w:bCs/>
          <w:color w:val="000000"/>
          <w:sz w:val="28"/>
          <w:szCs w:val="28"/>
          <w:lang w:eastAsia="ar-SA"/>
        </w:rPr>
        <w:tab/>
      </w:r>
      <w:r w:rsidRPr="00BE6C94">
        <w:rPr>
          <w:sz w:val="28"/>
          <w:szCs w:val="28"/>
        </w:rPr>
        <w:t>не предоставление заявителем документов,</w:t>
      </w:r>
      <w:r w:rsidR="00B905D4">
        <w:rPr>
          <w:sz w:val="28"/>
          <w:szCs w:val="28"/>
        </w:rPr>
        <w:t xml:space="preserve"> установленных        пунктом 2.6. </w:t>
      </w:r>
      <w:r w:rsidRPr="00BE6C94">
        <w:rPr>
          <w:sz w:val="28"/>
          <w:szCs w:val="28"/>
        </w:rPr>
        <w:t>Административного регламента.</w:t>
      </w:r>
    </w:p>
    <w:p w:rsidR="00BE6C94" w:rsidRPr="00BE6C94" w:rsidRDefault="00BE6C94" w:rsidP="00BE6C94">
      <w:pPr>
        <w:widowControl w:val="0"/>
        <w:autoSpaceDE w:val="0"/>
        <w:ind w:firstLine="708"/>
        <w:jc w:val="both"/>
        <w:rPr>
          <w:sz w:val="28"/>
          <w:szCs w:val="28"/>
        </w:rPr>
      </w:pPr>
      <w:r w:rsidRPr="00BE6C94">
        <w:rPr>
          <w:sz w:val="28"/>
          <w:szCs w:val="28"/>
        </w:rPr>
        <w:t>подача заявления лицом, не имеющим полномочий на представительство заявителя;</w:t>
      </w:r>
    </w:p>
    <w:p w:rsidR="00BE6C94" w:rsidRPr="00BE6C94" w:rsidRDefault="00BE6C94" w:rsidP="00087D81">
      <w:pPr>
        <w:ind w:firstLine="539"/>
        <w:jc w:val="both"/>
        <w:rPr>
          <w:sz w:val="28"/>
          <w:szCs w:val="28"/>
          <w:highlight w:val="yellow"/>
        </w:rPr>
      </w:pPr>
      <w:r w:rsidRPr="00BE6C94">
        <w:rPr>
          <w:sz w:val="28"/>
          <w:szCs w:val="28"/>
        </w:rPr>
        <w:t>запрос в электронной форме подписан с использованием электронной подписи, не принадлежащей заявителю (при получении муниципальной услуги в электронной форме).</w:t>
      </w:r>
    </w:p>
    <w:p w:rsidR="00F95073" w:rsidRPr="009015A7" w:rsidRDefault="004D7554" w:rsidP="00F95073">
      <w:pPr>
        <w:jc w:val="both"/>
        <w:rPr>
          <w:bCs/>
          <w:sz w:val="28"/>
          <w:szCs w:val="28"/>
        </w:rPr>
      </w:pPr>
      <w:r>
        <w:rPr>
          <w:bCs/>
          <w:sz w:val="28"/>
          <w:szCs w:val="28"/>
        </w:rPr>
        <w:t>2.9.</w:t>
      </w:r>
      <w:r w:rsidR="00344382">
        <w:rPr>
          <w:bCs/>
          <w:sz w:val="28"/>
          <w:szCs w:val="28"/>
        </w:rPr>
        <w:t xml:space="preserve"> </w:t>
      </w:r>
      <w:r w:rsidRPr="00432805">
        <w:rPr>
          <w:bCs/>
          <w:sz w:val="28"/>
          <w:szCs w:val="28"/>
        </w:rPr>
        <w:t>Исчерпывающий перечень оснований для приостановления или отказа в предоставлении муниципальной услуги</w:t>
      </w:r>
      <w:r w:rsidR="00F95073" w:rsidRPr="009015A7">
        <w:rPr>
          <w:bCs/>
          <w:sz w:val="28"/>
          <w:szCs w:val="28"/>
        </w:rPr>
        <w:t xml:space="preserve"> </w:t>
      </w:r>
    </w:p>
    <w:p w:rsidR="00344382" w:rsidRPr="009015A7" w:rsidRDefault="00344382" w:rsidP="00F95073">
      <w:pPr>
        <w:jc w:val="both"/>
        <w:rPr>
          <w:bCs/>
          <w:sz w:val="28"/>
          <w:szCs w:val="28"/>
        </w:rPr>
      </w:pPr>
      <w:r w:rsidRPr="009015A7">
        <w:rPr>
          <w:bCs/>
          <w:sz w:val="28"/>
          <w:szCs w:val="28"/>
        </w:rPr>
        <w:t>Основаниями для отказа в предоставлении услуги являются:</w:t>
      </w:r>
    </w:p>
    <w:p w:rsidR="00344382" w:rsidRPr="009015A7" w:rsidRDefault="009015A7" w:rsidP="009015A7">
      <w:pPr>
        <w:pStyle w:val="af"/>
        <w:numPr>
          <w:ilvl w:val="0"/>
          <w:numId w:val="2"/>
        </w:numPr>
        <w:jc w:val="both"/>
        <w:rPr>
          <w:bCs/>
          <w:sz w:val="28"/>
          <w:szCs w:val="28"/>
        </w:rPr>
      </w:pPr>
      <w:r>
        <w:rPr>
          <w:bCs/>
          <w:sz w:val="28"/>
          <w:szCs w:val="28"/>
        </w:rPr>
        <w:t>отс</w:t>
      </w:r>
      <w:r w:rsidR="00344382" w:rsidRPr="009015A7">
        <w:rPr>
          <w:bCs/>
          <w:sz w:val="28"/>
          <w:szCs w:val="28"/>
        </w:rPr>
        <w:t>утствие документов, предусмотренных в пункте 2.6 Административного регламента;</w:t>
      </w:r>
    </w:p>
    <w:p w:rsidR="00344382" w:rsidRPr="009015A7" w:rsidRDefault="00344382" w:rsidP="009015A7">
      <w:pPr>
        <w:pStyle w:val="af"/>
        <w:numPr>
          <w:ilvl w:val="0"/>
          <w:numId w:val="2"/>
        </w:numPr>
        <w:jc w:val="both"/>
        <w:rPr>
          <w:bCs/>
          <w:sz w:val="28"/>
          <w:szCs w:val="28"/>
        </w:rPr>
      </w:pPr>
      <w:r w:rsidRPr="009015A7">
        <w:rPr>
          <w:bCs/>
          <w:sz w:val="28"/>
          <w:szCs w:val="28"/>
        </w:rPr>
        <w:t xml:space="preserve">несоответствие предоставленных </w:t>
      </w:r>
      <w:r w:rsidR="009015A7">
        <w:rPr>
          <w:bCs/>
          <w:sz w:val="28"/>
          <w:szCs w:val="28"/>
        </w:rPr>
        <w:t>д</w:t>
      </w:r>
      <w:r w:rsidRPr="009015A7">
        <w:rPr>
          <w:bCs/>
          <w:sz w:val="28"/>
          <w:szCs w:val="28"/>
        </w:rPr>
        <w:t>окументов требованиям к строительству, реконструкции объекта капитального строительства</w:t>
      </w:r>
      <w:r w:rsidR="009015A7" w:rsidRPr="009015A7">
        <w:rPr>
          <w:bCs/>
          <w:sz w:val="28"/>
          <w:szCs w:val="28"/>
        </w:rPr>
        <w:t>, установленным на дату выдачу представленного для получения разрешения на строительство градостроительного плана земельного участка;</w:t>
      </w:r>
    </w:p>
    <w:p w:rsidR="009015A7" w:rsidRPr="009015A7" w:rsidRDefault="009015A7" w:rsidP="009015A7">
      <w:pPr>
        <w:pStyle w:val="af"/>
        <w:numPr>
          <w:ilvl w:val="0"/>
          <w:numId w:val="2"/>
        </w:numPr>
        <w:jc w:val="both"/>
        <w:rPr>
          <w:bCs/>
          <w:sz w:val="28"/>
          <w:szCs w:val="28"/>
        </w:rPr>
      </w:pPr>
      <w:r w:rsidRPr="009015A7">
        <w:rPr>
          <w:bCs/>
          <w:sz w:val="28"/>
          <w:szCs w:val="28"/>
        </w:rPr>
        <w:t>несоответствие предоставленных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015A7" w:rsidRPr="009015A7" w:rsidRDefault="009015A7" w:rsidP="009015A7">
      <w:pPr>
        <w:pStyle w:val="af"/>
        <w:numPr>
          <w:ilvl w:val="0"/>
          <w:numId w:val="2"/>
        </w:numPr>
        <w:jc w:val="both"/>
        <w:rPr>
          <w:bCs/>
          <w:sz w:val="28"/>
          <w:szCs w:val="28"/>
        </w:rPr>
      </w:pPr>
      <w:r w:rsidRPr="009015A7">
        <w:rPr>
          <w:bCs/>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9015A7" w:rsidRPr="009015A7" w:rsidRDefault="009015A7" w:rsidP="009015A7">
      <w:pPr>
        <w:jc w:val="both"/>
        <w:rPr>
          <w:bCs/>
          <w:sz w:val="28"/>
          <w:szCs w:val="28"/>
        </w:rPr>
      </w:pPr>
      <w:r w:rsidRPr="009015A7">
        <w:rPr>
          <w:bCs/>
          <w:sz w:val="28"/>
          <w:szCs w:val="28"/>
        </w:rPr>
        <w:t>Основания для приостановления предоставления услуги отсутствуют.</w:t>
      </w:r>
    </w:p>
    <w:p w:rsidR="00F95073" w:rsidRPr="009230CD" w:rsidRDefault="004D7554" w:rsidP="00F95073">
      <w:pPr>
        <w:pStyle w:val="125"/>
        <w:rPr>
          <w:bCs/>
        </w:rPr>
      </w:pPr>
      <w:r w:rsidRPr="00432805">
        <w:rPr>
          <w:rFonts w:eastAsia="Calibri"/>
          <w:bCs/>
        </w:rPr>
        <w:t>2.10.Перечень</w:t>
      </w:r>
      <w:r w:rsidRPr="00432805">
        <w:rPr>
          <w:bCs/>
        </w:rPr>
        <w:t xml:space="preserve">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r w:rsidR="00F95073" w:rsidRPr="00F95073">
        <w:t xml:space="preserve"> </w:t>
      </w:r>
      <w:r w:rsidR="00F95073">
        <w:t>Не</w:t>
      </w:r>
      <w:r w:rsidR="00F95073" w:rsidRPr="00226EFA">
        <w:t>обходимы</w:t>
      </w:r>
      <w:r w:rsidR="00F95073">
        <w:t>ми</w:t>
      </w:r>
      <w:r w:rsidR="00F95073" w:rsidRPr="00226EFA">
        <w:t xml:space="preserve"> и обязательны</w:t>
      </w:r>
      <w:r w:rsidR="00F95073">
        <w:t>ми</w:t>
      </w:r>
      <w:r w:rsidR="00F95073" w:rsidRPr="00226EFA">
        <w:t xml:space="preserve"> для предоставления услуги, </w:t>
      </w:r>
      <w:r w:rsidR="00F95073">
        <w:t xml:space="preserve">являются </w:t>
      </w:r>
      <w:r w:rsidR="00F95073" w:rsidRPr="00226EFA">
        <w:t xml:space="preserve"> </w:t>
      </w:r>
      <w:r w:rsidR="00F95073">
        <w:t xml:space="preserve">следующие </w:t>
      </w:r>
      <w:r w:rsidR="00F95073" w:rsidRPr="00226EFA">
        <w:t>документ</w:t>
      </w:r>
      <w:r w:rsidR="00F95073">
        <w:t>ы:</w:t>
      </w:r>
    </w:p>
    <w:p w:rsidR="00F95073" w:rsidRPr="00C14032" w:rsidRDefault="00F95073" w:rsidP="00F95073">
      <w:pPr>
        <w:pStyle w:val="125"/>
      </w:pPr>
      <w:r w:rsidRPr="00C14032">
        <w:lastRenderedPageBreak/>
        <w:t>1. Материалы, содержащиеся в проектной документации:</w:t>
      </w:r>
    </w:p>
    <w:p w:rsidR="00F95073" w:rsidRPr="00C14032" w:rsidRDefault="00F95073" w:rsidP="00F95073">
      <w:pPr>
        <w:pStyle w:val="125"/>
      </w:pPr>
      <w:r w:rsidRPr="00C14032">
        <w:t>а) пояснительная записка;</w:t>
      </w:r>
    </w:p>
    <w:p w:rsidR="00F95073" w:rsidRPr="00C14032" w:rsidRDefault="00F95073" w:rsidP="00F95073">
      <w:pPr>
        <w:pStyle w:val="125"/>
      </w:pPr>
      <w:r w:rsidRPr="00C14032">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95073" w:rsidRPr="00C14032" w:rsidRDefault="00F95073" w:rsidP="00F95073">
      <w:pPr>
        <w:pStyle w:val="125"/>
      </w:pPr>
      <w:r w:rsidRPr="00C14032">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95073" w:rsidRPr="00C14032" w:rsidRDefault="00F95073" w:rsidP="00F95073">
      <w:pPr>
        <w:pStyle w:val="125"/>
      </w:pPr>
      <w:r w:rsidRPr="00C14032">
        <w:t>г) схемы, отображающие архитектурные решения;</w:t>
      </w:r>
    </w:p>
    <w:p w:rsidR="00F95073" w:rsidRPr="00C14032" w:rsidRDefault="00F95073" w:rsidP="00F95073">
      <w:pPr>
        <w:pStyle w:val="125"/>
      </w:pPr>
      <w:proofErr w:type="gramStart"/>
      <w:r w:rsidRPr="00C14032">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в том числе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средства и грузов – для объектов производственного назначения, а также описание технических средств и обоснование проектных решений, направленных на обнаружение</w:t>
      </w:r>
      <w:proofErr w:type="gramEnd"/>
      <w:r w:rsidRPr="00C14032">
        <w:t xml:space="preserve">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жилых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которого не предусматривается установление специального пропускного режима;</w:t>
      </w:r>
    </w:p>
    <w:p w:rsidR="00F95073" w:rsidRPr="00C14032" w:rsidRDefault="00F95073" w:rsidP="00F95073">
      <w:pPr>
        <w:pStyle w:val="125"/>
      </w:pPr>
      <w:r w:rsidRPr="00C14032">
        <w:t>е) проект организации строительства объекта капитального строительства;</w:t>
      </w:r>
    </w:p>
    <w:p w:rsidR="00F95073" w:rsidRPr="00C14032" w:rsidRDefault="00F95073" w:rsidP="00F95073">
      <w:pPr>
        <w:pStyle w:val="125"/>
      </w:pPr>
      <w:r w:rsidRPr="00C14032">
        <w:t>ж) проект организации работ по сносу или демонтажу объектов капитального строительства, их частей;</w:t>
      </w:r>
    </w:p>
    <w:p w:rsidR="00F95073" w:rsidRPr="00C14032" w:rsidRDefault="00F95073" w:rsidP="00F95073">
      <w:pPr>
        <w:pStyle w:val="125"/>
      </w:pPr>
      <w:r w:rsidRPr="00C14032">
        <w:t>з)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95073" w:rsidRDefault="00F95073" w:rsidP="00F95073">
      <w:pPr>
        <w:pStyle w:val="125"/>
      </w:pPr>
      <w:r w:rsidRPr="00C14032">
        <w:t xml:space="preserve">2.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1" w:history="1">
        <w:r w:rsidRPr="00C14032">
          <w:t>статьей 49</w:t>
        </w:r>
      </w:hyperlink>
      <w:r w:rsidRPr="00C14032">
        <w:t xml:space="preserve"> Градостроительног</w:t>
      </w:r>
      <w:r>
        <w:t>о кодекса Российской Федерации).</w:t>
      </w:r>
    </w:p>
    <w:p w:rsidR="00F95073" w:rsidRDefault="00F95073" w:rsidP="00F95073">
      <w:pPr>
        <w:pStyle w:val="125"/>
      </w:pPr>
      <w:r>
        <w:t>3. П</w:t>
      </w:r>
      <w:r w:rsidRPr="00C14032">
        <w:t xml:space="preserve">оложительное заключение государственной экологической экспертизы проектной документации в случаях, предусмотренных </w:t>
      </w:r>
      <w:hyperlink r:id="rId12" w:history="1">
        <w:r w:rsidRPr="00C14032">
          <w:t>частью 6 статьи 49</w:t>
        </w:r>
      </w:hyperlink>
      <w:r w:rsidRPr="00C14032">
        <w:t xml:space="preserve"> Градостроительног</w:t>
      </w:r>
      <w:r>
        <w:t>о кодекса Российской Федерации.</w:t>
      </w:r>
    </w:p>
    <w:p w:rsidR="00F95073" w:rsidRPr="00C14032" w:rsidRDefault="00F95073" w:rsidP="00F95073">
      <w:pPr>
        <w:pStyle w:val="125"/>
      </w:pPr>
      <w:r w:rsidRPr="00C14032">
        <w:t>4. Положительное заключение негосударственной экспертизы проектной документации.</w:t>
      </w:r>
    </w:p>
    <w:p w:rsidR="00F95073" w:rsidRPr="00C14032" w:rsidRDefault="00F95073" w:rsidP="00F95073">
      <w:pPr>
        <w:pStyle w:val="125"/>
      </w:pPr>
      <w:r w:rsidRPr="00C14032">
        <w:lastRenderedPageBreak/>
        <w:t>5. Схема планировочной организации земельного участка с обозначением места размещения объекта индивидуального жилищного строительства</w:t>
      </w:r>
      <w:r>
        <w:t xml:space="preserve"> (для получения разрешения на строительство жилого дома)</w:t>
      </w:r>
      <w:r w:rsidRPr="00C14032">
        <w:t>.</w:t>
      </w:r>
    </w:p>
    <w:p w:rsidR="004D7554" w:rsidRPr="00432805" w:rsidRDefault="004D7554" w:rsidP="004D755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2.11.</w:t>
      </w:r>
      <w:r w:rsidRPr="00432805">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D7554" w:rsidRDefault="004D7554" w:rsidP="004D7554">
      <w:pPr>
        <w:widowControl w:val="0"/>
        <w:tabs>
          <w:tab w:val="left" w:pos="769"/>
        </w:tabs>
        <w:autoSpaceDE w:val="0"/>
        <w:ind w:firstLine="540"/>
        <w:rPr>
          <w:sz w:val="28"/>
          <w:szCs w:val="28"/>
        </w:rPr>
      </w:pPr>
      <w:r>
        <w:rPr>
          <w:rFonts w:eastAsia="Arial CYR"/>
          <w:sz w:val="28"/>
          <w:szCs w:val="28"/>
        </w:rPr>
        <w:t>Государственная</w:t>
      </w:r>
      <w:r>
        <w:rPr>
          <w:sz w:val="28"/>
          <w:szCs w:val="28"/>
        </w:rPr>
        <w:t xml:space="preserve"> пошлина не взимается.</w:t>
      </w:r>
    </w:p>
    <w:p w:rsidR="00F95073" w:rsidRDefault="00F95073" w:rsidP="004D7554">
      <w:pPr>
        <w:widowControl w:val="0"/>
        <w:tabs>
          <w:tab w:val="left" w:pos="769"/>
        </w:tabs>
        <w:autoSpaceDE w:val="0"/>
        <w:ind w:firstLine="540"/>
        <w:rPr>
          <w:sz w:val="28"/>
          <w:szCs w:val="28"/>
        </w:rPr>
      </w:pPr>
      <w:r>
        <w:rPr>
          <w:sz w:val="28"/>
          <w:szCs w:val="28"/>
        </w:rPr>
        <w:t>Услуга предоставляется на безвозмездной основе.</w:t>
      </w:r>
    </w:p>
    <w:p w:rsidR="004D7554" w:rsidRPr="00432805" w:rsidRDefault="004D7554" w:rsidP="004D7554">
      <w:pPr>
        <w:widowControl w:val="0"/>
        <w:autoSpaceDE w:val="0"/>
        <w:ind w:firstLine="567"/>
        <w:jc w:val="both"/>
        <w:rPr>
          <w:bCs/>
          <w:sz w:val="28"/>
          <w:szCs w:val="28"/>
        </w:rPr>
      </w:pPr>
      <w:r w:rsidRPr="00432805">
        <w:rPr>
          <w:rFonts w:eastAsia="Arial CYR"/>
          <w:bCs/>
          <w:sz w:val="28"/>
          <w:szCs w:val="28"/>
        </w:rPr>
        <w:t>2.12.</w:t>
      </w:r>
      <w:r w:rsidRPr="00432805">
        <w:rPr>
          <w:bCs/>
          <w:sz w:val="28"/>
          <w:szCs w:val="28"/>
        </w:rPr>
        <w:t>Порядок, размер и основания взимания платы за предоставление муниципальной услуги</w:t>
      </w:r>
    </w:p>
    <w:p w:rsidR="004D7554" w:rsidRDefault="004D7554" w:rsidP="004D7554">
      <w:pPr>
        <w:widowControl w:val="0"/>
        <w:autoSpaceDE w:val="0"/>
        <w:jc w:val="both"/>
        <w:rPr>
          <w:sz w:val="28"/>
          <w:szCs w:val="28"/>
        </w:rPr>
      </w:pPr>
      <w:r>
        <w:rPr>
          <w:sz w:val="28"/>
          <w:szCs w:val="28"/>
        </w:rPr>
        <w:t>Муниципальная услуга предоставляется бесплатно.</w:t>
      </w:r>
    </w:p>
    <w:p w:rsidR="004D7554" w:rsidRPr="00432805" w:rsidRDefault="004D7554" w:rsidP="004D7554">
      <w:pPr>
        <w:pStyle w:val="ConsPlusNormal"/>
        <w:widowControl w:val="0"/>
        <w:ind w:firstLine="540"/>
        <w:jc w:val="both"/>
        <w:rPr>
          <w:rFonts w:ascii="Times New Roman" w:hAnsi="Times New Roman" w:cs="Times New Roman"/>
          <w:bCs/>
          <w:sz w:val="28"/>
          <w:szCs w:val="28"/>
        </w:rPr>
      </w:pPr>
      <w:r>
        <w:rPr>
          <w:rFonts w:ascii="Times New Roman" w:hAnsi="Times New Roman" w:cs="Times New Roman"/>
          <w:bCs/>
          <w:sz w:val="28"/>
          <w:szCs w:val="28"/>
        </w:rPr>
        <w:t>2.13.</w:t>
      </w:r>
      <w:r w:rsidRPr="00432805">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D7554" w:rsidRDefault="004D7554" w:rsidP="004D7554">
      <w:pPr>
        <w:widowControl w:val="0"/>
        <w:tabs>
          <w:tab w:val="left" w:pos="720"/>
        </w:tabs>
        <w:autoSpaceDE w:val="0"/>
        <w:spacing w:line="200" w:lineRule="atLeast"/>
        <w:ind w:firstLine="567"/>
        <w:jc w:val="both"/>
        <w:rPr>
          <w:rFonts w:eastAsia="Arial CYR"/>
          <w:sz w:val="28"/>
          <w:szCs w:val="28"/>
        </w:rPr>
      </w:pPr>
      <w:r>
        <w:rPr>
          <w:rFonts w:eastAsia="Arial CYR"/>
          <w:sz w:val="28"/>
          <w:szCs w:val="28"/>
        </w:rPr>
        <w:t>Максимальное время ожидания в очереди при подаче запроса о предоставлении услуги в Администрации не может быть более 15 минут.</w:t>
      </w:r>
    </w:p>
    <w:p w:rsidR="004D7554" w:rsidRPr="00432805" w:rsidRDefault="004D7554" w:rsidP="004D7554">
      <w:pPr>
        <w:pStyle w:val="ConsPlusNormal"/>
        <w:widowControl w:val="0"/>
        <w:tabs>
          <w:tab w:val="left" w:pos="769"/>
        </w:tabs>
        <w:ind w:firstLine="540"/>
        <w:jc w:val="both"/>
        <w:rPr>
          <w:rFonts w:ascii="Times New Roman" w:eastAsia="Arial CYR" w:hAnsi="Times New Roman" w:cs="Times New Roman"/>
          <w:bCs/>
          <w:sz w:val="28"/>
          <w:szCs w:val="28"/>
        </w:rPr>
      </w:pPr>
      <w:r>
        <w:rPr>
          <w:rFonts w:ascii="Times New Roman" w:eastAsia="Arial CYR" w:hAnsi="Times New Roman" w:cs="Times New Roman"/>
          <w:bCs/>
          <w:sz w:val="28"/>
          <w:szCs w:val="28"/>
        </w:rPr>
        <w:t>2.14.</w:t>
      </w:r>
      <w:r w:rsidRPr="00432805">
        <w:rPr>
          <w:rFonts w:ascii="Times New Roman" w:eastAsia="Arial CYR" w:hAnsi="Times New Roman" w:cs="Times New Roman"/>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D7554" w:rsidRDefault="004D7554" w:rsidP="004D7554">
      <w:pPr>
        <w:autoSpaceDE w:val="0"/>
        <w:ind w:firstLine="567"/>
        <w:jc w:val="both"/>
        <w:rPr>
          <w:sz w:val="28"/>
          <w:szCs w:val="28"/>
        </w:rPr>
      </w:pPr>
      <w:r>
        <w:rPr>
          <w:sz w:val="28"/>
          <w:szCs w:val="28"/>
        </w:rPr>
        <w:t>Срок регистрации запроса заявителя о предоставлении услуги в Администрации не может быть более 15 минут.</w:t>
      </w:r>
    </w:p>
    <w:p w:rsidR="004D7554" w:rsidRPr="00432805" w:rsidRDefault="004D7554" w:rsidP="004D7554">
      <w:pPr>
        <w:pStyle w:val="ConsPlusNormal"/>
        <w:ind w:firstLine="567"/>
        <w:jc w:val="both"/>
        <w:rPr>
          <w:rFonts w:ascii="Times New Roman" w:hAnsi="Times New Roman" w:cs="Times New Roman"/>
          <w:bCs/>
          <w:sz w:val="28"/>
          <w:szCs w:val="28"/>
        </w:rPr>
      </w:pPr>
      <w:r w:rsidRPr="00432805">
        <w:rPr>
          <w:rFonts w:ascii="Times New Roman" w:hAnsi="Times New Roman" w:cs="Times New Roman"/>
          <w:bCs/>
          <w:sz w:val="28"/>
          <w:szCs w:val="28"/>
        </w:rPr>
        <w:t xml:space="preserve">2.15.Требования к помещениям, в которых предоставляется муниципальная услуга, </w:t>
      </w:r>
      <w:r w:rsidR="00D22E61">
        <w:rPr>
          <w:rFonts w:ascii="Times New Roman" w:hAnsi="Times New Roman" w:cs="Times New Roman"/>
          <w:bCs/>
          <w:sz w:val="28"/>
          <w:szCs w:val="28"/>
        </w:rPr>
        <w:t xml:space="preserve"> </w:t>
      </w:r>
      <w:r w:rsidRPr="00432805">
        <w:rPr>
          <w:rFonts w:ascii="Times New Roman" w:hAnsi="Times New Roman" w:cs="Times New Roman"/>
          <w:bCs/>
          <w:sz w:val="28"/>
          <w:szCs w:val="28"/>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D22E61">
        <w:rPr>
          <w:rFonts w:ascii="Times New Roman" w:hAnsi="Times New Roman" w:cs="Times New Roman"/>
          <w:bCs/>
          <w:sz w:val="28"/>
          <w:szCs w:val="28"/>
        </w:rPr>
        <w:t>.</w:t>
      </w:r>
    </w:p>
    <w:p w:rsidR="004D7554" w:rsidRDefault="004D7554" w:rsidP="004D7554">
      <w:pPr>
        <w:autoSpaceDE w:val="0"/>
        <w:rPr>
          <w:sz w:val="28"/>
          <w:szCs w:val="28"/>
        </w:rPr>
      </w:pPr>
      <w:r>
        <w:rPr>
          <w:sz w:val="28"/>
          <w:szCs w:val="28"/>
        </w:rPr>
        <w:t>Требования к размещению и оформлению помещения:</w:t>
      </w:r>
    </w:p>
    <w:p w:rsidR="004D7554" w:rsidRDefault="004D7554" w:rsidP="004D7554">
      <w:pPr>
        <w:autoSpaceDE w:val="0"/>
        <w:ind w:firstLine="567"/>
        <w:jc w:val="both"/>
        <w:rPr>
          <w:sz w:val="28"/>
          <w:szCs w:val="28"/>
        </w:rPr>
      </w:pPr>
      <w:r>
        <w:rPr>
          <w:sz w:val="28"/>
          <w:szCs w:val="28"/>
        </w:rPr>
        <w:t>-прием заявителей осуществляется в специально выделенных для этих целей помещениях (присутственных местах) доступных</w:t>
      </w:r>
      <w:r w:rsidR="00470907">
        <w:rPr>
          <w:sz w:val="28"/>
          <w:szCs w:val="28"/>
        </w:rPr>
        <w:t>,</w:t>
      </w:r>
      <w:r>
        <w:rPr>
          <w:sz w:val="28"/>
          <w:szCs w:val="28"/>
        </w:rPr>
        <w:t xml:space="preserve"> в том числе и для инвалидов, (предусматривается не менее двух парковочных мест для транспорта инвалидов);</w:t>
      </w:r>
    </w:p>
    <w:p w:rsidR="004D7554" w:rsidRDefault="004D7554" w:rsidP="004D7554">
      <w:pPr>
        <w:pStyle w:val="12"/>
        <w:ind w:firstLine="567"/>
        <w:jc w:val="both"/>
        <w:rPr>
          <w:sz w:val="28"/>
          <w:szCs w:val="28"/>
        </w:rPr>
      </w:pPr>
      <w:r>
        <w:rPr>
          <w:sz w:val="28"/>
          <w:szCs w:val="28"/>
        </w:rPr>
        <w:t>-присутственные места включают места для ожидания, информирования и приема заявителей;</w:t>
      </w:r>
    </w:p>
    <w:p w:rsidR="004D7554" w:rsidRDefault="004D7554" w:rsidP="004D7554">
      <w:pPr>
        <w:pStyle w:val="12"/>
        <w:ind w:firstLine="567"/>
        <w:jc w:val="both"/>
        <w:rPr>
          <w:sz w:val="28"/>
          <w:szCs w:val="28"/>
        </w:rPr>
      </w:pPr>
      <w:r>
        <w:rPr>
          <w:sz w:val="28"/>
          <w:szCs w:val="28"/>
        </w:rPr>
        <w:t>-в присутственных местах размещаются стенды с информацией для заявителей.</w:t>
      </w:r>
    </w:p>
    <w:p w:rsidR="004D7554" w:rsidRDefault="004D7554" w:rsidP="004D7554">
      <w:pPr>
        <w:pStyle w:val="12"/>
        <w:ind w:firstLine="567"/>
        <w:jc w:val="both"/>
        <w:rPr>
          <w:sz w:val="28"/>
          <w:szCs w:val="28"/>
        </w:rPr>
      </w:pPr>
      <w:r>
        <w:rPr>
          <w:sz w:val="28"/>
          <w:szCs w:val="28"/>
        </w:rPr>
        <w:t>Требования к местам для ожидания.</w:t>
      </w:r>
    </w:p>
    <w:p w:rsidR="004D7554" w:rsidRDefault="004D7554" w:rsidP="004D7554">
      <w:pPr>
        <w:autoSpaceDE w:val="0"/>
        <w:ind w:firstLine="567"/>
        <w:jc w:val="both"/>
        <w:rPr>
          <w:sz w:val="28"/>
          <w:szCs w:val="28"/>
        </w:rPr>
      </w:pPr>
      <w:r>
        <w:rPr>
          <w:sz w:val="28"/>
          <w:szCs w:val="28"/>
        </w:rP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возможностей для их размещения в здании.</w:t>
      </w:r>
    </w:p>
    <w:p w:rsidR="004D7554" w:rsidRDefault="004D7554" w:rsidP="004D7554">
      <w:pPr>
        <w:pStyle w:val="12"/>
        <w:ind w:firstLine="567"/>
        <w:jc w:val="both"/>
        <w:rPr>
          <w:sz w:val="28"/>
          <w:szCs w:val="28"/>
        </w:rPr>
      </w:pPr>
      <w:r>
        <w:rPr>
          <w:sz w:val="28"/>
          <w:szCs w:val="28"/>
        </w:rPr>
        <w:t>Требования к местам приема заявителей.</w:t>
      </w:r>
    </w:p>
    <w:p w:rsidR="004D7554" w:rsidRDefault="004D7554" w:rsidP="004D7554">
      <w:pPr>
        <w:pStyle w:val="12"/>
        <w:ind w:firstLine="567"/>
        <w:jc w:val="both"/>
        <w:rPr>
          <w:sz w:val="28"/>
          <w:szCs w:val="28"/>
        </w:rPr>
      </w:pPr>
      <w:r>
        <w:rPr>
          <w:sz w:val="28"/>
          <w:szCs w:val="28"/>
        </w:rPr>
        <w:t>Кабинеты приема заявителей оборудуются вывесками с указанием:</w:t>
      </w:r>
    </w:p>
    <w:p w:rsidR="004D7554" w:rsidRDefault="004D7554" w:rsidP="004D7554">
      <w:pPr>
        <w:pStyle w:val="12"/>
        <w:ind w:firstLine="567"/>
        <w:jc w:val="both"/>
        <w:rPr>
          <w:sz w:val="28"/>
          <w:szCs w:val="28"/>
        </w:rPr>
      </w:pPr>
      <w:r>
        <w:rPr>
          <w:sz w:val="28"/>
          <w:szCs w:val="28"/>
        </w:rPr>
        <w:t>-номера кабинета;</w:t>
      </w:r>
    </w:p>
    <w:p w:rsidR="004D7554" w:rsidRDefault="004D7554" w:rsidP="004D7554">
      <w:pPr>
        <w:pStyle w:val="12"/>
        <w:ind w:firstLine="567"/>
        <w:jc w:val="both"/>
        <w:rPr>
          <w:sz w:val="28"/>
          <w:szCs w:val="28"/>
        </w:rPr>
      </w:pPr>
      <w:r>
        <w:rPr>
          <w:sz w:val="28"/>
          <w:szCs w:val="28"/>
        </w:rPr>
        <w:t>-фамилии, имени, отчества и должности специалиста Администрации, осуществляющего прием заявителей.</w:t>
      </w:r>
    </w:p>
    <w:p w:rsidR="004D7554" w:rsidRDefault="004D7554" w:rsidP="004D7554">
      <w:pPr>
        <w:pStyle w:val="12"/>
        <w:ind w:firstLine="567"/>
        <w:jc w:val="both"/>
        <w:rPr>
          <w:sz w:val="28"/>
          <w:szCs w:val="28"/>
        </w:rPr>
      </w:pPr>
      <w:r>
        <w:rPr>
          <w:sz w:val="28"/>
          <w:szCs w:val="28"/>
        </w:rPr>
        <w:lastRenderedPageBreak/>
        <w:t>Рабочие места специалистов Администрации,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4D7554" w:rsidRDefault="004D7554" w:rsidP="004D7554">
      <w:pPr>
        <w:autoSpaceDE w:val="0"/>
        <w:ind w:firstLine="567"/>
        <w:jc w:val="both"/>
        <w:rPr>
          <w:sz w:val="28"/>
          <w:szCs w:val="28"/>
        </w:rPr>
      </w:pPr>
      <w:r>
        <w:rPr>
          <w:sz w:val="28"/>
          <w:szCs w:val="28"/>
        </w:rPr>
        <w:t>В целях обеспечения конфиденциальности сведений о заявителе, ответственный за предоставление муниципальной услуги специалист Администрации одновременно ведет прием только одного посетителя. Одновременное консультирование и (или) прием двух и более посетителей не допускается.</w:t>
      </w:r>
    </w:p>
    <w:p w:rsidR="004D7554" w:rsidRDefault="004D7554" w:rsidP="004D7554">
      <w:pPr>
        <w:pStyle w:val="12"/>
        <w:ind w:firstLine="567"/>
        <w:jc w:val="both"/>
        <w:rPr>
          <w:sz w:val="28"/>
          <w:szCs w:val="28"/>
        </w:rPr>
      </w:pPr>
      <w:r>
        <w:rPr>
          <w:sz w:val="28"/>
          <w:szCs w:val="28"/>
        </w:rPr>
        <w:t>Требования к местам для информирования.</w:t>
      </w:r>
    </w:p>
    <w:p w:rsidR="004D7554" w:rsidRDefault="004D7554" w:rsidP="004D7554">
      <w:pPr>
        <w:pStyle w:val="12"/>
        <w:ind w:firstLine="567"/>
        <w:jc w:val="both"/>
        <w:rPr>
          <w:sz w:val="28"/>
          <w:szCs w:val="28"/>
        </w:rPr>
      </w:pPr>
      <w:r>
        <w:rPr>
          <w:sz w:val="28"/>
          <w:szCs w:val="28"/>
        </w:rPr>
        <w:t>Места информирования оборудуются информационными стендами.</w:t>
      </w:r>
    </w:p>
    <w:p w:rsidR="004D7554" w:rsidRDefault="004D7554" w:rsidP="004D7554">
      <w:pPr>
        <w:autoSpaceDE w:val="0"/>
        <w:ind w:firstLine="567"/>
        <w:jc w:val="both"/>
        <w:rPr>
          <w:sz w:val="28"/>
          <w:szCs w:val="28"/>
        </w:rPr>
      </w:pPr>
      <w:r>
        <w:rPr>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4D7554" w:rsidRDefault="004D7554" w:rsidP="004D7554">
      <w:pPr>
        <w:widowControl w:val="0"/>
        <w:autoSpaceDE w:val="0"/>
        <w:spacing w:line="200" w:lineRule="atLeast"/>
        <w:ind w:firstLine="567"/>
        <w:jc w:val="both"/>
        <w:rPr>
          <w:sz w:val="28"/>
          <w:szCs w:val="28"/>
        </w:rPr>
      </w:pPr>
      <w:r>
        <w:rPr>
          <w:sz w:val="28"/>
          <w:szCs w:val="28"/>
        </w:rPr>
        <w:t>На информационных стендах в местах ожидания и Интернет-сайте Администрации размещается следующая информация:</w:t>
      </w:r>
    </w:p>
    <w:p w:rsidR="004D7554" w:rsidRDefault="004D7554" w:rsidP="004D7554">
      <w:pPr>
        <w:widowControl w:val="0"/>
        <w:autoSpaceDE w:val="0"/>
        <w:spacing w:line="200" w:lineRule="atLeast"/>
        <w:ind w:firstLine="567"/>
        <w:jc w:val="both"/>
        <w:rPr>
          <w:sz w:val="28"/>
          <w:szCs w:val="28"/>
        </w:rPr>
      </w:pPr>
      <w:r>
        <w:rPr>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Администрации;</w:t>
      </w:r>
    </w:p>
    <w:p w:rsidR="004D7554" w:rsidRDefault="004D7554" w:rsidP="004D7554">
      <w:pPr>
        <w:widowControl w:val="0"/>
        <w:autoSpaceDE w:val="0"/>
        <w:spacing w:line="200" w:lineRule="atLeast"/>
        <w:ind w:firstLine="567"/>
        <w:jc w:val="both"/>
        <w:rPr>
          <w:sz w:val="28"/>
          <w:szCs w:val="28"/>
        </w:rPr>
      </w:pPr>
      <w:r>
        <w:rPr>
          <w:sz w:val="28"/>
          <w:szCs w:val="28"/>
        </w:rPr>
        <w:t>информация о размещении работников Администрации;</w:t>
      </w:r>
    </w:p>
    <w:p w:rsidR="004D7554" w:rsidRDefault="004D7554" w:rsidP="004D7554">
      <w:pPr>
        <w:widowControl w:val="0"/>
        <w:autoSpaceDE w:val="0"/>
        <w:spacing w:line="200" w:lineRule="atLeast"/>
        <w:ind w:firstLine="567"/>
        <w:jc w:val="both"/>
        <w:rPr>
          <w:sz w:val="28"/>
          <w:szCs w:val="28"/>
        </w:rPr>
      </w:pPr>
      <w:r>
        <w:rPr>
          <w:sz w:val="28"/>
          <w:szCs w:val="28"/>
        </w:rPr>
        <w:t>перечень услуг, оказываемых Администрации;</w:t>
      </w:r>
    </w:p>
    <w:p w:rsidR="004D7554" w:rsidRDefault="004D7554" w:rsidP="004D7554">
      <w:pPr>
        <w:widowControl w:val="0"/>
        <w:autoSpaceDE w:val="0"/>
        <w:spacing w:line="200" w:lineRule="atLeast"/>
        <w:ind w:firstLine="567"/>
        <w:jc w:val="both"/>
        <w:rPr>
          <w:sz w:val="28"/>
          <w:szCs w:val="28"/>
        </w:rPr>
      </w:pPr>
      <w:r>
        <w:rPr>
          <w:sz w:val="28"/>
          <w:szCs w:val="28"/>
        </w:rPr>
        <w:t>перечень документов, необходимых для предоставления услуги, и требования, предъявляемые к документам;</w:t>
      </w:r>
    </w:p>
    <w:p w:rsidR="004D7554" w:rsidRDefault="004D7554" w:rsidP="004D7554">
      <w:pPr>
        <w:widowControl w:val="0"/>
        <w:autoSpaceDE w:val="0"/>
        <w:spacing w:line="200" w:lineRule="atLeast"/>
        <w:ind w:firstLine="567"/>
        <w:jc w:val="both"/>
        <w:rPr>
          <w:sz w:val="28"/>
          <w:szCs w:val="28"/>
        </w:rPr>
      </w:pPr>
      <w:r>
        <w:rPr>
          <w:sz w:val="28"/>
          <w:szCs w:val="28"/>
        </w:rPr>
        <w:t>сроки предоставления услуги.</w:t>
      </w:r>
    </w:p>
    <w:p w:rsidR="004D7554" w:rsidRPr="00432805" w:rsidRDefault="004D7554" w:rsidP="004D7554">
      <w:pPr>
        <w:widowControl w:val="0"/>
        <w:autoSpaceDE w:val="0"/>
        <w:spacing w:line="200" w:lineRule="atLeast"/>
        <w:ind w:firstLine="567"/>
        <w:jc w:val="both"/>
        <w:rPr>
          <w:sz w:val="28"/>
          <w:szCs w:val="28"/>
        </w:rPr>
      </w:pPr>
      <w:r>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Интернет-сайте Администрации.</w:t>
      </w:r>
    </w:p>
    <w:p w:rsidR="004D7554" w:rsidRPr="002241B0" w:rsidRDefault="004D7554" w:rsidP="004D7554">
      <w:pPr>
        <w:autoSpaceDE w:val="0"/>
        <w:ind w:firstLine="567"/>
        <w:rPr>
          <w:bCs/>
          <w:sz w:val="28"/>
          <w:szCs w:val="28"/>
        </w:rPr>
      </w:pPr>
      <w:r>
        <w:rPr>
          <w:bCs/>
          <w:sz w:val="28"/>
          <w:szCs w:val="28"/>
        </w:rPr>
        <w:t>2.16.</w:t>
      </w:r>
      <w:r w:rsidRPr="00432805">
        <w:rPr>
          <w:bCs/>
          <w:sz w:val="28"/>
          <w:szCs w:val="28"/>
        </w:rPr>
        <w:t>Показатели доступности и качества муниципальной услуги</w:t>
      </w:r>
    </w:p>
    <w:p w:rsidR="004D7554" w:rsidRDefault="004D7554" w:rsidP="004D7554">
      <w:pPr>
        <w:autoSpaceDE w:val="0"/>
        <w:jc w:val="both"/>
        <w:rPr>
          <w:bCs/>
          <w:sz w:val="28"/>
          <w:szCs w:val="28"/>
        </w:rPr>
      </w:pPr>
      <w:r>
        <w:rPr>
          <w:bCs/>
          <w:sz w:val="28"/>
          <w:szCs w:val="28"/>
        </w:rPr>
        <w:t>Показатели доступности и качества муниципальной услуги:</w:t>
      </w:r>
    </w:p>
    <w:p w:rsidR="004D7554" w:rsidRDefault="004D7554" w:rsidP="004D7554">
      <w:pPr>
        <w:autoSpaceDE w:val="0"/>
        <w:ind w:firstLine="567"/>
        <w:jc w:val="both"/>
        <w:rPr>
          <w:sz w:val="28"/>
          <w:szCs w:val="28"/>
        </w:rPr>
      </w:pPr>
      <w:r>
        <w:rPr>
          <w:sz w:val="28"/>
          <w:szCs w:val="28"/>
        </w:rPr>
        <w:t>-отсутствие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4D7554" w:rsidRDefault="004D7554" w:rsidP="004D7554">
      <w:pPr>
        <w:autoSpaceDE w:val="0"/>
        <w:ind w:firstLine="567"/>
        <w:jc w:val="both"/>
        <w:rPr>
          <w:sz w:val="28"/>
          <w:szCs w:val="28"/>
        </w:rPr>
      </w:pPr>
      <w:r>
        <w:rPr>
          <w:sz w:val="28"/>
          <w:szCs w:val="28"/>
        </w:rPr>
        <w:t xml:space="preserve">-соблюдение </w:t>
      </w:r>
      <w:proofErr w:type="gramStart"/>
      <w:r>
        <w:rPr>
          <w:sz w:val="28"/>
          <w:szCs w:val="28"/>
        </w:rPr>
        <w:t>срока выдачи результата предоставления муниципальной услуги</w:t>
      </w:r>
      <w:proofErr w:type="gramEnd"/>
      <w:r>
        <w:rPr>
          <w:sz w:val="28"/>
          <w:szCs w:val="28"/>
        </w:rPr>
        <w:t>;</w:t>
      </w:r>
    </w:p>
    <w:p w:rsidR="004D7554" w:rsidRDefault="004D7554" w:rsidP="004D7554">
      <w:pPr>
        <w:autoSpaceDE w:val="0"/>
        <w:ind w:firstLine="567"/>
        <w:jc w:val="both"/>
        <w:rPr>
          <w:sz w:val="28"/>
          <w:szCs w:val="28"/>
        </w:rPr>
      </w:pPr>
      <w:r>
        <w:rPr>
          <w:sz w:val="28"/>
          <w:szCs w:val="28"/>
        </w:rPr>
        <w:t>-соблюдение сроков ожидания в очереди при подаче и получении документов;</w:t>
      </w:r>
    </w:p>
    <w:p w:rsidR="004D7554" w:rsidRDefault="004D7554" w:rsidP="004D7554">
      <w:pPr>
        <w:autoSpaceDE w:val="0"/>
        <w:ind w:firstLine="567"/>
        <w:jc w:val="both"/>
        <w:rPr>
          <w:sz w:val="28"/>
          <w:szCs w:val="28"/>
        </w:rPr>
      </w:pPr>
      <w:r>
        <w:rPr>
          <w:sz w:val="28"/>
          <w:szCs w:val="28"/>
        </w:rPr>
        <w:t>-удовлетворённость заявителей доступностью и качеством муниципальной услуги;</w:t>
      </w:r>
    </w:p>
    <w:p w:rsidR="004D7554" w:rsidRDefault="004D7554" w:rsidP="004D7554">
      <w:pPr>
        <w:autoSpaceDE w:val="0"/>
        <w:ind w:firstLine="567"/>
        <w:jc w:val="both"/>
        <w:rPr>
          <w:sz w:val="28"/>
          <w:szCs w:val="28"/>
        </w:rPr>
      </w:pPr>
      <w:r>
        <w:rPr>
          <w:sz w:val="28"/>
          <w:szCs w:val="28"/>
        </w:rPr>
        <w:t xml:space="preserve">-размещение информации о порядке оказания муниципальной услуги на официальном сайте администрации </w:t>
      </w:r>
      <w:r w:rsidR="00D22E61">
        <w:rPr>
          <w:sz w:val="28"/>
          <w:szCs w:val="28"/>
        </w:rPr>
        <w:t xml:space="preserve">Грачевского </w:t>
      </w:r>
      <w:r>
        <w:rPr>
          <w:sz w:val="28"/>
          <w:szCs w:val="28"/>
        </w:rPr>
        <w:t>му</w:t>
      </w:r>
      <w:r w:rsidR="00D22E61">
        <w:rPr>
          <w:sz w:val="28"/>
          <w:szCs w:val="28"/>
        </w:rPr>
        <w:t xml:space="preserve">ниципального </w:t>
      </w:r>
      <w:r>
        <w:rPr>
          <w:sz w:val="28"/>
          <w:szCs w:val="28"/>
        </w:rPr>
        <w:t xml:space="preserve"> района Ставропольского края в сети Интернет;</w:t>
      </w:r>
    </w:p>
    <w:p w:rsidR="004D7554" w:rsidRDefault="004D7554" w:rsidP="004D7554">
      <w:pPr>
        <w:widowControl w:val="0"/>
        <w:autoSpaceDE w:val="0"/>
        <w:snapToGrid w:val="0"/>
        <w:spacing w:line="200" w:lineRule="atLeast"/>
        <w:ind w:firstLine="567"/>
        <w:jc w:val="both"/>
        <w:rPr>
          <w:sz w:val="28"/>
          <w:szCs w:val="28"/>
        </w:rPr>
      </w:pPr>
      <w:r>
        <w:rPr>
          <w:sz w:val="28"/>
          <w:szCs w:val="28"/>
        </w:rPr>
        <w:t xml:space="preserve">-предоставление муниципальной услуги на безвозмездной основе для </w:t>
      </w:r>
      <w:r>
        <w:rPr>
          <w:sz w:val="28"/>
          <w:szCs w:val="28"/>
        </w:rPr>
        <w:lastRenderedPageBreak/>
        <w:t>заявителей.</w:t>
      </w:r>
    </w:p>
    <w:p w:rsidR="004D7554" w:rsidRPr="002241B0" w:rsidRDefault="004D7554" w:rsidP="004D7554">
      <w:pPr>
        <w:autoSpaceDE w:val="0"/>
        <w:spacing w:line="240" w:lineRule="exact"/>
        <w:ind w:firstLine="567"/>
        <w:rPr>
          <w:bCs/>
          <w:sz w:val="28"/>
          <w:szCs w:val="28"/>
        </w:rPr>
      </w:pPr>
      <w:r>
        <w:rPr>
          <w:bCs/>
          <w:sz w:val="28"/>
          <w:szCs w:val="28"/>
        </w:rPr>
        <w:t>2.17.</w:t>
      </w:r>
      <w:r w:rsidRPr="002241B0">
        <w:rPr>
          <w:bCs/>
          <w:sz w:val="28"/>
          <w:szCs w:val="28"/>
        </w:rPr>
        <w:t>Иные требования</w:t>
      </w:r>
    </w:p>
    <w:p w:rsidR="00D22E61" w:rsidRPr="003D4076" w:rsidRDefault="004D7554" w:rsidP="004D7554">
      <w:pPr>
        <w:autoSpaceDE w:val="0"/>
        <w:spacing w:line="200" w:lineRule="atLeast"/>
        <w:ind w:firstLine="567"/>
        <w:jc w:val="both"/>
        <w:rPr>
          <w:bCs/>
          <w:iCs/>
          <w:sz w:val="28"/>
          <w:szCs w:val="28"/>
        </w:rPr>
      </w:pPr>
      <w:r>
        <w:rPr>
          <w:sz w:val="28"/>
          <w:szCs w:val="28"/>
        </w:rPr>
        <w:t>Предоставление муниципальной услуги «Выдача разрешений на строительство, р</w:t>
      </w:r>
      <w:r w:rsidR="00470907">
        <w:rPr>
          <w:sz w:val="28"/>
          <w:szCs w:val="28"/>
        </w:rPr>
        <w:t>еконструкцию</w:t>
      </w:r>
      <w:r>
        <w:rPr>
          <w:sz w:val="28"/>
          <w:szCs w:val="28"/>
        </w:rPr>
        <w:t xml:space="preserve"> объектов капитального строительства на территории </w:t>
      </w:r>
      <w:r w:rsidR="00D22E61">
        <w:rPr>
          <w:sz w:val="28"/>
          <w:szCs w:val="28"/>
        </w:rPr>
        <w:t xml:space="preserve">Грачевского </w:t>
      </w:r>
      <w:r>
        <w:rPr>
          <w:sz w:val="28"/>
          <w:szCs w:val="28"/>
        </w:rPr>
        <w:t>му</w:t>
      </w:r>
      <w:r w:rsidR="00D22E61">
        <w:rPr>
          <w:sz w:val="28"/>
          <w:szCs w:val="28"/>
        </w:rPr>
        <w:t xml:space="preserve">ниципального </w:t>
      </w:r>
      <w:r>
        <w:rPr>
          <w:sz w:val="28"/>
          <w:szCs w:val="28"/>
        </w:rPr>
        <w:t xml:space="preserve"> района Ставропольского края» </w:t>
      </w:r>
      <w:r>
        <w:rPr>
          <w:rFonts w:eastAsia="Arial CYR"/>
          <w:iCs/>
          <w:color w:val="000000"/>
          <w:sz w:val="28"/>
          <w:szCs w:val="28"/>
        </w:rPr>
        <w:t>в</w:t>
      </w:r>
      <w:r>
        <w:rPr>
          <w:iCs/>
          <w:color w:val="000000"/>
          <w:sz w:val="28"/>
          <w:szCs w:val="28"/>
        </w:rPr>
        <w:t xml:space="preserve"> электронном виде осуществляется через официальный портал Администрации в сети Интернет, адрес которого указан в пункте 1.3. Документы, необходимые для предоставления услуги в </w:t>
      </w:r>
      <w:r>
        <w:rPr>
          <w:iCs/>
          <w:sz w:val="28"/>
          <w:szCs w:val="28"/>
        </w:rPr>
        <w:t xml:space="preserve">электронном виде, необходимо направлять на электронную почту Администрации: </w:t>
      </w:r>
      <w:proofErr w:type="spellStart"/>
      <w:r w:rsidRPr="003C7339">
        <w:rPr>
          <w:bCs/>
          <w:sz w:val="28"/>
          <w:szCs w:val="28"/>
          <w:u w:val="single"/>
          <w:lang w:val="en-US"/>
        </w:rPr>
        <w:t>adm</w:t>
      </w:r>
      <w:proofErr w:type="spellEnd"/>
      <w:r w:rsidR="00D22E61">
        <w:rPr>
          <w:bCs/>
          <w:sz w:val="28"/>
          <w:szCs w:val="28"/>
          <w:u w:val="single"/>
        </w:rPr>
        <w:t>-</w:t>
      </w:r>
      <w:proofErr w:type="spellStart"/>
      <w:r w:rsidR="00D22E61">
        <w:rPr>
          <w:bCs/>
          <w:sz w:val="28"/>
          <w:szCs w:val="28"/>
          <w:u w:val="single"/>
        </w:rPr>
        <w:t>grsk</w:t>
      </w:r>
      <w:proofErr w:type="spellEnd"/>
      <w:r w:rsidRPr="00F55107">
        <w:rPr>
          <w:bCs/>
          <w:sz w:val="28"/>
          <w:szCs w:val="28"/>
          <w:u w:val="single"/>
        </w:rPr>
        <w:t>.</w:t>
      </w:r>
      <w:proofErr w:type="spellStart"/>
      <w:r w:rsidRPr="00F55107">
        <w:rPr>
          <w:bCs/>
          <w:sz w:val="28"/>
          <w:szCs w:val="28"/>
          <w:u w:val="single"/>
          <w:lang w:val="en-US"/>
        </w:rPr>
        <w:t>ru</w:t>
      </w:r>
      <w:proofErr w:type="spellEnd"/>
      <w:r>
        <w:rPr>
          <w:bCs/>
          <w:iCs/>
          <w:sz w:val="28"/>
          <w:szCs w:val="28"/>
        </w:rPr>
        <w:t xml:space="preserve">. </w:t>
      </w:r>
    </w:p>
    <w:p w:rsidR="004D7554" w:rsidRDefault="004D7554" w:rsidP="004D7554">
      <w:pPr>
        <w:autoSpaceDE w:val="0"/>
        <w:spacing w:line="200" w:lineRule="atLeast"/>
        <w:ind w:firstLine="567"/>
        <w:jc w:val="both"/>
        <w:rPr>
          <w:bCs/>
          <w:iCs/>
          <w:sz w:val="28"/>
          <w:szCs w:val="28"/>
        </w:rPr>
      </w:pPr>
      <w:r>
        <w:rPr>
          <w:bCs/>
          <w:iCs/>
          <w:sz w:val="28"/>
          <w:szCs w:val="28"/>
        </w:rPr>
        <w:t>Заявление подписывается цифровой подписью заявителя.</w:t>
      </w:r>
    </w:p>
    <w:p w:rsidR="004D7554" w:rsidRDefault="004D7554" w:rsidP="004D7554">
      <w:pPr>
        <w:autoSpaceDE w:val="0"/>
        <w:jc w:val="both"/>
        <w:rPr>
          <w:sz w:val="28"/>
          <w:szCs w:val="28"/>
        </w:rPr>
      </w:pPr>
    </w:p>
    <w:p w:rsidR="004D7554" w:rsidRDefault="004D7554" w:rsidP="00180ACA">
      <w:pPr>
        <w:pStyle w:val="11"/>
        <w:jc w:val="center"/>
        <w:rPr>
          <w:rFonts w:ascii="Times New Roman" w:hAnsi="Times New Roman" w:cs="Times New Roman"/>
          <w:bCs/>
          <w:sz w:val="28"/>
          <w:szCs w:val="28"/>
        </w:rPr>
      </w:pPr>
      <w:r w:rsidRPr="002241B0">
        <w:rPr>
          <w:rFonts w:ascii="Times New Roman" w:hAnsi="Times New Roman" w:cs="Times New Roman"/>
          <w:bCs/>
          <w:sz w:val="28"/>
          <w:szCs w:val="28"/>
        </w:rPr>
        <w:t>3.Состав, последовательность и сроки выполнения</w:t>
      </w:r>
      <w:r w:rsidR="00180ACA">
        <w:rPr>
          <w:rFonts w:ascii="Times New Roman" w:hAnsi="Times New Roman" w:cs="Times New Roman"/>
          <w:bCs/>
          <w:sz w:val="28"/>
          <w:szCs w:val="28"/>
        </w:rPr>
        <w:t xml:space="preserve"> </w:t>
      </w:r>
      <w:r w:rsidRPr="002241B0">
        <w:rPr>
          <w:rFonts w:ascii="Times New Roman" w:hAnsi="Times New Roman" w:cs="Times New Roman"/>
          <w:bCs/>
          <w:sz w:val="28"/>
          <w:szCs w:val="28"/>
        </w:rPr>
        <w:t>административных процедур, тре</w:t>
      </w:r>
      <w:r>
        <w:rPr>
          <w:rFonts w:ascii="Times New Roman" w:hAnsi="Times New Roman" w:cs="Times New Roman"/>
          <w:bCs/>
          <w:sz w:val="28"/>
          <w:szCs w:val="28"/>
        </w:rPr>
        <w:t>бования к порядку их выполнения</w:t>
      </w:r>
    </w:p>
    <w:p w:rsidR="00180ACA" w:rsidRPr="00A21FF6" w:rsidRDefault="00180ACA" w:rsidP="00180ACA">
      <w:pPr>
        <w:pStyle w:val="11"/>
        <w:jc w:val="center"/>
        <w:rPr>
          <w:rFonts w:ascii="Times New Roman" w:hAnsi="Times New Roman" w:cs="Times New Roman"/>
          <w:bCs/>
          <w:sz w:val="28"/>
          <w:szCs w:val="28"/>
        </w:rPr>
      </w:pPr>
    </w:p>
    <w:p w:rsidR="004D7554" w:rsidRDefault="004D7554" w:rsidP="004D7554">
      <w:pPr>
        <w:pStyle w:val="11"/>
        <w:ind w:firstLine="567"/>
        <w:jc w:val="both"/>
        <w:rPr>
          <w:rFonts w:ascii="Times New Roman" w:hAnsi="Times New Roman" w:cs="Times New Roman"/>
          <w:sz w:val="28"/>
          <w:szCs w:val="28"/>
        </w:rPr>
      </w:pPr>
      <w:r>
        <w:rPr>
          <w:rFonts w:ascii="Times New Roman" w:hAnsi="Times New Roman" w:cs="Times New Roman"/>
          <w:sz w:val="28"/>
          <w:szCs w:val="28"/>
        </w:rPr>
        <w:t>3.1.Предоставление муниципальной услуги включает в себя следующие административные процедуры:</w:t>
      </w:r>
    </w:p>
    <w:p w:rsidR="004D7554" w:rsidRDefault="004D7554" w:rsidP="004D7554">
      <w:pPr>
        <w:autoSpaceDE w:val="0"/>
        <w:ind w:firstLine="567"/>
        <w:jc w:val="both"/>
        <w:rPr>
          <w:sz w:val="28"/>
          <w:szCs w:val="28"/>
        </w:rPr>
      </w:pPr>
      <w:r>
        <w:rPr>
          <w:sz w:val="28"/>
          <w:szCs w:val="28"/>
        </w:rPr>
        <w:t>-прием и регистрация заявления и представленных документов, рассмотрение заявления и предоставленных документов главой Администрации, направление заявления и прилагаемых к нему документов на исполнение специалисту Администрации;</w:t>
      </w:r>
    </w:p>
    <w:p w:rsidR="004D7554" w:rsidRDefault="004D7554" w:rsidP="004D7554">
      <w:pPr>
        <w:widowControl w:val="0"/>
        <w:autoSpaceDE w:val="0"/>
        <w:ind w:firstLine="567"/>
        <w:jc w:val="both"/>
        <w:rPr>
          <w:sz w:val="28"/>
          <w:szCs w:val="28"/>
        </w:rPr>
      </w:pPr>
      <w:r>
        <w:rPr>
          <w:sz w:val="28"/>
          <w:szCs w:val="28"/>
        </w:rPr>
        <w:t xml:space="preserve">-рассмотрение заявления и прилагаемых к нему документов специалистом Администрации, </w:t>
      </w:r>
      <w:r>
        <w:rPr>
          <w:rFonts w:eastAsia="Arial"/>
          <w:sz w:val="28"/>
          <w:szCs w:val="28"/>
        </w:rPr>
        <w:t>комплектование</w:t>
      </w:r>
      <w:r>
        <w:rPr>
          <w:sz w:val="28"/>
          <w:szCs w:val="28"/>
        </w:rPr>
        <w:t xml:space="preserve"> документов при предоставлении услуги в рамках межведомственного взаимодействия, направление запросов о предоставлении  информации</w:t>
      </w:r>
      <w:r>
        <w:rPr>
          <w:rFonts w:eastAsia="Arial"/>
          <w:sz w:val="28"/>
          <w:szCs w:val="28"/>
        </w:rPr>
        <w:t>,</w:t>
      </w:r>
      <w:r>
        <w:rPr>
          <w:sz w:val="28"/>
          <w:szCs w:val="28"/>
        </w:rPr>
        <w:t xml:space="preserve"> подготовка разрешения на строительство либо мотивированного отказа в предоставлении муниципальной услуги;</w:t>
      </w:r>
    </w:p>
    <w:p w:rsidR="004D7554" w:rsidRDefault="004D7554" w:rsidP="004D7554">
      <w:pPr>
        <w:autoSpaceDE w:val="0"/>
        <w:ind w:firstLine="567"/>
        <w:jc w:val="both"/>
        <w:rPr>
          <w:sz w:val="28"/>
          <w:szCs w:val="28"/>
        </w:rPr>
      </w:pPr>
      <w:r>
        <w:rPr>
          <w:sz w:val="28"/>
          <w:szCs w:val="28"/>
        </w:rPr>
        <w:t>-регистрация и выдача заявителю разрешения на строительство либо мотивированного отказа в предоставлении муниципальной услуги.</w:t>
      </w:r>
    </w:p>
    <w:p w:rsidR="004D7554" w:rsidRDefault="004D7554" w:rsidP="004D7554">
      <w:pPr>
        <w:autoSpaceDE w:val="0"/>
        <w:ind w:firstLine="567"/>
        <w:jc w:val="both"/>
        <w:rPr>
          <w:sz w:val="28"/>
          <w:szCs w:val="28"/>
        </w:rPr>
      </w:pPr>
      <w:r>
        <w:rPr>
          <w:sz w:val="28"/>
          <w:szCs w:val="28"/>
        </w:rPr>
        <w:t>3.2.Прием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прилагаемых к нему документов на исполнение специалисту Администрации.</w:t>
      </w:r>
    </w:p>
    <w:p w:rsidR="004D7554" w:rsidRDefault="004D7554" w:rsidP="004D7554">
      <w:pPr>
        <w:autoSpaceDE w:val="0"/>
        <w:ind w:firstLine="567"/>
        <w:jc w:val="both"/>
        <w:rPr>
          <w:sz w:val="28"/>
          <w:szCs w:val="28"/>
        </w:rPr>
      </w:pPr>
      <w:r>
        <w:rPr>
          <w:sz w:val="28"/>
          <w:szCs w:val="28"/>
        </w:rPr>
        <w:t>3.2.1.Основанием для начала административной процедуры является поступление в Администрацию заявления о выдаче разрешения на строительство и документов, необходимых для предоставления муниципальной услуги.</w:t>
      </w:r>
    </w:p>
    <w:p w:rsidR="004D7554" w:rsidRDefault="004D7554" w:rsidP="004D7554">
      <w:pPr>
        <w:autoSpaceDE w:val="0"/>
        <w:ind w:firstLine="567"/>
        <w:jc w:val="both"/>
        <w:rPr>
          <w:sz w:val="28"/>
          <w:szCs w:val="28"/>
        </w:rPr>
      </w:pPr>
      <w:r>
        <w:rPr>
          <w:sz w:val="28"/>
          <w:szCs w:val="28"/>
        </w:rPr>
        <w:t>3.2.2.Специалист Администрации:</w:t>
      </w:r>
    </w:p>
    <w:p w:rsidR="004D7554" w:rsidRDefault="004D7554" w:rsidP="004D7554">
      <w:pPr>
        <w:ind w:firstLine="567"/>
        <w:jc w:val="both"/>
        <w:rPr>
          <w:color w:val="000000"/>
          <w:sz w:val="28"/>
          <w:szCs w:val="28"/>
        </w:rPr>
      </w:pPr>
      <w:r>
        <w:rPr>
          <w:sz w:val="28"/>
          <w:szCs w:val="28"/>
        </w:rPr>
        <w:t xml:space="preserve">-устанавливает предмет обращения, устанавливает личность заявителя, </w:t>
      </w:r>
      <w:r>
        <w:rPr>
          <w:color w:val="000000"/>
          <w:sz w:val="28"/>
          <w:szCs w:val="28"/>
        </w:rPr>
        <w:t xml:space="preserve">в случае обращения с </w:t>
      </w:r>
      <w:r>
        <w:rPr>
          <w:sz w:val="28"/>
          <w:szCs w:val="28"/>
        </w:rPr>
        <w:t>заявлением представителя заявителя</w:t>
      </w:r>
      <w:r>
        <w:rPr>
          <w:color w:val="000000"/>
          <w:sz w:val="28"/>
          <w:szCs w:val="28"/>
        </w:rPr>
        <w:t xml:space="preserve"> </w:t>
      </w:r>
      <w:r>
        <w:rPr>
          <w:sz w:val="28"/>
          <w:szCs w:val="28"/>
        </w:rPr>
        <w:t>устанавливает личность представителя и</w:t>
      </w:r>
      <w:r>
        <w:rPr>
          <w:color w:val="000000"/>
          <w:sz w:val="28"/>
          <w:szCs w:val="28"/>
        </w:rPr>
        <w:t xml:space="preserve"> проверяет его полномочия;</w:t>
      </w:r>
    </w:p>
    <w:p w:rsidR="004D7554" w:rsidRDefault="004D7554" w:rsidP="004D7554">
      <w:pPr>
        <w:autoSpaceDE w:val="0"/>
        <w:ind w:firstLine="567"/>
        <w:jc w:val="both"/>
        <w:rPr>
          <w:color w:val="000000"/>
          <w:sz w:val="28"/>
          <w:szCs w:val="28"/>
        </w:rPr>
      </w:pPr>
      <w:r>
        <w:rPr>
          <w:color w:val="000000"/>
          <w:sz w:val="28"/>
          <w:szCs w:val="28"/>
        </w:rPr>
        <w:t>-сверяет копии представленных документов с их подлинниками, заверяет их и возвращает подлинники заявителю;</w:t>
      </w:r>
    </w:p>
    <w:p w:rsidR="004D7554" w:rsidRDefault="004D7554" w:rsidP="004D7554">
      <w:pPr>
        <w:autoSpaceDE w:val="0"/>
        <w:ind w:firstLine="567"/>
        <w:jc w:val="both"/>
        <w:rPr>
          <w:sz w:val="28"/>
          <w:szCs w:val="28"/>
        </w:rPr>
      </w:pPr>
      <w:r>
        <w:rPr>
          <w:sz w:val="28"/>
          <w:szCs w:val="28"/>
        </w:rPr>
        <w:t>-оформляет и выдает заявителю расписку в получении документов с указанием их перечня и даты получения, согласно Приложению № 1 к настоящему регламенту;</w:t>
      </w:r>
    </w:p>
    <w:p w:rsidR="004D7554" w:rsidRDefault="004D7554" w:rsidP="004D7554">
      <w:pPr>
        <w:autoSpaceDE w:val="0"/>
        <w:ind w:firstLine="567"/>
        <w:jc w:val="both"/>
        <w:rPr>
          <w:sz w:val="28"/>
          <w:szCs w:val="28"/>
        </w:rPr>
      </w:pPr>
      <w:r>
        <w:rPr>
          <w:sz w:val="28"/>
          <w:szCs w:val="28"/>
        </w:rPr>
        <w:lastRenderedPageBreak/>
        <w:t>-вносит в журнал регистрации входящей корреспонденции запись о приеме документов;</w:t>
      </w:r>
    </w:p>
    <w:p w:rsidR="004D7554" w:rsidRDefault="004D7554" w:rsidP="004D7554">
      <w:pPr>
        <w:autoSpaceDE w:val="0"/>
        <w:ind w:firstLine="567"/>
        <w:jc w:val="both"/>
        <w:rPr>
          <w:sz w:val="28"/>
          <w:szCs w:val="28"/>
        </w:rPr>
      </w:pPr>
      <w:r>
        <w:rPr>
          <w:sz w:val="28"/>
          <w:szCs w:val="28"/>
        </w:rPr>
        <w:t>-в день регистрации заявления передает его на рассмотрение главе Администрации для рассмотрения и наложения резолюции;</w:t>
      </w:r>
    </w:p>
    <w:p w:rsidR="004D7554" w:rsidRDefault="004D7554" w:rsidP="004D7554">
      <w:pPr>
        <w:autoSpaceDE w:val="0"/>
        <w:ind w:firstLine="567"/>
        <w:jc w:val="both"/>
        <w:rPr>
          <w:sz w:val="28"/>
          <w:szCs w:val="28"/>
        </w:rPr>
      </w:pPr>
      <w:r>
        <w:rPr>
          <w:sz w:val="28"/>
          <w:szCs w:val="28"/>
        </w:rPr>
        <w:t>3.2.3.Глава в течение 1 дня:</w:t>
      </w:r>
    </w:p>
    <w:p w:rsidR="004D7554" w:rsidRDefault="004D7554" w:rsidP="004D7554">
      <w:pPr>
        <w:autoSpaceDE w:val="0"/>
        <w:ind w:firstLine="567"/>
        <w:jc w:val="both"/>
        <w:rPr>
          <w:sz w:val="28"/>
          <w:szCs w:val="28"/>
        </w:rPr>
      </w:pPr>
      <w:r>
        <w:rPr>
          <w:sz w:val="28"/>
          <w:szCs w:val="28"/>
        </w:rPr>
        <w:t>-рассматривает заявление и прилагаемые документы;</w:t>
      </w:r>
    </w:p>
    <w:p w:rsidR="004D7554" w:rsidRDefault="004D7554" w:rsidP="004D7554">
      <w:pPr>
        <w:autoSpaceDE w:val="0"/>
        <w:ind w:firstLine="567"/>
        <w:jc w:val="both"/>
        <w:rPr>
          <w:sz w:val="28"/>
          <w:szCs w:val="28"/>
        </w:rPr>
      </w:pPr>
      <w:r>
        <w:rPr>
          <w:sz w:val="28"/>
          <w:szCs w:val="28"/>
        </w:rPr>
        <w:t xml:space="preserve">-налагает резолюцию и передает заявление и прилагаемые документы на исполнение специалисту Администрации, ответственному за предоставление муниципальной услуги </w:t>
      </w:r>
    </w:p>
    <w:p w:rsidR="004D7554" w:rsidRDefault="004D7554" w:rsidP="004D7554">
      <w:pPr>
        <w:autoSpaceDE w:val="0"/>
        <w:ind w:firstLine="567"/>
        <w:jc w:val="both"/>
        <w:rPr>
          <w:sz w:val="28"/>
          <w:szCs w:val="28"/>
        </w:rPr>
      </w:pPr>
      <w:r>
        <w:rPr>
          <w:sz w:val="28"/>
          <w:szCs w:val="28"/>
        </w:rPr>
        <w:t xml:space="preserve">3.2.4. Срок выполнения </w:t>
      </w:r>
      <w:r w:rsidR="00D22E61" w:rsidRPr="00550930">
        <w:rPr>
          <w:sz w:val="28"/>
          <w:szCs w:val="28"/>
        </w:rPr>
        <w:t xml:space="preserve"> </w:t>
      </w:r>
      <w:proofErr w:type="gramStart"/>
      <w:r>
        <w:rPr>
          <w:sz w:val="28"/>
          <w:szCs w:val="28"/>
        </w:rPr>
        <w:t>административной</w:t>
      </w:r>
      <w:proofErr w:type="gramEnd"/>
      <w:r w:rsidR="00D22E61" w:rsidRPr="00550930">
        <w:rPr>
          <w:sz w:val="28"/>
          <w:szCs w:val="28"/>
        </w:rPr>
        <w:t xml:space="preserve"> </w:t>
      </w:r>
      <w:r>
        <w:rPr>
          <w:sz w:val="28"/>
          <w:szCs w:val="28"/>
        </w:rPr>
        <w:t xml:space="preserve"> процедуры–в течение 1 дня.</w:t>
      </w:r>
    </w:p>
    <w:p w:rsidR="004D7554" w:rsidRDefault="004D7554" w:rsidP="004D7554">
      <w:pPr>
        <w:autoSpaceDE w:val="0"/>
        <w:ind w:firstLine="567"/>
        <w:jc w:val="both"/>
        <w:rPr>
          <w:sz w:val="28"/>
          <w:szCs w:val="28"/>
        </w:rPr>
      </w:pPr>
      <w:r>
        <w:rPr>
          <w:sz w:val="28"/>
          <w:szCs w:val="28"/>
        </w:rPr>
        <w:t>3.2.5. Результат выполнения административной</w:t>
      </w:r>
      <w:r w:rsidR="00550930" w:rsidRPr="00550930">
        <w:rPr>
          <w:sz w:val="28"/>
          <w:szCs w:val="28"/>
        </w:rPr>
        <w:t xml:space="preserve"> </w:t>
      </w:r>
      <w:r>
        <w:rPr>
          <w:sz w:val="28"/>
          <w:szCs w:val="28"/>
        </w:rPr>
        <w:t xml:space="preserve"> </w:t>
      </w:r>
      <w:proofErr w:type="gramStart"/>
      <w:r>
        <w:rPr>
          <w:sz w:val="28"/>
          <w:szCs w:val="28"/>
        </w:rPr>
        <w:t>процедур</w:t>
      </w:r>
      <w:r w:rsidR="00550930" w:rsidRPr="00550930">
        <w:rPr>
          <w:sz w:val="28"/>
          <w:szCs w:val="28"/>
        </w:rPr>
        <w:t>ы</w:t>
      </w:r>
      <w:r>
        <w:rPr>
          <w:sz w:val="28"/>
          <w:szCs w:val="28"/>
        </w:rPr>
        <w:t>–регистрация</w:t>
      </w:r>
      <w:proofErr w:type="gramEnd"/>
      <w:r>
        <w:rPr>
          <w:sz w:val="28"/>
          <w:szCs w:val="28"/>
        </w:rPr>
        <w:t xml:space="preserve"> поступившего заявления с комплектом прилагаемых документов и передача их на исполнение специалисту Администрации.</w:t>
      </w:r>
    </w:p>
    <w:p w:rsidR="004D7554" w:rsidRDefault="004D7554" w:rsidP="004D7554">
      <w:pPr>
        <w:autoSpaceDE w:val="0"/>
        <w:ind w:firstLine="567"/>
        <w:jc w:val="both"/>
        <w:rPr>
          <w:sz w:val="28"/>
          <w:szCs w:val="28"/>
        </w:rPr>
      </w:pPr>
      <w:r>
        <w:rPr>
          <w:sz w:val="28"/>
          <w:szCs w:val="28"/>
        </w:rPr>
        <w:t xml:space="preserve">3.2.6.Способ фиксации–на бумажном </w:t>
      </w:r>
      <w:proofErr w:type="gramStart"/>
      <w:r>
        <w:rPr>
          <w:sz w:val="28"/>
          <w:szCs w:val="28"/>
        </w:rPr>
        <w:t>носителе</w:t>
      </w:r>
      <w:proofErr w:type="gramEnd"/>
      <w:r>
        <w:rPr>
          <w:sz w:val="28"/>
          <w:szCs w:val="28"/>
        </w:rPr>
        <w:t>.</w:t>
      </w:r>
    </w:p>
    <w:p w:rsidR="004D7554" w:rsidRDefault="004D7554" w:rsidP="004D7554">
      <w:pPr>
        <w:autoSpaceDE w:val="0"/>
        <w:ind w:firstLine="567"/>
        <w:jc w:val="both"/>
        <w:rPr>
          <w:sz w:val="28"/>
          <w:szCs w:val="28"/>
        </w:rPr>
      </w:pPr>
      <w:r>
        <w:rPr>
          <w:sz w:val="28"/>
          <w:szCs w:val="28"/>
        </w:rPr>
        <w:t>3.2.7.</w:t>
      </w:r>
      <w:r w:rsidR="00DB5A87">
        <w:rPr>
          <w:sz w:val="28"/>
          <w:szCs w:val="28"/>
        </w:rPr>
        <w:t xml:space="preserve"> </w:t>
      </w:r>
      <w:proofErr w:type="gramStart"/>
      <w:r>
        <w:rPr>
          <w:sz w:val="28"/>
          <w:szCs w:val="28"/>
        </w:rPr>
        <w:t>Контроль за</w:t>
      </w:r>
      <w:proofErr w:type="gramEnd"/>
      <w:r>
        <w:rPr>
          <w:sz w:val="28"/>
          <w:szCs w:val="28"/>
        </w:rPr>
        <w:t xml:space="preserve"> выполнением административной процедуры осуществляет заместитель главы администрации </w:t>
      </w:r>
      <w:r w:rsidR="00550930">
        <w:rPr>
          <w:sz w:val="28"/>
          <w:szCs w:val="28"/>
        </w:rPr>
        <w:t xml:space="preserve">Грачевского </w:t>
      </w:r>
      <w:r>
        <w:rPr>
          <w:sz w:val="28"/>
          <w:szCs w:val="28"/>
        </w:rPr>
        <w:t>муниципального  района Ставропольского края.</w:t>
      </w:r>
    </w:p>
    <w:p w:rsidR="004D7554" w:rsidRDefault="004D7554" w:rsidP="004D7554">
      <w:pPr>
        <w:widowControl w:val="0"/>
        <w:autoSpaceDE w:val="0"/>
        <w:ind w:firstLine="567"/>
        <w:jc w:val="both"/>
        <w:rPr>
          <w:sz w:val="28"/>
          <w:szCs w:val="28"/>
        </w:rPr>
      </w:pPr>
      <w:r>
        <w:rPr>
          <w:sz w:val="28"/>
          <w:szCs w:val="28"/>
        </w:rPr>
        <w:t xml:space="preserve">3.3.Рассмотрение заявления и прилагаемых к нему документов специалистом Администрации, </w:t>
      </w:r>
      <w:r>
        <w:rPr>
          <w:rFonts w:eastAsia="Arial"/>
          <w:sz w:val="28"/>
          <w:szCs w:val="28"/>
        </w:rPr>
        <w:t>комплектование</w:t>
      </w:r>
      <w:r>
        <w:rPr>
          <w:sz w:val="28"/>
          <w:szCs w:val="28"/>
        </w:rPr>
        <w:t xml:space="preserve"> документов при предоставлении услуги в рамках межведомственного взаимодействия, направление запросов о предоставлении  информации, подготовка специалистом Администрации разрешения на строительство либо мотивированного отказа в выдаче разрешения на строительство.</w:t>
      </w:r>
    </w:p>
    <w:p w:rsidR="004D7554" w:rsidRDefault="004D7554" w:rsidP="004D7554">
      <w:pPr>
        <w:autoSpaceDE w:val="0"/>
        <w:ind w:firstLine="567"/>
        <w:jc w:val="both"/>
        <w:rPr>
          <w:sz w:val="28"/>
          <w:szCs w:val="28"/>
        </w:rPr>
      </w:pPr>
      <w:r>
        <w:rPr>
          <w:sz w:val="28"/>
          <w:szCs w:val="28"/>
        </w:rPr>
        <w:t>3.3.1.Основанием для начала административной процедуры является поступление заявления и комплекта прилагаемых документов специалисту Администрации.</w:t>
      </w:r>
    </w:p>
    <w:p w:rsidR="004D7554" w:rsidRDefault="004D7554" w:rsidP="004D7554">
      <w:pPr>
        <w:autoSpaceDE w:val="0"/>
        <w:ind w:firstLine="567"/>
        <w:jc w:val="both"/>
        <w:rPr>
          <w:sz w:val="28"/>
          <w:szCs w:val="28"/>
        </w:rPr>
      </w:pPr>
      <w:r>
        <w:rPr>
          <w:sz w:val="28"/>
          <w:szCs w:val="28"/>
        </w:rPr>
        <w:t>3.3.2.Специалист Администрации в течение 2 дней:</w:t>
      </w:r>
    </w:p>
    <w:p w:rsidR="004D7554" w:rsidRDefault="004D7554" w:rsidP="004D7554">
      <w:pPr>
        <w:ind w:firstLine="567"/>
        <w:jc w:val="both"/>
        <w:rPr>
          <w:sz w:val="28"/>
          <w:szCs w:val="28"/>
        </w:rPr>
      </w:pPr>
      <w:proofErr w:type="gramStart"/>
      <w:r>
        <w:rPr>
          <w:sz w:val="28"/>
          <w:szCs w:val="28"/>
        </w:rPr>
        <w:t xml:space="preserve">-запрашивает документы, в том числе в электронной форме с использованием единой системы межведомственного электронного взаимодействия (их копии или сведения, содержащиеся в них), указанные в </w:t>
      </w:r>
      <w:r w:rsidR="00550930" w:rsidRPr="00550930">
        <w:rPr>
          <w:sz w:val="28"/>
          <w:szCs w:val="28"/>
        </w:rPr>
        <w:t>п</w:t>
      </w:r>
      <w:r w:rsidR="00550930">
        <w:rPr>
          <w:sz w:val="14"/>
          <w:szCs w:val="14"/>
        </w:rPr>
        <w:t>.</w:t>
      </w:r>
      <w:r w:rsidR="00550930" w:rsidRPr="00550930">
        <w:rPr>
          <w:sz w:val="28"/>
          <w:szCs w:val="28"/>
        </w:rPr>
        <w:t>2</w:t>
      </w:r>
      <w:r w:rsidR="00550930" w:rsidRPr="00550930">
        <w:rPr>
          <w:rFonts w:ascii="Tahoma" w:hAnsi="Tahoma" w:cs="Tahoma"/>
          <w:sz w:val="28"/>
          <w:szCs w:val="28"/>
        </w:rPr>
        <w:t>.</w:t>
      </w:r>
      <w:r w:rsidRPr="00550930">
        <w:rPr>
          <w:sz w:val="28"/>
          <w:szCs w:val="28"/>
        </w:rPr>
        <w:t>7</w:t>
      </w:r>
      <w:r>
        <w:rPr>
          <w:sz w:val="28"/>
          <w:szCs w:val="28"/>
        </w:rPr>
        <w:t>.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Pr>
          <w:sz w:val="28"/>
          <w:szCs w:val="28"/>
        </w:rPr>
        <w:t xml:space="preserve"> субъектов Российской Федерации, муниципальными правовыми актами, если заявитель не представил указанные документы самостояте</w:t>
      </w:r>
      <w:r w:rsidR="00550930">
        <w:rPr>
          <w:sz w:val="28"/>
          <w:szCs w:val="28"/>
        </w:rPr>
        <w:t>льно. Межведомственный запрос (о</w:t>
      </w:r>
      <w:r>
        <w:rPr>
          <w:sz w:val="28"/>
          <w:szCs w:val="28"/>
        </w:rPr>
        <w:t>твет) может быть направлен следующими способами:</w:t>
      </w:r>
    </w:p>
    <w:p w:rsidR="004D7554" w:rsidRDefault="004D7554" w:rsidP="004D7554">
      <w:pPr>
        <w:ind w:firstLine="567"/>
        <w:jc w:val="both"/>
        <w:rPr>
          <w:sz w:val="28"/>
          <w:szCs w:val="28"/>
        </w:rPr>
      </w:pPr>
      <w:r>
        <w:rPr>
          <w:sz w:val="28"/>
          <w:szCs w:val="28"/>
        </w:rPr>
        <w:t>1)</w:t>
      </w:r>
      <w:r w:rsidR="00180ACA">
        <w:rPr>
          <w:sz w:val="28"/>
          <w:szCs w:val="28"/>
        </w:rPr>
        <w:t xml:space="preserve"> </w:t>
      </w:r>
      <w:r>
        <w:rPr>
          <w:sz w:val="28"/>
          <w:szCs w:val="28"/>
        </w:rPr>
        <w:t>курьером, под расписку;</w:t>
      </w:r>
    </w:p>
    <w:p w:rsidR="004D7554" w:rsidRDefault="004D7554" w:rsidP="004D7554">
      <w:pPr>
        <w:ind w:firstLine="567"/>
        <w:jc w:val="both"/>
        <w:rPr>
          <w:sz w:val="28"/>
          <w:szCs w:val="28"/>
        </w:rPr>
      </w:pPr>
      <w:r>
        <w:rPr>
          <w:sz w:val="28"/>
          <w:szCs w:val="28"/>
        </w:rPr>
        <w:t>иными способами, предусмотренными Соглашением, заключенным между участниками обмена;</w:t>
      </w:r>
    </w:p>
    <w:p w:rsidR="004D7554" w:rsidRDefault="004D7554" w:rsidP="004D7554">
      <w:pPr>
        <w:ind w:firstLine="567"/>
        <w:jc w:val="both"/>
        <w:rPr>
          <w:sz w:val="28"/>
          <w:szCs w:val="28"/>
        </w:rPr>
      </w:pPr>
      <w:r>
        <w:rPr>
          <w:sz w:val="28"/>
          <w:szCs w:val="28"/>
        </w:rPr>
        <w:t>2)</w:t>
      </w:r>
      <w:r w:rsidR="00180ACA">
        <w:rPr>
          <w:sz w:val="28"/>
          <w:szCs w:val="28"/>
        </w:rPr>
        <w:t xml:space="preserve"> </w:t>
      </w:r>
      <w:r>
        <w:rPr>
          <w:sz w:val="28"/>
          <w:szCs w:val="28"/>
        </w:rPr>
        <w:t>в форме электронного документа:</w:t>
      </w:r>
    </w:p>
    <w:p w:rsidR="004D7554" w:rsidRDefault="00180ACA" w:rsidP="004D7554">
      <w:pPr>
        <w:ind w:firstLine="567"/>
        <w:jc w:val="both"/>
        <w:rPr>
          <w:sz w:val="28"/>
          <w:szCs w:val="28"/>
        </w:rPr>
      </w:pPr>
      <w:r>
        <w:rPr>
          <w:sz w:val="28"/>
          <w:szCs w:val="28"/>
        </w:rPr>
        <w:t>-</w:t>
      </w:r>
      <w:r w:rsidR="004D7554">
        <w:rPr>
          <w:sz w:val="28"/>
          <w:szCs w:val="28"/>
        </w:rPr>
        <w:t>с использованием региональной системы межведомственного электронного взаимодействия (далее–СМЭВ);</w:t>
      </w:r>
    </w:p>
    <w:p w:rsidR="004D7554" w:rsidRDefault="00180ACA" w:rsidP="004D7554">
      <w:pPr>
        <w:ind w:firstLine="567"/>
        <w:jc w:val="both"/>
        <w:rPr>
          <w:sz w:val="28"/>
          <w:szCs w:val="28"/>
        </w:rPr>
      </w:pPr>
      <w:r>
        <w:rPr>
          <w:sz w:val="28"/>
          <w:szCs w:val="28"/>
        </w:rPr>
        <w:lastRenderedPageBreak/>
        <w:t>-</w:t>
      </w:r>
      <w:r w:rsidR="004D7554">
        <w:rPr>
          <w:sz w:val="28"/>
          <w:szCs w:val="28"/>
        </w:rPr>
        <w:t>иными способами, предусмотренными Соглашением, заключенным между участниками обмена.</w:t>
      </w:r>
    </w:p>
    <w:p w:rsidR="004D7554" w:rsidRDefault="004D7554" w:rsidP="004D7554">
      <w:pPr>
        <w:autoSpaceDE w:val="0"/>
        <w:ind w:firstLine="567"/>
        <w:jc w:val="both"/>
        <w:rPr>
          <w:sz w:val="28"/>
          <w:szCs w:val="28"/>
        </w:rPr>
      </w:pPr>
      <w:r>
        <w:rPr>
          <w:sz w:val="28"/>
          <w:szCs w:val="28"/>
        </w:rPr>
        <w:t>Срок получения документов в рамках межведомственного взаимодействия составляет 5 рабочих дней;</w:t>
      </w:r>
    </w:p>
    <w:p w:rsidR="004D7554" w:rsidRDefault="004D7554" w:rsidP="004D7554">
      <w:pPr>
        <w:autoSpaceDE w:val="0"/>
        <w:ind w:firstLine="567"/>
        <w:jc w:val="both"/>
        <w:rPr>
          <w:sz w:val="28"/>
          <w:szCs w:val="28"/>
        </w:rPr>
      </w:pPr>
      <w:r>
        <w:rPr>
          <w:sz w:val="28"/>
          <w:szCs w:val="28"/>
        </w:rPr>
        <w:t>-проводит проверку наличия документов, необходимых для принятия решения о выдаче разрешения на строительство;</w:t>
      </w:r>
    </w:p>
    <w:p w:rsidR="004D7554" w:rsidRDefault="004D7554" w:rsidP="004D7554">
      <w:pPr>
        <w:autoSpaceDE w:val="0"/>
        <w:ind w:firstLine="567"/>
        <w:jc w:val="both"/>
        <w:rPr>
          <w:sz w:val="28"/>
          <w:szCs w:val="28"/>
        </w:rPr>
      </w:pPr>
      <w:r>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w:t>
      </w:r>
      <w:r w:rsidR="00470907">
        <w:rPr>
          <w:sz w:val="28"/>
          <w:szCs w:val="28"/>
        </w:rPr>
        <w:t xml:space="preserve">бъекта </w:t>
      </w:r>
      <w:r>
        <w:rPr>
          <w:sz w:val="28"/>
          <w:szCs w:val="28"/>
        </w:rPr>
        <w:t xml:space="preserve">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D7554" w:rsidRDefault="004D7554" w:rsidP="004D7554">
      <w:pPr>
        <w:autoSpaceDE w:val="0"/>
        <w:ind w:firstLine="567"/>
        <w:jc w:val="both"/>
        <w:rPr>
          <w:sz w:val="28"/>
          <w:szCs w:val="28"/>
        </w:rPr>
      </w:pPr>
      <w:r>
        <w:rPr>
          <w:sz w:val="28"/>
          <w:szCs w:val="28"/>
        </w:rPr>
        <w:t>3.3.3.По результатам рассмотрения заявления и проверки документов, при наличии оснований для отказа в предоставлении муниципальной услуги, определенных пунктом 2.8. настоящего административного регламента, специалист Администрации в течение 1 дня осуществляет подготовку мотивированного отказа в предоставлении муниципальной услуги в двух экземплярах и предоставляет его для подписания.</w:t>
      </w:r>
    </w:p>
    <w:p w:rsidR="004D7554" w:rsidRDefault="004D7554" w:rsidP="004D7554">
      <w:pPr>
        <w:autoSpaceDE w:val="0"/>
        <w:ind w:firstLine="567"/>
        <w:jc w:val="both"/>
        <w:rPr>
          <w:sz w:val="28"/>
          <w:szCs w:val="28"/>
        </w:rPr>
      </w:pPr>
      <w:proofErr w:type="gramStart"/>
      <w:r>
        <w:rPr>
          <w:sz w:val="28"/>
          <w:szCs w:val="28"/>
        </w:rPr>
        <w:t>3.3.4.По результатам рассмотрения заявления и проверки документов, при отсутствии оснований для отказа в предоставлении муниципальной услуги, определенных пунктом 2.8. настоящего административного регламента, специалист Администрации в течение 1 дня осуществляет подготовку в двух экземплярах разрешения на строительство по форме, утвержденной Постановлением Правительства Российской Федерации от 24.11.2005 г. № 698 «О форме разрешения на строительство и форме разрешения на ввод объекта в</w:t>
      </w:r>
      <w:proofErr w:type="gramEnd"/>
      <w:r>
        <w:rPr>
          <w:sz w:val="28"/>
          <w:szCs w:val="28"/>
        </w:rPr>
        <w:t xml:space="preserve"> эксплуатацию» и предоставляет его для подписания.</w:t>
      </w:r>
    </w:p>
    <w:p w:rsidR="004D7554" w:rsidRDefault="004D7554" w:rsidP="004D7554">
      <w:pPr>
        <w:autoSpaceDE w:val="0"/>
        <w:ind w:firstLine="567"/>
        <w:jc w:val="both"/>
        <w:rPr>
          <w:sz w:val="28"/>
          <w:szCs w:val="28"/>
        </w:rPr>
      </w:pPr>
      <w:r>
        <w:rPr>
          <w:sz w:val="28"/>
          <w:szCs w:val="28"/>
        </w:rPr>
        <w:t>3.3.5.Глава муниципального образования (далее - Глава) в течение 1 дня подписывает разрешение на строительство либо мотивированный отказ в предоставлении муниципальной услуги и передает специалисту Администрации, для регистрации и выдачи заявителю.</w:t>
      </w:r>
    </w:p>
    <w:p w:rsidR="004D7554" w:rsidRDefault="004D7554" w:rsidP="004D7554">
      <w:pPr>
        <w:autoSpaceDE w:val="0"/>
        <w:ind w:firstLine="567"/>
        <w:jc w:val="both"/>
        <w:rPr>
          <w:sz w:val="28"/>
          <w:szCs w:val="28"/>
        </w:rPr>
      </w:pPr>
      <w:r>
        <w:rPr>
          <w:sz w:val="28"/>
          <w:szCs w:val="28"/>
        </w:rPr>
        <w:t xml:space="preserve">3.3.6.Срок выполнения административной процедуры - в течение </w:t>
      </w:r>
      <w:r w:rsidR="00DB5A87">
        <w:rPr>
          <w:sz w:val="28"/>
          <w:szCs w:val="28"/>
        </w:rPr>
        <w:t>семи рабочих</w:t>
      </w:r>
      <w:r>
        <w:rPr>
          <w:sz w:val="28"/>
          <w:szCs w:val="28"/>
        </w:rPr>
        <w:t xml:space="preserve"> дней.</w:t>
      </w:r>
    </w:p>
    <w:p w:rsidR="004D7554" w:rsidRDefault="004D7554" w:rsidP="004D7554">
      <w:pPr>
        <w:autoSpaceDE w:val="0"/>
        <w:ind w:firstLine="567"/>
        <w:jc w:val="both"/>
        <w:rPr>
          <w:sz w:val="28"/>
          <w:szCs w:val="28"/>
        </w:rPr>
      </w:pPr>
      <w:r>
        <w:rPr>
          <w:sz w:val="28"/>
          <w:szCs w:val="28"/>
        </w:rPr>
        <w:t>3.3.7.Результат выполнения административной процедуры - подписание главой администрации разрешения на строительство или мотивированного отказа в предоставлении муниципальной услуги и направление специалисту Администрации, для регистрации и выдачи заявителю.</w:t>
      </w:r>
    </w:p>
    <w:p w:rsidR="004D7554" w:rsidRDefault="004D7554" w:rsidP="004D7554">
      <w:pPr>
        <w:autoSpaceDE w:val="0"/>
        <w:ind w:firstLine="567"/>
        <w:jc w:val="both"/>
        <w:rPr>
          <w:sz w:val="28"/>
          <w:szCs w:val="28"/>
        </w:rPr>
      </w:pPr>
      <w:r>
        <w:rPr>
          <w:sz w:val="28"/>
          <w:szCs w:val="28"/>
        </w:rPr>
        <w:t>3.3.8.Способы фиксации: на бумажном носителе</w:t>
      </w:r>
    </w:p>
    <w:p w:rsidR="004D7554" w:rsidRDefault="004D7554" w:rsidP="004D7554">
      <w:pPr>
        <w:autoSpaceDE w:val="0"/>
        <w:ind w:firstLine="567"/>
        <w:jc w:val="both"/>
        <w:rPr>
          <w:sz w:val="28"/>
          <w:szCs w:val="28"/>
        </w:rPr>
      </w:pPr>
      <w:r>
        <w:rPr>
          <w:sz w:val="28"/>
          <w:szCs w:val="28"/>
        </w:rPr>
        <w:lastRenderedPageBreak/>
        <w:t>3.3.9.</w:t>
      </w:r>
      <w:proofErr w:type="gramStart"/>
      <w:r>
        <w:rPr>
          <w:sz w:val="28"/>
          <w:szCs w:val="28"/>
        </w:rPr>
        <w:t>Контроль за</w:t>
      </w:r>
      <w:proofErr w:type="gramEnd"/>
      <w:r>
        <w:rPr>
          <w:sz w:val="28"/>
          <w:szCs w:val="28"/>
        </w:rPr>
        <w:t xml:space="preserve"> выполнением административной процедуры осуществляет заместитель главы администрации </w:t>
      </w:r>
      <w:r w:rsidR="00550930">
        <w:rPr>
          <w:sz w:val="28"/>
          <w:szCs w:val="28"/>
        </w:rPr>
        <w:t>Грачевского муниципального</w:t>
      </w:r>
      <w:r>
        <w:rPr>
          <w:sz w:val="28"/>
          <w:szCs w:val="28"/>
        </w:rPr>
        <w:t xml:space="preserve"> района Ставропольского края.</w:t>
      </w:r>
    </w:p>
    <w:p w:rsidR="004D7554" w:rsidRDefault="004D7554" w:rsidP="004D7554">
      <w:pPr>
        <w:autoSpaceDE w:val="0"/>
        <w:ind w:firstLine="567"/>
        <w:jc w:val="both"/>
        <w:rPr>
          <w:sz w:val="28"/>
          <w:szCs w:val="28"/>
        </w:rPr>
      </w:pPr>
      <w:r>
        <w:rPr>
          <w:sz w:val="28"/>
          <w:szCs w:val="28"/>
        </w:rPr>
        <w:t>3.4.Регистрация и выдача заявителю разрешения на строительство либо мотивированного отказа в выдаче разрешения на строительство.</w:t>
      </w:r>
    </w:p>
    <w:p w:rsidR="004D7554" w:rsidRDefault="004D7554" w:rsidP="004D7554">
      <w:pPr>
        <w:autoSpaceDE w:val="0"/>
        <w:ind w:firstLine="567"/>
        <w:jc w:val="both"/>
        <w:rPr>
          <w:sz w:val="28"/>
          <w:szCs w:val="28"/>
        </w:rPr>
      </w:pPr>
      <w:r>
        <w:rPr>
          <w:sz w:val="28"/>
          <w:szCs w:val="28"/>
        </w:rPr>
        <w:t>3.4.1.Основанием для начала административной процедуры является получение специалистом Администрации, уполномоченным на ведение делопроизводства, разрешения на строительство либо мотивированного отказа в предоставлении муниципальной услуги.</w:t>
      </w:r>
    </w:p>
    <w:p w:rsidR="004D7554" w:rsidRDefault="004D7554" w:rsidP="004D7554">
      <w:pPr>
        <w:autoSpaceDE w:val="0"/>
        <w:ind w:firstLine="567"/>
        <w:jc w:val="both"/>
        <w:rPr>
          <w:sz w:val="28"/>
          <w:szCs w:val="28"/>
        </w:rPr>
      </w:pPr>
      <w:r>
        <w:rPr>
          <w:sz w:val="28"/>
          <w:szCs w:val="28"/>
        </w:rPr>
        <w:t>3.4.2.Специалист Администрации, не позднее следующего рабочего дня за днем подписания разрешения на строительство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или направляет заявителю по почте (электронной почте) по адресу, указанному в обращении.</w:t>
      </w:r>
    </w:p>
    <w:p w:rsidR="004D7554" w:rsidRDefault="004D7554" w:rsidP="004D7554">
      <w:pPr>
        <w:autoSpaceDE w:val="0"/>
        <w:ind w:firstLine="567"/>
        <w:jc w:val="both"/>
        <w:rPr>
          <w:sz w:val="28"/>
          <w:szCs w:val="28"/>
        </w:rPr>
      </w:pPr>
      <w:r>
        <w:rPr>
          <w:sz w:val="28"/>
          <w:szCs w:val="28"/>
        </w:rPr>
        <w:t xml:space="preserve">При получении заявителем разрешения на строительство либо мотивированного отказа в предоставлении муниципальной услуги лично на втором экземпляре заявитель делает запись о его получении с указанием </w:t>
      </w:r>
      <w:proofErr w:type="gramStart"/>
      <w:r>
        <w:rPr>
          <w:sz w:val="28"/>
          <w:szCs w:val="28"/>
        </w:rPr>
        <w:t>своих</w:t>
      </w:r>
      <w:proofErr w:type="gramEnd"/>
      <w:r>
        <w:rPr>
          <w:sz w:val="28"/>
          <w:szCs w:val="28"/>
        </w:rPr>
        <w:t xml:space="preserve"> фамилии, имени, отчества, даты получения, ставит подпись.</w:t>
      </w:r>
    </w:p>
    <w:p w:rsidR="004D7554" w:rsidRDefault="004D7554" w:rsidP="004D7554">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3.4.3.Второй экземпляр разрешения на строительство либо мотивированного отказа в предоставлении муниципальной услуги с подписью заявителя в получении или с уведомлением о вручении хранится в Администрации вместе с заявлением и другими представленными заявителем документами.</w:t>
      </w:r>
    </w:p>
    <w:p w:rsidR="004D7554" w:rsidRDefault="004D7554" w:rsidP="004D7554">
      <w:pPr>
        <w:autoSpaceDE w:val="0"/>
        <w:ind w:firstLine="567"/>
        <w:jc w:val="both"/>
        <w:rPr>
          <w:sz w:val="28"/>
          <w:szCs w:val="28"/>
        </w:rPr>
      </w:pPr>
      <w:r>
        <w:rPr>
          <w:sz w:val="28"/>
          <w:szCs w:val="28"/>
        </w:rPr>
        <w:t xml:space="preserve">3.4.4.Срок выполнения </w:t>
      </w:r>
      <w:proofErr w:type="gramStart"/>
      <w:r>
        <w:rPr>
          <w:sz w:val="28"/>
          <w:szCs w:val="28"/>
        </w:rPr>
        <w:t>административной</w:t>
      </w:r>
      <w:proofErr w:type="gramEnd"/>
      <w:r w:rsidR="00470907">
        <w:rPr>
          <w:sz w:val="28"/>
          <w:szCs w:val="28"/>
        </w:rPr>
        <w:t xml:space="preserve"> </w:t>
      </w:r>
      <w:r>
        <w:rPr>
          <w:sz w:val="28"/>
          <w:szCs w:val="28"/>
        </w:rPr>
        <w:t xml:space="preserve"> процедуры-в течение 1 дня.</w:t>
      </w:r>
    </w:p>
    <w:p w:rsidR="004D7554" w:rsidRDefault="004D7554" w:rsidP="004D7554">
      <w:pPr>
        <w:autoSpaceDE w:val="0"/>
        <w:ind w:firstLine="567"/>
        <w:jc w:val="both"/>
        <w:rPr>
          <w:sz w:val="28"/>
          <w:szCs w:val="28"/>
        </w:rPr>
      </w:pPr>
      <w:r>
        <w:rPr>
          <w:sz w:val="28"/>
          <w:szCs w:val="28"/>
        </w:rPr>
        <w:t xml:space="preserve">3.4.5.Результат выполнения административной </w:t>
      </w:r>
      <w:proofErr w:type="gramStart"/>
      <w:r>
        <w:rPr>
          <w:sz w:val="28"/>
          <w:szCs w:val="28"/>
        </w:rPr>
        <w:t>процедуры-выдача</w:t>
      </w:r>
      <w:proofErr w:type="gramEnd"/>
      <w:r>
        <w:rPr>
          <w:sz w:val="28"/>
          <w:szCs w:val="28"/>
        </w:rPr>
        <w:t xml:space="preserve"> (направление) заявителю разрешения на строительство либо мотивированного отказа в предоставлении муниципальной услуги.</w:t>
      </w:r>
    </w:p>
    <w:p w:rsidR="004D7554" w:rsidRDefault="004D7554" w:rsidP="004D7554">
      <w:pPr>
        <w:autoSpaceDE w:val="0"/>
        <w:ind w:firstLine="567"/>
        <w:jc w:val="both"/>
        <w:rPr>
          <w:sz w:val="28"/>
          <w:szCs w:val="28"/>
        </w:rPr>
      </w:pPr>
      <w:r>
        <w:rPr>
          <w:sz w:val="28"/>
          <w:szCs w:val="28"/>
        </w:rPr>
        <w:t xml:space="preserve">3.4.6.Способ фиксации-на бумажном </w:t>
      </w:r>
      <w:proofErr w:type="gramStart"/>
      <w:r>
        <w:rPr>
          <w:sz w:val="28"/>
          <w:szCs w:val="28"/>
        </w:rPr>
        <w:t>носителе</w:t>
      </w:r>
      <w:proofErr w:type="gramEnd"/>
      <w:r>
        <w:rPr>
          <w:sz w:val="28"/>
          <w:szCs w:val="28"/>
        </w:rPr>
        <w:t>.</w:t>
      </w:r>
    </w:p>
    <w:p w:rsidR="004D7554" w:rsidRDefault="004D7554" w:rsidP="004D7554">
      <w:pPr>
        <w:autoSpaceDE w:val="0"/>
        <w:ind w:firstLine="567"/>
        <w:jc w:val="both"/>
        <w:rPr>
          <w:sz w:val="28"/>
          <w:szCs w:val="28"/>
        </w:rPr>
      </w:pPr>
      <w:r>
        <w:rPr>
          <w:sz w:val="28"/>
          <w:szCs w:val="28"/>
        </w:rPr>
        <w:t>3.4.7.</w:t>
      </w:r>
      <w:proofErr w:type="gramStart"/>
      <w:r>
        <w:rPr>
          <w:sz w:val="28"/>
          <w:szCs w:val="28"/>
        </w:rPr>
        <w:t>Контроль за</w:t>
      </w:r>
      <w:proofErr w:type="gramEnd"/>
      <w:r>
        <w:rPr>
          <w:sz w:val="28"/>
          <w:szCs w:val="28"/>
        </w:rPr>
        <w:t xml:space="preserve"> выполнением административной процедуры осуществляет заместитель главы администрации </w:t>
      </w:r>
      <w:r w:rsidR="00550930">
        <w:rPr>
          <w:sz w:val="28"/>
          <w:szCs w:val="28"/>
        </w:rPr>
        <w:t xml:space="preserve">Грачевского </w:t>
      </w:r>
      <w:r>
        <w:rPr>
          <w:sz w:val="28"/>
          <w:szCs w:val="28"/>
        </w:rPr>
        <w:t>муниципального  района Ставропольского края.</w:t>
      </w:r>
    </w:p>
    <w:p w:rsidR="004D7554" w:rsidRDefault="004D7554" w:rsidP="004D7554">
      <w:pPr>
        <w:pStyle w:val="11"/>
        <w:ind w:firstLine="567"/>
        <w:jc w:val="both"/>
        <w:rPr>
          <w:rFonts w:ascii="Times New Roman" w:hAnsi="Times New Roman" w:cs="Times New Roman"/>
          <w:sz w:val="28"/>
          <w:szCs w:val="28"/>
        </w:rPr>
      </w:pPr>
      <w:proofErr w:type="gramStart"/>
      <w:r>
        <w:rPr>
          <w:rFonts w:ascii="Times New Roman" w:hAnsi="Times New Roman" w:cs="Times New Roman"/>
          <w:sz w:val="28"/>
          <w:szCs w:val="28"/>
        </w:rPr>
        <w:t>3.5.Заявитель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 - технического обеспечения, один экземпляр копии результатов инженерных изысканий и по одному экземпляру копий следующих разделов проектной документации: схему планировочной организации земельного участка, выполненную в соответствии с градостроительным планом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Pr>
          <w:rFonts w:ascii="Times New Roman" w:hAnsi="Times New Roman" w:cs="Times New Roman"/>
          <w:sz w:val="28"/>
          <w:szCs w:val="28"/>
        </w:rP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w:t>
      </w:r>
      <w:proofErr w:type="gramEnd"/>
      <w:r>
        <w:rPr>
          <w:rFonts w:ascii="Times New Roman" w:hAnsi="Times New Roman" w:cs="Times New Roman"/>
          <w:sz w:val="28"/>
          <w:szCs w:val="28"/>
        </w:rPr>
        <w:t xml:space="preserve">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D7554" w:rsidRDefault="004D7554" w:rsidP="004D7554">
      <w:pPr>
        <w:pStyle w:val="11"/>
        <w:jc w:val="center"/>
        <w:rPr>
          <w:rFonts w:ascii="Times New Roman" w:hAnsi="Times New Roman" w:cs="Times New Roman"/>
          <w:sz w:val="28"/>
          <w:szCs w:val="28"/>
        </w:rPr>
      </w:pPr>
    </w:p>
    <w:p w:rsidR="004D7554" w:rsidRPr="002241B0" w:rsidRDefault="004D7554" w:rsidP="004D7554">
      <w:pPr>
        <w:pStyle w:val="11"/>
        <w:jc w:val="center"/>
        <w:rPr>
          <w:rFonts w:ascii="Times New Roman" w:hAnsi="Times New Roman" w:cs="Times New Roman"/>
          <w:bCs/>
          <w:sz w:val="28"/>
          <w:szCs w:val="28"/>
        </w:rPr>
      </w:pPr>
      <w:r w:rsidRPr="002241B0">
        <w:rPr>
          <w:rFonts w:ascii="Times New Roman" w:hAnsi="Times New Roman" w:cs="Times New Roman"/>
          <w:bCs/>
          <w:sz w:val="28"/>
          <w:szCs w:val="28"/>
        </w:rPr>
        <w:t xml:space="preserve">4.Порядок и формы </w:t>
      </w:r>
      <w:proofErr w:type="gramStart"/>
      <w:r w:rsidRPr="002241B0">
        <w:rPr>
          <w:rFonts w:ascii="Times New Roman" w:hAnsi="Times New Roman" w:cs="Times New Roman"/>
          <w:bCs/>
          <w:sz w:val="28"/>
          <w:szCs w:val="28"/>
        </w:rPr>
        <w:t>контроля за</w:t>
      </w:r>
      <w:proofErr w:type="gramEnd"/>
      <w:r w:rsidRPr="002241B0">
        <w:rPr>
          <w:rFonts w:ascii="Times New Roman" w:hAnsi="Times New Roman" w:cs="Times New Roman"/>
          <w:bCs/>
          <w:sz w:val="28"/>
          <w:szCs w:val="28"/>
        </w:rPr>
        <w:t xml:space="preserve"> предоставлением</w:t>
      </w:r>
    </w:p>
    <w:p w:rsidR="004D7554" w:rsidRDefault="004D7554" w:rsidP="004D7554">
      <w:pPr>
        <w:pStyle w:val="11"/>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4D7554" w:rsidRPr="00A21FF6" w:rsidRDefault="004D7554" w:rsidP="004D7554">
      <w:pPr>
        <w:pStyle w:val="11"/>
        <w:jc w:val="center"/>
        <w:rPr>
          <w:rFonts w:ascii="Times New Roman" w:hAnsi="Times New Roman" w:cs="Times New Roman"/>
          <w:bCs/>
          <w:sz w:val="28"/>
          <w:szCs w:val="28"/>
        </w:rPr>
      </w:pPr>
    </w:p>
    <w:p w:rsidR="004D7554" w:rsidRPr="002241B0" w:rsidRDefault="004D7554" w:rsidP="004D755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4.1.</w:t>
      </w:r>
      <w:r w:rsidRPr="002241B0">
        <w:rPr>
          <w:rFonts w:ascii="Times New Roman" w:hAnsi="Times New Roman" w:cs="Times New Roman"/>
          <w:bCs/>
          <w:sz w:val="28"/>
          <w:szCs w:val="28"/>
        </w:rPr>
        <w:t xml:space="preserve">Порядок осуществления текущего </w:t>
      </w:r>
      <w:proofErr w:type="gramStart"/>
      <w:r w:rsidRPr="002241B0">
        <w:rPr>
          <w:rFonts w:ascii="Times New Roman" w:hAnsi="Times New Roman" w:cs="Times New Roman"/>
          <w:bCs/>
          <w:sz w:val="28"/>
          <w:szCs w:val="28"/>
        </w:rPr>
        <w:t>контроля за</w:t>
      </w:r>
      <w:proofErr w:type="gramEnd"/>
      <w:r w:rsidRPr="002241B0">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ими решений</w:t>
      </w:r>
    </w:p>
    <w:p w:rsidR="004D7554" w:rsidRDefault="004D7554" w:rsidP="004D7554">
      <w:pPr>
        <w:autoSpaceDE w:val="0"/>
        <w:ind w:firstLine="567"/>
        <w:jc w:val="both"/>
        <w:rPr>
          <w:bCs/>
          <w:sz w:val="28"/>
          <w:szCs w:val="28"/>
        </w:rPr>
      </w:pPr>
      <w:r>
        <w:rPr>
          <w:bCs/>
          <w:sz w:val="28"/>
          <w:szCs w:val="28"/>
        </w:rPr>
        <w:t xml:space="preserve">Текущий </w:t>
      </w:r>
      <w:proofErr w:type="gramStart"/>
      <w:r>
        <w:rPr>
          <w:bCs/>
          <w:sz w:val="28"/>
          <w:szCs w:val="28"/>
        </w:rPr>
        <w:t>контроль за</w:t>
      </w:r>
      <w:proofErr w:type="gramEnd"/>
      <w:r>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w:t>
      </w:r>
      <w:r w:rsidR="008D6193">
        <w:rPr>
          <w:bCs/>
          <w:sz w:val="28"/>
          <w:szCs w:val="28"/>
        </w:rPr>
        <w:t xml:space="preserve">Грачевского </w:t>
      </w:r>
      <w:r>
        <w:rPr>
          <w:bCs/>
          <w:sz w:val="28"/>
          <w:szCs w:val="28"/>
        </w:rPr>
        <w:t>муниципального  района Ставропольского края, ответственным за организацию работы по предоставлению муниципальной услуги.</w:t>
      </w:r>
    </w:p>
    <w:p w:rsidR="004D7554" w:rsidRDefault="004D7554" w:rsidP="004D7554">
      <w:pPr>
        <w:autoSpaceDE w:val="0"/>
        <w:ind w:firstLine="567"/>
        <w:jc w:val="both"/>
        <w:rPr>
          <w:bCs/>
          <w:sz w:val="28"/>
          <w:szCs w:val="28"/>
        </w:rPr>
      </w:pPr>
      <w:r>
        <w:rPr>
          <w:bCs/>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D7554" w:rsidRPr="002241B0" w:rsidRDefault="004D7554" w:rsidP="004D7554">
      <w:pPr>
        <w:autoSpaceDE w:val="0"/>
        <w:ind w:firstLine="567"/>
        <w:jc w:val="both"/>
        <w:rPr>
          <w:bCs/>
          <w:sz w:val="28"/>
          <w:szCs w:val="28"/>
        </w:rPr>
      </w:pPr>
      <w:r>
        <w:rPr>
          <w:bCs/>
          <w:sz w:val="28"/>
          <w:szCs w:val="28"/>
        </w:rPr>
        <w:t>4.2.</w:t>
      </w:r>
      <w:r w:rsidRPr="002241B0">
        <w:rPr>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41B0">
        <w:rPr>
          <w:bCs/>
          <w:sz w:val="28"/>
          <w:szCs w:val="28"/>
        </w:rPr>
        <w:t>контроля за</w:t>
      </w:r>
      <w:proofErr w:type="gramEnd"/>
      <w:r w:rsidRPr="002241B0">
        <w:rPr>
          <w:bCs/>
          <w:sz w:val="28"/>
          <w:szCs w:val="28"/>
        </w:rPr>
        <w:t xml:space="preserve"> полнотой и качеством предоставления муниципальной услуги</w:t>
      </w:r>
    </w:p>
    <w:p w:rsidR="004D7554" w:rsidRDefault="004D7554" w:rsidP="004D7554">
      <w:pPr>
        <w:autoSpaceDE w:val="0"/>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4D7554" w:rsidRDefault="004D7554" w:rsidP="004D7554">
      <w:pPr>
        <w:autoSpaceDE w:val="0"/>
        <w:ind w:firstLine="567"/>
        <w:jc w:val="both"/>
        <w:rPr>
          <w:sz w:val="28"/>
          <w:szCs w:val="28"/>
        </w:rPr>
      </w:pPr>
      <w:r>
        <w:rPr>
          <w:bCs/>
          <w:sz w:val="28"/>
          <w:szCs w:val="28"/>
        </w:rPr>
        <w:t xml:space="preserve">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w:t>
      </w:r>
      <w:r>
        <w:rPr>
          <w:sz w:val="28"/>
          <w:szCs w:val="28"/>
        </w:rPr>
        <w:t>информации от органов государственной власти, органов местного самоуправления, предприятий учреждений, организаций.</w:t>
      </w:r>
    </w:p>
    <w:p w:rsidR="004D7554" w:rsidRDefault="004D7554" w:rsidP="004D7554">
      <w:pPr>
        <w:autoSpaceDE w:val="0"/>
        <w:ind w:firstLine="567"/>
        <w:jc w:val="both"/>
        <w:rPr>
          <w:bCs/>
          <w:sz w:val="28"/>
          <w:szCs w:val="28"/>
        </w:rPr>
      </w:pPr>
      <w:r>
        <w:rPr>
          <w:bCs/>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4D7554" w:rsidRDefault="004D7554" w:rsidP="004D7554">
      <w:pPr>
        <w:autoSpaceDE w:val="0"/>
        <w:ind w:firstLine="567"/>
        <w:jc w:val="both"/>
        <w:rPr>
          <w:sz w:val="28"/>
          <w:szCs w:val="28"/>
        </w:rPr>
      </w:pPr>
      <w:r>
        <w:rPr>
          <w:sz w:val="28"/>
          <w:szCs w:val="28"/>
        </w:rPr>
        <w:lastRenderedPageBreak/>
        <w:t>Проверки полноты и качества предоставления муниципальной услуги осуществляются на основании распоряжения Администрации.</w:t>
      </w:r>
    </w:p>
    <w:p w:rsidR="004D7554" w:rsidRDefault="004D7554" w:rsidP="004D7554">
      <w:pPr>
        <w:autoSpaceDE w:val="0"/>
        <w:ind w:firstLine="567"/>
        <w:jc w:val="both"/>
        <w:rPr>
          <w:bCs/>
          <w:sz w:val="28"/>
          <w:szCs w:val="28"/>
        </w:rPr>
      </w:pPr>
      <w:r>
        <w:rPr>
          <w:bCs/>
          <w:sz w:val="28"/>
          <w:szCs w:val="28"/>
        </w:rPr>
        <w:t xml:space="preserve">Для проведения проверки </w:t>
      </w:r>
      <w:r>
        <w:rPr>
          <w:sz w:val="28"/>
          <w:szCs w:val="28"/>
        </w:rPr>
        <w:t>распоряжением Администрации с</w:t>
      </w:r>
      <w:r>
        <w:rPr>
          <w:bCs/>
          <w:sz w:val="28"/>
          <w:szCs w:val="28"/>
        </w:rPr>
        <w:t>оздается комиссия. Для работы в комиссии могут по согласованию привлекаться  представители общественных организаций, лица обладающие авторитетом, опытом организации работы в муниципальном образовании по данному направлению деятельности.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4D7554" w:rsidRDefault="004D7554" w:rsidP="004D7554">
      <w:pPr>
        <w:autoSpaceDE w:val="0"/>
        <w:ind w:firstLine="567"/>
        <w:jc w:val="both"/>
        <w:rPr>
          <w:bCs/>
          <w:sz w:val="28"/>
          <w:szCs w:val="28"/>
        </w:rPr>
      </w:pPr>
      <w:r>
        <w:rPr>
          <w:bCs/>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D7554" w:rsidRPr="002241B0" w:rsidRDefault="004D7554" w:rsidP="004D755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4.3.</w:t>
      </w:r>
      <w:r w:rsidRPr="002241B0">
        <w:rPr>
          <w:rFonts w:ascii="Times New Roman" w:hAnsi="Times New Roman" w:cs="Times New Roman"/>
          <w:bCs/>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муниципальной услуги</w:t>
      </w:r>
    </w:p>
    <w:p w:rsidR="004D7554" w:rsidRDefault="004D7554" w:rsidP="004D7554">
      <w:pPr>
        <w:autoSpaceDE w:val="0"/>
        <w:ind w:firstLine="567"/>
        <w:jc w:val="both"/>
        <w:rPr>
          <w:bCs/>
          <w:sz w:val="28"/>
          <w:szCs w:val="28"/>
        </w:rPr>
      </w:pPr>
      <w:r>
        <w:rPr>
          <w:bCs/>
          <w:sz w:val="28"/>
          <w:szCs w:val="28"/>
        </w:rPr>
        <w:t xml:space="preserve">Специалист Администрации несет персональную ответственность </w:t>
      </w:r>
      <w:proofErr w:type="gramStart"/>
      <w:r>
        <w:rPr>
          <w:bCs/>
          <w:sz w:val="28"/>
          <w:szCs w:val="28"/>
        </w:rPr>
        <w:t>за</w:t>
      </w:r>
      <w:proofErr w:type="gramEnd"/>
      <w:r>
        <w:rPr>
          <w:bCs/>
          <w:sz w:val="28"/>
          <w:szCs w:val="28"/>
        </w:rPr>
        <w:t>:</w:t>
      </w:r>
    </w:p>
    <w:p w:rsidR="004D7554" w:rsidRDefault="004D7554" w:rsidP="004D7554">
      <w:pPr>
        <w:autoSpaceDE w:val="0"/>
        <w:ind w:firstLine="567"/>
        <w:jc w:val="both"/>
        <w:rPr>
          <w:bCs/>
          <w:sz w:val="28"/>
          <w:szCs w:val="28"/>
        </w:rPr>
      </w:pPr>
      <w:r>
        <w:rPr>
          <w:bCs/>
          <w:sz w:val="28"/>
          <w:szCs w:val="28"/>
        </w:rPr>
        <w:t>-несоблюдение сроков и порядка приема от заявителя представленных документов;</w:t>
      </w:r>
    </w:p>
    <w:p w:rsidR="004D7554" w:rsidRDefault="004D7554" w:rsidP="004D7554">
      <w:pPr>
        <w:autoSpaceDE w:val="0"/>
        <w:ind w:firstLine="567"/>
        <w:jc w:val="both"/>
        <w:rPr>
          <w:bCs/>
          <w:sz w:val="28"/>
          <w:szCs w:val="28"/>
        </w:rPr>
      </w:pPr>
      <w:r>
        <w:rPr>
          <w:bCs/>
          <w:sz w:val="28"/>
          <w:szCs w:val="28"/>
        </w:rPr>
        <w:t>-некачественную проверку представленных заявителем документов;</w:t>
      </w:r>
    </w:p>
    <w:p w:rsidR="004D7554" w:rsidRDefault="004D7554" w:rsidP="004D7554">
      <w:pPr>
        <w:autoSpaceDE w:val="0"/>
        <w:ind w:firstLine="567"/>
        <w:jc w:val="both"/>
        <w:rPr>
          <w:bCs/>
          <w:sz w:val="28"/>
          <w:szCs w:val="28"/>
        </w:rPr>
      </w:pPr>
      <w:r>
        <w:rPr>
          <w:bCs/>
          <w:sz w:val="28"/>
          <w:szCs w:val="28"/>
        </w:rPr>
        <w:t>-невыдачу расписки заявителю о приеме заявления и комплекта документов;</w:t>
      </w:r>
    </w:p>
    <w:p w:rsidR="004D7554" w:rsidRDefault="004D7554" w:rsidP="004D7554">
      <w:pPr>
        <w:autoSpaceDE w:val="0"/>
        <w:ind w:firstLine="567"/>
        <w:jc w:val="both"/>
        <w:rPr>
          <w:bCs/>
          <w:sz w:val="28"/>
          <w:szCs w:val="28"/>
        </w:rPr>
      </w:pPr>
      <w:r>
        <w:rPr>
          <w:bCs/>
          <w:sz w:val="28"/>
          <w:szCs w:val="28"/>
        </w:rPr>
        <w:t>-несоблюдение сроков, порядка и правильности оформления разрешения Администрации на строительство и реконструкцию объекта;</w:t>
      </w:r>
    </w:p>
    <w:p w:rsidR="004D7554" w:rsidRDefault="004D7554" w:rsidP="004D7554">
      <w:pPr>
        <w:autoSpaceDE w:val="0"/>
        <w:ind w:firstLine="567"/>
        <w:jc w:val="both"/>
        <w:rPr>
          <w:bCs/>
          <w:sz w:val="28"/>
          <w:szCs w:val="28"/>
        </w:rPr>
      </w:pPr>
      <w:r>
        <w:rPr>
          <w:bCs/>
          <w:sz w:val="28"/>
          <w:szCs w:val="28"/>
        </w:rPr>
        <w:t>-несоблюдение сроков и порядка при выдаче заявителю результата предоставления муниципальной услуги.</w:t>
      </w:r>
    </w:p>
    <w:p w:rsidR="004D7554" w:rsidRDefault="004D7554" w:rsidP="004D7554">
      <w:pPr>
        <w:autoSpaceDE w:val="0"/>
        <w:ind w:firstLine="567"/>
        <w:jc w:val="both"/>
        <w:rPr>
          <w:bCs/>
          <w:sz w:val="28"/>
          <w:szCs w:val="28"/>
        </w:rPr>
      </w:pPr>
      <w:r>
        <w:rPr>
          <w:bCs/>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4D7554" w:rsidRDefault="004D7554" w:rsidP="004D7554">
      <w:pPr>
        <w:autoSpaceDE w:val="0"/>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4D7554" w:rsidRPr="002241B0" w:rsidRDefault="004D7554" w:rsidP="004D7554">
      <w:pPr>
        <w:autoSpaceDE w:val="0"/>
        <w:ind w:firstLine="567"/>
        <w:jc w:val="both"/>
        <w:rPr>
          <w:bCs/>
          <w:sz w:val="28"/>
          <w:szCs w:val="28"/>
        </w:rPr>
      </w:pPr>
      <w:r>
        <w:rPr>
          <w:bCs/>
          <w:sz w:val="28"/>
          <w:szCs w:val="28"/>
        </w:rPr>
        <w:t>4.4.</w:t>
      </w:r>
      <w:r w:rsidRPr="002241B0">
        <w:rPr>
          <w:bCs/>
          <w:sz w:val="28"/>
          <w:szCs w:val="28"/>
        </w:rPr>
        <w:t xml:space="preserve">Положения, характеризующие требования к порядку и формам </w:t>
      </w:r>
      <w:proofErr w:type="gramStart"/>
      <w:r w:rsidRPr="002241B0">
        <w:rPr>
          <w:bCs/>
          <w:sz w:val="28"/>
          <w:szCs w:val="28"/>
        </w:rPr>
        <w:t>контроля</w:t>
      </w:r>
      <w:r w:rsidR="008D6193">
        <w:rPr>
          <w:bCs/>
          <w:sz w:val="28"/>
          <w:szCs w:val="28"/>
        </w:rPr>
        <w:t xml:space="preserve"> </w:t>
      </w:r>
      <w:r w:rsidRPr="002241B0">
        <w:rPr>
          <w:bCs/>
          <w:sz w:val="28"/>
          <w:szCs w:val="28"/>
        </w:rPr>
        <w:t xml:space="preserve"> за</w:t>
      </w:r>
      <w:proofErr w:type="gramEnd"/>
      <w:r w:rsidRPr="002241B0">
        <w:rPr>
          <w:bCs/>
          <w:sz w:val="28"/>
          <w:szCs w:val="28"/>
        </w:rPr>
        <w:t xml:space="preserve"> предоставлением муниципальной услуги, в том числе со стороны граждан, их объединений и организаций</w:t>
      </w:r>
    </w:p>
    <w:p w:rsidR="004D7554" w:rsidRDefault="004D7554" w:rsidP="004D7554">
      <w:pPr>
        <w:autoSpaceDE w:val="0"/>
        <w:ind w:firstLine="567"/>
        <w:jc w:val="both"/>
        <w:rPr>
          <w:sz w:val="28"/>
          <w:szCs w:val="28"/>
        </w:rPr>
      </w:pPr>
      <w:proofErr w:type="gramStart"/>
      <w:r>
        <w:rPr>
          <w:sz w:val="28"/>
          <w:szCs w:val="28"/>
        </w:rPr>
        <w:t>Контроль</w:t>
      </w:r>
      <w:r w:rsidR="008D6193">
        <w:rPr>
          <w:sz w:val="28"/>
          <w:szCs w:val="28"/>
        </w:rPr>
        <w:t xml:space="preserve"> </w:t>
      </w:r>
      <w:r>
        <w:rPr>
          <w:sz w:val="28"/>
          <w:szCs w:val="28"/>
        </w:rPr>
        <w:t xml:space="preserve"> за</w:t>
      </w:r>
      <w:proofErr w:type="gramEnd"/>
      <w:r>
        <w:rPr>
          <w:sz w:val="28"/>
          <w:szCs w:val="28"/>
        </w:rPr>
        <w:t xml:space="preserve"> соблюдением норм предоставления муниципальной услуги может осуществляться со стороны граждан, их объединений и организаций в соответствии законодательством Российской Федерации.</w:t>
      </w:r>
    </w:p>
    <w:p w:rsidR="004D7554" w:rsidRDefault="004D7554" w:rsidP="004D7554">
      <w:pPr>
        <w:autoSpaceDE w:val="0"/>
        <w:ind w:firstLine="720"/>
        <w:jc w:val="center"/>
        <w:rPr>
          <w:sz w:val="28"/>
          <w:szCs w:val="28"/>
        </w:rPr>
      </w:pPr>
    </w:p>
    <w:p w:rsidR="004D7554" w:rsidRDefault="004D7554" w:rsidP="004D7554">
      <w:pPr>
        <w:autoSpaceDE w:val="0"/>
        <w:ind w:firstLine="708"/>
        <w:jc w:val="center"/>
        <w:rPr>
          <w:bCs/>
          <w:sz w:val="28"/>
          <w:szCs w:val="28"/>
        </w:rPr>
      </w:pPr>
      <w:r w:rsidRPr="00052EA9">
        <w:rPr>
          <w:bCs/>
          <w:sz w:val="28"/>
          <w:szCs w:val="28"/>
        </w:rPr>
        <w:t>5.Досудебный (внесудебный) порядок обжалования решений</w:t>
      </w:r>
      <w:r>
        <w:rPr>
          <w:bCs/>
          <w:sz w:val="28"/>
          <w:szCs w:val="28"/>
        </w:rPr>
        <w:t xml:space="preserve"> </w:t>
      </w:r>
      <w:r w:rsidRPr="00052EA9">
        <w:rPr>
          <w:bCs/>
          <w:sz w:val="28"/>
          <w:szCs w:val="28"/>
        </w:rPr>
        <w:t>и действий (бездействия) органа, предоставляющего муниципальную услугу, а также должностных лиц, муниципальных служащих</w:t>
      </w:r>
    </w:p>
    <w:p w:rsidR="004D7554" w:rsidRPr="00052EA9" w:rsidRDefault="004D7554" w:rsidP="004D7554">
      <w:pPr>
        <w:autoSpaceDE w:val="0"/>
        <w:ind w:firstLine="720"/>
        <w:jc w:val="center"/>
        <w:rPr>
          <w:bCs/>
          <w:sz w:val="28"/>
          <w:szCs w:val="28"/>
        </w:rPr>
      </w:pPr>
    </w:p>
    <w:p w:rsidR="004D7554" w:rsidRPr="00052EA9" w:rsidRDefault="004D7554" w:rsidP="004D7554">
      <w:pPr>
        <w:pStyle w:val="ConsPlusNormal"/>
        <w:ind w:firstLine="708"/>
        <w:jc w:val="both"/>
        <w:rPr>
          <w:rFonts w:ascii="Times New Roman" w:hAnsi="Times New Roman" w:cs="Times New Roman"/>
          <w:sz w:val="28"/>
          <w:szCs w:val="28"/>
        </w:rPr>
      </w:pPr>
      <w:r w:rsidRPr="00052EA9">
        <w:rPr>
          <w:rFonts w:ascii="Times New Roman" w:hAnsi="Times New Roman" w:cs="Times New Roman"/>
          <w:bCs/>
          <w:sz w:val="28"/>
          <w:szCs w:val="28"/>
        </w:rPr>
        <w:lastRenderedPageBreak/>
        <w:t>5.1.Информация для заявителя о его праве подать жалобу на решение и (или) дейст</w:t>
      </w:r>
      <w:r>
        <w:rPr>
          <w:rFonts w:ascii="Times New Roman" w:hAnsi="Times New Roman" w:cs="Times New Roman"/>
          <w:bCs/>
          <w:sz w:val="28"/>
          <w:szCs w:val="28"/>
        </w:rPr>
        <w:t xml:space="preserve">вие (бездействие) </w:t>
      </w:r>
      <w:r w:rsidRPr="00052EA9">
        <w:rPr>
          <w:rFonts w:ascii="Times New Roman" w:hAnsi="Times New Roman" w:cs="Times New Roman"/>
          <w:bCs/>
          <w:sz w:val="28"/>
          <w:szCs w:val="28"/>
        </w:rPr>
        <w:t>органа, предоставляющего муниципальную услугу, а также должностн</w:t>
      </w:r>
      <w:r>
        <w:rPr>
          <w:rFonts w:ascii="Times New Roman" w:hAnsi="Times New Roman" w:cs="Times New Roman"/>
          <w:bCs/>
          <w:sz w:val="28"/>
          <w:szCs w:val="28"/>
        </w:rPr>
        <w:t>ых лиц, муниципальных служащих</w:t>
      </w:r>
      <w:r w:rsidRPr="00052EA9">
        <w:rPr>
          <w:rFonts w:ascii="Times New Roman" w:hAnsi="Times New Roman" w:cs="Times New Roman"/>
          <w:bCs/>
          <w:sz w:val="28"/>
          <w:szCs w:val="28"/>
        </w:rPr>
        <w:t xml:space="preserve"> в ходе пред</w:t>
      </w:r>
      <w:r>
        <w:rPr>
          <w:rFonts w:ascii="Times New Roman" w:hAnsi="Times New Roman" w:cs="Times New Roman"/>
          <w:bCs/>
          <w:sz w:val="28"/>
          <w:szCs w:val="28"/>
        </w:rPr>
        <w:t>оставления муниципальной услуги</w:t>
      </w:r>
    </w:p>
    <w:p w:rsidR="004D7554" w:rsidRPr="004D7554" w:rsidRDefault="004D7554" w:rsidP="004D7554">
      <w:pPr>
        <w:pStyle w:val="ConsPlusNormal"/>
        <w:ind w:firstLine="708"/>
        <w:jc w:val="both"/>
        <w:rPr>
          <w:rFonts w:ascii="Times New Roman" w:hAnsi="Times New Roman" w:cs="Times New Roman"/>
          <w:bCs/>
          <w:sz w:val="28"/>
          <w:szCs w:val="28"/>
        </w:rPr>
      </w:pPr>
      <w:r w:rsidRPr="00052EA9">
        <w:rPr>
          <w:rFonts w:ascii="Times New Roman" w:hAnsi="Times New Roman" w:cs="Times New Roman"/>
          <w:sz w:val="28"/>
          <w:szCs w:val="28"/>
        </w:rPr>
        <w:t xml:space="preserve">Заявители имеют право подать жалобу на </w:t>
      </w:r>
      <w:r w:rsidRPr="00052EA9">
        <w:rPr>
          <w:rFonts w:ascii="Times New Roman" w:hAnsi="Times New Roman" w:cs="Times New Roman"/>
          <w:bCs/>
          <w:sz w:val="28"/>
          <w:szCs w:val="28"/>
        </w:rPr>
        <w:t xml:space="preserve">решение </w:t>
      </w:r>
      <w:r>
        <w:rPr>
          <w:rFonts w:ascii="Times New Roman" w:hAnsi="Times New Roman" w:cs="Times New Roman"/>
          <w:bCs/>
          <w:sz w:val="28"/>
          <w:szCs w:val="28"/>
        </w:rPr>
        <w:t>и (или) действие (бездействие) в ходе предоставления муниципальной услуги.</w:t>
      </w:r>
    </w:p>
    <w:p w:rsidR="004D7554" w:rsidRPr="00052EA9" w:rsidRDefault="004D7554" w:rsidP="004D7554">
      <w:pPr>
        <w:autoSpaceDE w:val="0"/>
        <w:ind w:firstLine="708"/>
        <w:jc w:val="both"/>
        <w:rPr>
          <w:sz w:val="28"/>
          <w:szCs w:val="28"/>
        </w:rPr>
      </w:pPr>
      <w:r w:rsidRPr="00052EA9">
        <w:rPr>
          <w:bCs/>
          <w:sz w:val="28"/>
          <w:szCs w:val="28"/>
        </w:rPr>
        <w:t>5.2.Предмет жалобы</w:t>
      </w:r>
    </w:p>
    <w:p w:rsidR="004D7554" w:rsidRPr="00052EA9" w:rsidRDefault="004D7554" w:rsidP="004D7554">
      <w:pPr>
        <w:autoSpaceDE w:val="0"/>
        <w:ind w:firstLine="708"/>
        <w:jc w:val="both"/>
        <w:rPr>
          <w:sz w:val="28"/>
          <w:szCs w:val="28"/>
        </w:rPr>
      </w:pPr>
      <w:r w:rsidRPr="00052EA9">
        <w:rPr>
          <w:sz w:val="28"/>
          <w:szCs w:val="28"/>
        </w:rPr>
        <w:t>Предметом жалобы являются действия (бездействие) и решения органа предоставляющег</w:t>
      </w:r>
      <w:r>
        <w:rPr>
          <w:sz w:val="28"/>
          <w:szCs w:val="28"/>
        </w:rPr>
        <w:t>о муниципальную услугу, а также</w:t>
      </w:r>
      <w:r w:rsidRPr="00052EA9">
        <w:rPr>
          <w:sz w:val="28"/>
          <w:szCs w:val="28"/>
        </w:rPr>
        <w:t xml:space="preserve"> должностных лиц, муниципальных служащих, в результате которых </w:t>
      </w:r>
      <w:r w:rsidRPr="00052EA9">
        <w:rPr>
          <w:rFonts w:eastAsia="Arial CYR"/>
          <w:sz w:val="28"/>
          <w:szCs w:val="28"/>
        </w:rPr>
        <w:t>нарушаются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4D7554" w:rsidRPr="00052EA9" w:rsidRDefault="004D7554" w:rsidP="004D7554">
      <w:pPr>
        <w:ind w:firstLine="709"/>
        <w:jc w:val="both"/>
        <w:rPr>
          <w:sz w:val="28"/>
          <w:szCs w:val="28"/>
        </w:rPr>
      </w:pPr>
      <w:r w:rsidRPr="00052EA9">
        <w:rPr>
          <w:sz w:val="28"/>
          <w:szCs w:val="28"/>
        </w:rPr>
        <w:t>-нарушение срока регистрации запроса зая</w:t>
      </w:r>
      <w:r>
        <w:rPr>
          <w:sz w:val="28"/>
          <w:szCs w:val="28"/>
        </w:rPr>
        <w:t>вителя о предоставлении услуги;</w:t>
      </w:r>
    </w:p>
    <w:p w:rsidR="004D7554" w:rsidRPr="00052EA9" w:rsidRDefault="004D7554" w:rsidP="004D7554">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-нарушение срока предо</w:t>
      </w:r>
      <w:r>
        <w:rPr>
          <w:rFonts w:ascii="Times New Roman" w:hAnsi="Times New Roman" w:cs="Times New Roman"/>
          <w:sz w:val="28"/>
          <w:szCs w:val="28"/>
        </w:rPr>
        <w:t>ставления муниципальной услуги;</w:t>
      </w:r>
    </w:p>
    <w:p w:rsidR="004D7554" w:rsidRPr="00052EA9" w:rsidRDefault="004D7554" w:rsidP="004D7554">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rFonts w:ascii="Times New Roman" w:hAnsi="Times New Roman" w:cs="Times New Roman"/>
          <w:sz w:val="28"/>
          <w:szCs w:val="28"/>
        </w:rPr>
        <w:t>ставления муниципальной услуги;</w:t>
      </w:r>
    </w:p>
    <w:p w:rsidR="004D7554" w:rsidRPr="00052EA9" w:rsidRDefault="004D7554" w:rsidP="004D7554">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муниципальными правовыми актами для предоставления муниципальной услуги, у заявителя;</w:t>
      </w:r>
    </w:p>
    <w:p w:rsidR="004D7554" w:rsidRPr="00052EA9" w:rsidRDefault="004D7554" w:rsidP="004D7554">
      <w:pPr>
        <w:pStyle w:val="ConsPlusNormal"/>
        <w:ind w:firstLine="709"/>
        <w:jc w:val="both"/>
        <w:rPr>
          <w:rFonts w:ascii="Times New Roman" w:hAnsi="Times New Roman" w:cs="Times New Roman"/>
          <w:sz w:val="28"/>
          <w:szCs w:val="28"/>
        </w:rPr>
      </w:pPr>
      <w:proofErr w:type="gramStart"/>
      <w:r w:rsidRPr="00052EA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D7554" w:rsidRPr="00052EA9" w:rsidRDefault="004D7554" w:rsidP="004D7554">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554" w:rsidRPr="004D7554" w:rsidRDefault="004D7554" w:rsidP="004D755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органа, </w:t>
      </w:r>
      <w:r w:rsidRPr="00052EA9">
        <w:rPr>
          <w:rFonts w:ascii="Times New Roman" w:hAnsi="Times New Roman" w:cs="Times New Roman"/>
          <w:sz w:val="28"/>
          <w:szCs w:val="28"/>
        </w:rPr>
        <w:t>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929FF">
        <w:rPr>
          <w:rFonts w:ascii="Times New Roman" w:hAnsi="Times New Roman" w:cs="Times New Roman"/>
          <w:sz w:val="28"/>
          <w:szCs w:val="28"/>
        </w:rPr>
        <w:t>.</w:t>
      </w:r>
      <w:proofErr w:type="gramEnd"/>
    </w:p>
    <w:p w:rsidR="004D7554" w:rsidRPr="00052EA9" w:rsidRDefault="004D7554" w:rsidP="004D7554">
      <w:pPr>
        <w:autoSpaceDE w:val="0"/>
        <w:ind w:firstLine="539"/>
        <w:jc w:val="both"/>
        <w:rPr>
          <w:rFonts w:eastAsia="Arial Unicode MS"/>
          <w:sz w:val="28"/>
          <w:szCs w:val="28"/>
        </w:rPr>
      </w:pPr>
      <w:r>
        <w:rPr>
          <w:sz w:val="28"/>
          <w:szCs w:val="28"/>
        </w:rPr>
        <w:t>5.3.</w:t>
      </w:r>
      <w:r w:rsidRPr="00052EA9">
        <w:rPr>
          <w:sz w:val="28"/>
          <w:szCs w:val="28"/>
        </w:rPr>
        <w:t>Органы исполнительной власти Ставро</w:t>
      </w:r>
      <w:r>
        <w:rPr>
          <w:sz w:val="28"/>
          <w:szCs w:val="28"/>
        </w:rPr>
        <w:t>польского края и уполномоченные</w:t>
      </w:r>
      <w:r w:rsidRPr="00052EA9">
        <w:rPr>
          <w:sz w:val="28"/>
          <w:szCs w:val="28"/>
        </w:rPr>
        <w:t xml:space="preserve"> на рассмотрение жалобы должно</w:t>
      </w:r>
      <w:r>
        <w:rPr>
          <w:sz w:val="28"/>
          <w:szCs w:val="28"/>
        </w:rPr>
        <w:t xml:space="preserve">стные лица, которым может быть </w:t>
      </w:r>
      <w:r w:rsidRPr="00052EA9">
        <w:rPr>
          <w:sz w:val="28"/>
          <w:szCs w:val="28"/>
        </w:rPr>
        <w:t>направлена жалоба</w:t>
      </w:r>
    </w:p>
    <w:p w:rsidR="004D7554" w:rsidRPr="00052EA9" w:rsidRDefault="004D7554" w:rsidP="004D7554">
      <w:pPr>
        <w:ind w:firstLine="539"/>
        <w:jc w:val="both"/>
        <w:rPr>
          <w:rFonts w:eastAsia="Arial CYR"/>
          <w:sz w:val="28"/>
          <w:szCs w:val="28"/>
        </w:rPr>
      </w:pPr>
      <w:r w:rsidRPr="00052EA9">
        <w:rPr>
          <w:rFonts w:eastAsia="Arial CYR"/>
          <w:sz w:val="28"/>
          <w:szCs w:val="28"/>
        </w:rPr>
        <w:t>Заявители в досудебном (внесудебном) порядке могут обратиться с жалобой:</w:t>
      </w:r>
    </w:p>
    <w:p w:rsidR="004D7554" w:rsidRPr="00052EA9" w:rsidRDefault="00D83EEA" w:rsidP="004D7554">
      <w:pPr>
        <w:pStyle w:val="ConsPlusNormal"/>
        <w:tabs>
          <w:tab w:val="left" w:pos="720"/>
        </w:tabs>
        <w:ind w:firstLine="709"/>
        <w:jc w:val="both"/>
        <w:rPr>
          <w:rFonts w:eastAsia="Calibri"/>
          <w:sz w:val="28"/>
          <w:szCs w:val="28"/>
        </w:rPr>
      </w:pPr>
      <w:r>
        <w:rPr>
          <w:rFonts w:ascii="Times New Roman" w:hAnsi="Times New Roman" w:cs="Times New Roman"/>
          <w:sz w:val="28"/>
          <w:szCs w:val="28"/>
        </w:rPr>
        <w:t>-</w:t>
      </w:r>
      <w:r w:rsidR="004D7554" w:rsidRPr="00052EA9">
        <w:rPr>
          <w:rFonts w:ascii="Times New Roman" w:hAnsi="Times New Roman" w:cs="Times New Roman"/>
          <w:sz w:val="28"/>
          <w:szCs w:val="28"/>
        </w:rPr>
        <w:t>в органы местного самоуправления ;</w:t>
      </w:r>
    </w:p>
    <w:p w:rsidR="004D7554" w:rsidRPr="00052EA9" w:rsidRDefault="00D83EEA" w:rsidP="004D7554">
      <w:pPr>
        <w:ind w:firstLine="709"/>
        <w:jc w:val="both"/>
        <w:rPr>
          <w:sz w:val="28"/>
          <w:szCs w:val="28"/>
        </w:rPr>
      </w:pPr>
      <w:r>
        <w:rPr>
          <w:sz w:val="28"/>
          <w:szCs w:val="28"/>
        </w:rPr>
        <w:lastRenderedPageBreak/>
        <w:t>-</w:t>
      </w:r>
      <w:r w:rsidR="004D7554" w:rsidRPr="00052EA9">
        <w:rPr>
          <w:sz w:val="28"/>
          <w:szCs w:val="28"/>
        </w:rPr>
        <w:t>в органы государственной власти (</w:t>
      </w:r>
      <w:r w:rsidR="004D7554" w:rsidRPr="00052EA9">
        <w:rPr>
          <w:rFonts w:eastAsia="Arial CYR"/>
          <w:sz w:val="28"/>
          <w:szCs w:val="28"/>
        </w:rPr>
        <w:t xml:space="preserve">при </w:t>
      </w:r>
      <w:r w:rsidR="004D7554" w:rsidRPr="00052EA9">
        <w:rPr>
          <w:sz w:val="28"/>
          <w:szCs w:val="28"/>
        </w:rPr>
        <w:t>осуществлении отдельных государственных полномочий, переданных законами Ставропольского края);</w:t>
      </w:r>
    </w:p>
    <w:p w:rsidR="004D7554" w:rsidRPr="00052EA9" w:rsidRDefault="00D83EEA" w:rsidP="004D7554">
      <w:pPr>
        <w:ind w:firstLine="709"/>
        <w:jc w:val="both"/>
        <w:rPr>
          <w:rFonts w:eastAsia="Arial CYR"/>
          <w:sz w:val="28"/>
          <w:szCs w:val="28"/>
        </w:rPr>
      </w:pPr>
      <w:r>
        <w:rPr>
          <w:sz w:val="28"/>
          <w:szCs w:val="28"/>
        </w:rPr>
        <w:t>-</w:t>
      </w:r>
      <w:r w:rsidR="004D7554" w:rsidRPr="00052EA9">
        <w:rPr>
          <w:sz w:val="28"/>
          <w:szCs w:val="28"/>
        </w:rPr>
        <w:t>в иные органы, в установленном законом порядке.</w:t>
      </w:r>
    </w:p>
    <w:p w:rsidR="004D7554" w:rsidRPr="00052EA9" w:rsidRDefault="004D7554" w:rsidP="004D7554">
      <w:pPr>
        <w:ind w:firstLine="567"/>
        <w:jc w:val="both"/>
        <w:rPr>
          <w:rFonts w:eastAsia="Arial CYR"/>
          <w:sz w:val="28"/>
          <w:szCs w:val="28"/>
        </w:rPr>
      </w:pPr>
      <w:r w:rsidRPr="00052EA9">
        <w:rPr>
          <w:rFonts w:eastAsia="Arial CYR"/>
          <w:sz w:val="28"/>
          <w:szCs w:val="28"/>
        </w:rPr>
        <w:t>Заявители</w:t>
      </w:r>
      <w:r w:rsidRPr="00052EA9">
        <w:rPr>
          <w:sz w:val="28"/>
          <w:szCs w:val="28"/>
        </w:rPr>
        <w:t xml:space="preserve"> в досудебном (внесудебном) порядке могут обратиться с ж</w:t>
      </w:r>
      <w:r w:rsidRPr="00052EA9">
        <w:rPr>
          <w:rFonts w:eastAsia="Arial CYR"/>
          <w:sz w:val="28"/>
          <w:szCs w:val="28"/>
        </w:rPr>
        <w:t>алобой на</w:t>
      </w:r>
      <w:r w:rsidRPr="00052EA9">
        <w:rPr>
          <w:sz w:val="28"/>
          <w:szCs w:val="28"/>
        </w:rPr>
        <w:t xml:space="preserve"> специалистов Администрации главе Администрации.</w:t>
      </w:r>
    </w:p>
    <w:p w:rsidR="007060F1" w:rsidRDefault="004D7554" w:rsidP="007060F1">
      <w:pPr>
        <w:autoSpaceDE w:val="0"/>
        <w:ind w:firstLine="567"/>
        <w:jc w:val="both"/>
        <w:rPr>
          <w:sz w:val="28"/>
          <w:szCs w:val="28"/>
        </w:rPr>
      </w:pPr>
      <w:r w:rsidRPr="00052EA9">
        <w:rPr>
          <w:sz w:val="28"/>
          <w:szCs w:val="28"/>
        </w:rPr>
        <w:t>Заявитель имеет право обратиться с жалобой лично или направить письменное обращение по почте, электронной почте.</w:t>
      </w:r>
    </w:p>
    <w:p w:rsidR="004D7554" w:rsidRPr="004D7554" w:rsidRDefault="007060F1" w:rsidP="00D83EEA">
      <w:pPr>
        <w:autoSpaceDE w:val="0"/>
        <w:ind w:firstLine="567"/>
        <w:jc w:val="both"/>
        <w:rPr>
          <w:sz w:val="28"/>
          <w:szCs w:val="28"/>
        </w:rPr>
      </w:pPr>
      <w:r w:rsidRPr="007060F1">
        <w:rPr>
          <w:sz w:val="28"/>
          <w:szCs w:val="28"/>
        </w:rPr>
        <w:t xml:space="preserve"> </w:t>
      </w:r>
      <w:r w:rsidRPr="00052EA9">
        <w:rPr>
          <w:sz w:val="28"/>
          <w:szCs w:val="28"/>
        </w:rPr>
        <w:t>Заявитель имеет право обратиться с жалобой лично или направить письменное обращ</w:t>
      </w:r>
      <w:r>
        <w:rPr>
          <w:sz w:val="28"/>
          <w:szCs w:val="28"/>
        </w:rPr>
        <w:t>ение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4D7554" w:rsidRPr="00052EA9" w:rsidRDefault="004D7554" w:rsidP="004D7554">
      <w:pPr>
        <w:ind w:firstLine="539"/>
        <w:jc w:val="both"/>
        <w:rPr>
          <w:sz w:val="28"/>
          <w:szCs w:val="28"/>
        </w:rPr>
      </w:pPr>
      <w:r>
        <w:rPr>
          <w:sz w:val="28"/>
          <w:szCs w:val="28"/>
        </w:rPr>
        <w:t>5.4.</w:t>
      </w:r>
      <w:r w:rsidRPr="00052EA9">
        <w:rPr>
          <w:sz w:val="28"/>
          <w:szCs w:val="28"/>
        </w:rPr>
        <w:t>Порядок рассмотрения и подачи жалобы</w:t>
      </w:r>
    </w:p>
    <w:p w:rsidR="004D7554" w:rsidRPr="00052EA9" w:rsidRDefault="004D7554" w:rsidP="004D7554">
      <w:pPr>
        <w:ind w:firstLine="539"/>
        <w:jc w:val="both"/>
        <w:rPr>
          <w:sz w:val="28"/>
          <w:szCs w:val="28"/>
        </w:rPr>
      </w:pPr>
      <w:r w:rsidRPr="00052EA9">
        <w:rPr>
          <w:sz w:val="28"/>
          <w:szCs w:val="28"/>
        </w:rPr>
        <w:t>Основанием для начала процедуры досудебного (внесудебного) обжалования являетс</w:t>
      </w:r>
      <w:r>
        <w:rPr>
          <w:sz w:val="28"/>
          <w:szCs w:val="28"/>
        </w:rPr>
        <w:t xml:space="preserve">я поступление жалобы заявителя </w:t>
      </w:r>
      <w:r w:rsidRPr="00052EA9">
        <w:rPr>
          <w:sz w:val="28"/>
          <w:szCs w:val="28"/>
        </w:rPr>
        <w:t>в Администрацию или должностному лицу Администрации.</w:t>
      </w:r>
    </w:p>
    <w:p w:rsidR="004D7554" w:rsidRPr="00052EA9" w:rsidRDefault="004D7554" w:rsidP="004D7554">
      <w:pPr>
        <w:ind w:firstLine="539"/>
        <w:jc w:val="both"/>
        <w:rPr>
          <w:sz w:val="28"/>
          <w:szCs w:val="28"/>
        </w:rPr>
      </w:pPr>
      <w:r w:rsidRPr="00052EA9">
        <w:rPr>
          <w:sz w:val="28"/>
          <w:szCs w:val="28"/>
        </w:rPr>
        <w:t>Жалоба должна содержать:</w:t>
      </w:r>
    </w:p>
    <w:p w:rsidR="004D7554" w:rsidRPr="00052EA9" w:rsidRDefault="004D7554" w:rsidP="004D7554">
      <w:pPr>
        <w:ind w:firstLine="539"/>
        <w:jc w:val="both"/>
        <w:rPr>
          <w:sz w:val="28"/>
          <w:szCs w:val="28"/>
        </w:rPr>
      </w:pPr>
      <w:r>
        <w:rPr>
          <w:sz w:val="28"/>
          <w:szCs w:val="28"/>
        </w:rPr>
        <w:t xml:space="preserve">-наименование Администрации, </w:t>
      </w:r>
      <w:r w:rsidRPr="00052EA9">
        <w:rPr>
          <w:sz w:val="28"/>
          <w:szCs w:val="28"/>
        </w:rPr>
        <w:t>должностного лица Администрации, решения и действия (бездействия) которых обжалуется;</w:t>
      </w:r>
    </w:p>
    <w:p w:rsidR="004D7554" w:rsidRPr="00052EA9" w:rsidRDefault="004D7554" w:rsidP="004D7554">
      <w:pPr>
        <w:ind w:firstLine="539"/>
        <w:jc w:val="both"/>
        <w:rPr>
          <w:sz w:val="28"/>
          <w:szCs w:val="28"/>
        </w:rPr>
      </w:pPr>
      <w:r>
        <w:rPr>
          <w:sz w:val="28"/>
          <w:szCs w:val="28"/>
        </w:rPr>
        <w:t>-</w:t>
      </w:r>
      <w:r w:rsidRPr="00052EA9">
        <w:rPr>
          <w:sz w:val="28"/>
          <w:szCs w:val="28"/>
        </w:rPr>
        <w:t>фамилия, и</w:t>
      </w:r>
      <w:r>
        <w:rPr>
          <w:sz w:val="28"/>
          <w:szCs w:val="28"/>
        </w:rPr>
        <w:t xml:space="preserve">мя, отчество, сведения о месте </w:t>
      </w:r>
      <w:r w:rsidRPr="00052EA9">
        <w:rPr>
          <w:sz w:val="28"/>
          <w:szCs w:val="28"/>
        </w:rPr>
        <w:t>жительства заявителя, номер контактного телефона (при наличии), адрес э</w:t>
      </w:r>
      <w:r>
        <w:rPr>
          <w:sz w:val="28"/>
          <w:szCs w:val="28"/>
        </w:rPr>
        <w:t xml:space="preserve">лектронной почты (при наличии) </w:t>
      </w:r>
      <w:r w:rsidRPr="00052EA9">
        <w:rPr>
          <w:sz w:val="28"/>
          <w:szCs w:val="28"/>
        </w:rPr>
        <w:t>и почтовый адрес, по которым должен быть направлен ответ заявителю;</w:t>
      </w:r>
    </w:p>
    <w:p w:rsidR="004D7554" w:rsidRPr="00052EA9" w:rsidRDefault="004D7554" w:rsidP="004D7554">
      <w:pPr>
        <w:ind w:firstLine="539"/>
        <w:jc w:val="both"/>
        <w:rPr>
          <w:sz w:val="28"/>
          <w:szCs w:val="28"/>
        </w:rPr>
      </w:pPr>
      <w:r>
        <w:rPr>
          <w:sz w:val="28"/>
          <w:szCs w:val="28"/>
        </w:rPr>
        <w:t>-</w:t>
      </w:r>
      <w:r w:rsidRPr="00052EA9">
        <w:rPr>
          <w:sz w:val="28"/>
          <w:szCs w:val="28"/>
        </w:rPr>
        <w:t>сведения об обжалуемых решениях и действиях (бездействии) Администрации, должностного лица Администрации;</w:t>
      </w:r>
    </w:p>
    <w:p w:rsidR="004D7554" w:rsidRPr="00052EA9" w:rsidRDefault="004D7554" w:rsidP="004D7554">
      <w:pPr>
        <w:ind w:firstLine="539"/>
        <w:jc w:val="both"/>
        <w:rPr>
          <w:sz w:val="28"/>
          <w:szCs w:val="28"/>
        </w:rPr>
      </w:pPr>
      <w:r>
        <w:rPr>
          <w:sz w:val="28"/>
          <w:szCs w:val="28"/>
        </w:rPr>
        <w:t>-</w:t>
      </w:r>
      <w:r w:rsidRPr="00052EA9">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w:t>
      </w:r>
      <w:r>
        <w:rPr>
          <w:sz w:val="28"/>
          <w:szCs w:val="28"/>
        </w:rPr>
        <w:t xml:space="preserve">ителем могут быть представлены </w:t>
      </w:r>
      <w:r w:rsidRPr="00052EA9">
        <w:rPr>
          <w:sz w:val="28"/>
          <w:szCs w:val="28"/>
        </w:rPr>
        <w:t>документы (при наличии), подтверждающие доводы заявителя, либо их копии.</w:t>
      </w:r>
    </w:p>
    <w:p w:rsidR="004D7554" w:rsidRPr="00052EA9" w:rsidRDefault="004D7554" w:rsidP="004D7554">
      <w:pPr>
        <w:autoSpaceDE w:val="0"/>
        <w:ind w:firstLine="708"/>
        <w:jc w:val="both"/>
        <w:rPr>
          <w:sz w:val="28"/>
          <w:szCs w:val="28"/>
        </w:rPr>
      </w:pPr>
      <w:r w:rsidRPr="00052EA9">
        <w:rPr>
          <w:sz w:val="28"/>
          <w:szCs w:val="28"/>
        </w:rPr>
        <w:t>Глава Администрации проводит личный прием заявителей по предварительной записи.</w:t>
      </w:r>
    </w:p>
    <w:p w:rsidR="004D7554" w:rsidRPr="00052EA9" w:rsidRDefault="004D7554" w:rsidP="004D7554">
      <w:pPr>
        <w:autoSpaceDE w:val="0"/>
        <w:ind w:firstLine="540"/>
        <w:jc w:val="both"/>
        <w:rPr>
          <w:sz w:val="28"/>
          <w:szCs w:val="28"/>
        </w:rPr>
      </w:pPr>
      <w:r w:rsidRPr="00052EA9">
        <w:rPr>
          <w:sz w:val="28"/>
          <w:szCs w:val="28"/>
        </w:rPr>
        <w:t xml:space="preserve">Личный прием проводится в соответствии с графиком приема. </w:t>
      </w:r>
    </w:p>
    <w:p w:rsidR="004D7554" w:rsidRPr="00052EA9" w:rsidRDefault="004D7554" w:rsidP="004D7554">
      <w:pPr>
        <w:autoSpaceDE w:val="0"/>
        <w:ind w:firstLine="540"/>
        <w:jc w:val="both"/>
        <w:rPr>
          <w:sz w:val="28"/>
          <w:szCs w:val="28"/>
        </w:rPr>
      </w:pPr>
      <w:r w:rsidRPr="00052EA9">
        <w:rPr>
          <w:sz w:val="28"/>
          <w:szCs w:val="28"/>
        </w:rPr>
        <w:t>Содержание устного обращения занос</w:t>
      </w:r>
      <w:r>
        <w:rPr>
          <w:sz w:val="28"/>
          <w:szCs w:val="28"/>
        </w:rPr>
        <w:t>ится в карточку личного приема.</w:t>
      </w:r>
    </w:p>
    <w:p w:rsidR="004D7554" w:rsidRPr="00052EA9" w:rsidRDefault="004D7554" w:rsidP="004D7554">
      <w:pPr>
        <w:pStyle w:val="ConsPlusNormal"/>
        <w:ind w:firstLine="540"/>
        <w:rPr>
          <w:rFonts w:ascii="Times New Roman" w:hAnsi="Times New Roman" w:cs="Times New Roman"/>
          <w:sz w:val="28"/>
          <w:szCs w:val="28"/>
        </w:rPr>
      </w:pPr>
      <w:r w:rsidRPr="00052EA9">
        <w:rPr>
          <w:rFonts w:ascii="Times New Roman" w:hAnsi="Times New Roman" w:cs="Times New Roman"/>
          <w:bCs/>
          <w:sz w:val="28"/>
          <w:szCs w:val="28"/>
        </w:rPr>
        <w:t xml:space="preserve">5.5.Сроки рассмотрения жалобы </w:t>
      </w:r>
    </w:p>
    <w:p w:rsidR="004D7554" w:rsidRPr="00052EA9" w:rsidRDefault="004D7554" w:rsidP="004D7554">
      <w:pPr>
        <w:pStyle w:val="ConsPlusNormal"/>
        <w:ind w:firstLine="540"/>
        <w:jc w:val="both"/>
        <w:rPr>
          <w:rFonts w:ascii="Times New Roman" w:hAnsi="Times New Roman" w:cs="Times New Roman"/>
          <w:sz w:val="28"/>
          <w:szCs w:val="28"/>
        </w:rPr>
      </w:pPr>
      <w:proofErr w:type="gramStart"/>
      <w:r w:rsidRPr="00052EA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52EA9">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w:t>
      </w:r>
      <w:r w:rsidRPr="00052EA9">
        <w:rPr>
          <w:rFonts w:ascii="Times New Roman" w:hAnsi="Times New Roman" w:cs="Times New Roman"/>
          <w:sz w:val="28"/>
          <w:szCs w:val="28"/>
        </w:rPr>
        <w:lastRenderedPageBreak/>
        <w:t>Федерации вправе установить случаи, при которых срок рассмотрения жалобы может быть сокращен.</w:t>
      </w:r>
    </w:p>
    <w:p w:rsidR="004D7554" w:rsidRPr="00052EA9" w:rsidRDefault="004D7554" w:rsidP="004D7554">
      <w:pPr>
        <w:autoSpaceDE w:val="0"/>
        <w:ind w:firstLine="540"/>
        <w:jc w:val="both"/>
        <w:rPr>
          <w:sz w:val="28"/>
          <w:szCs w:val="28"/>
        </w:rPr>
      </w:pPr>
      <w:r w:rsidRPr="00052EA9">
        <w:rPr>
          <w:bCs/>
          <w:sz w:val="28"/>
          <w:szCs w:val="28"/>
        </w:rPr>
        <w:t>5.6.Перечень оснований для приостановления</w:t>
      </w:r>
      <w:r>
        <w:rPr>
          <w:bCs/>
          <w:sz w:val="28"/>
          <w:szCs w:val="28"/>
        </w:rPr>
        <w:t xml:space="preserve"> рассмотрения жалобы и случаев,</w:t>
      </w:r>
      <w:r w:rsidRPr="00052EA9">
        <w:rPr>
          <w:bCs/>
          <w:sz w:val="28"/>
          <w:szCs w:val="28"/>
        </w:rPr>
        <w:t xml:space="preserve"> если возможность приостановления предусмотрена законодательством Российской Федерации, законодательством Ставропольского края</w:t>
      </w:r>
    </w:p>
    <w:p w:rsidR="004D7554" w:rsidRPr="00052EA9" w:rsidRDefault="004D7554" w:rsidP="00D83EEA">
      <w:pPr>
        <w:autoSpaceDE w:val="0"/>
        <w:ind w:firstLine="567"/>
        <w:jc w:val="both"/>
        <w:rPr>
          <w:sz w:val="28"/>
          <w:szCs w:val="28"/>
        </w:rPr>
      </w:pPr>
      <w:r w:rsidRPr="00052EA9">
        <w:rPr>
          <w:sz w:val="28"/>
          <w:szCs w:val="28"/>
        </w:rPr>
        <w:t>В случае</w:t>
      </w:r>
      <w:proofErr w:type="gramStart"/>
      <w:r w:rsidRPr="00052EA9">
        <w:rPr>
          <w:sz w:val="28"/>
          <w:szCs w:val="28"/>
        </w:rPr>
        <w:t>,</w:t>
      </w:r>
      <w:proofErr w:type="gramEnd"/>
      <w:r w:rsidRPr="00052EA9">
        <w:rPr>
          <w:sz w:val="28"/>
          <w:szCs w:val="28"/>
        </w:rPr>
        <w:t xml:space="preserve"> если в письменной жалобе не указаны фамилия гражданина (наименование юридического лица), направившего жалобу, и почтовый адрес, адрес электронной почты по которому должен быть направлен ответ, ответ на жалобу не дается. Если в указан</w:t>
      </w:r>
      <w:r>
        <w:rPr>
          <w:sz w:val="28"/>
          <w:szCs w:val="28"/>
        </w:rPr>
        <w:t xml:space="preserve">ной жалобе содержатся сведения </w:t>
      </w:r>
      <w:r w:rsidRPr="00052EA9">
        <w:rPr>
          <w:sz w:val="28"/>
          <w:szCs w:val="28"/>
        </w:rPr>
        <w:t xml:space="preserve">о подготавливаемом, совершаемом </w:t>
      </w:r>
      <w:r>
        <w:rPr>
          <w:sz w:val="28"/>
          <w:szCs w:val="28"/>
        </w:rPr>
        <w:t>или совершенном противоправном</w:t>
      </w:r>
      <w:r w:rsidRPr="00052EA9">
        <w:rPr>
          <w:sz w:val="28"/>
          <w:szCs w:val="28"/>
        </w:rPr>
        <w:t xml:space="preserve"> деянии, а также о лице, его подготавливающем, совершающем или совершившем, жалоба подлежит направлению в госуда</w:t>
      </w:r>
      <w:r>
        <w:rPr>
          <w:sz w:val="28"/>
          <w:szCs w:val="28"/>
        </w:rPr>
        <w:t xml:space="preserve">рственный орган в соответствии </w:t>
      </w:r>
      <w:r w:rsidRPr="00052EA9">
        <w:rPr>
          <w:sz w:val="28"/>
          <w:szCs w:val="28"/>
        </w:rPr>
        <w:t>его компетенцией.</w:t>
      </w:r>
    </w:p>
    <w:p w:rsidR="004D7554" w:rsidRPr="00052EA9" w:rsidRDefault="004D7554" w:rsidP="00D83EEA">
      <w:pPr>
        <w:autoSpaceDE w:val="0"/>
        <w:ind w:firstLine="567"/>
        <w:jc w:val="both"/>
        <w:rPr>
          <w:sz w:val="28"/>
          <w:szCs w:val="28"/>
        </w:rPr>
      </w:pPr>
      <w:r w:rsidRPr="00052EA9">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а заявителю направившему жалобу, сообщается о недопустимости злоупотребления правом.</w:t>
      </w:r>
    </w:p>
    <w:p w:rsidR="004D7554" w:rsidRPr="00052EA9" w:rsidRDefault="004D7554" w:rsidP="00D83EEA">
      <w:pPr>
        <w:autoSpaceDE w:val="0"/>
        <w:ind w:firstLine="567"/>
        <w:jc w:val="both"/>
        <w:rPr>
          <w:sz w:val="28"/>
          <w:szCs w:val="28"/>
        </w:rPr>
      </w:pPr>
      <w:r w:rsidRPr="00052EA9">
        <w:rPr>
          <w:sz w:val="28"/>
          <w:szCs w:val="28"/>
        </w:rPr>
        <w:t>В случае</w:t>
      </w:r>
      <w:proofErr w:type="gramStart"/>
      <w:r w:rsidRPr="00052EA9">
        <w:rPr>
          <w:sz w:val="28"/>
          <w:szCs w:val="28"/>
        </w:rPr>
        <w:t>,</w:t>
      </w:r>
      <w:proofErr w:type="gramEnd"/>
      <w:r w:rsidRPr="00052EA9">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о чем в течение семи дней со дня регистрации обращения сообщается заявителю, направившему жалобу, если его фамилия и почтовый адрес поддаются прочтению.</w:t>
      </w:r>
    </w:p>
    <w:p w:rsidR="004D7554" w:rsidRPr="00052EA9" w:rsidRDefault="004D7554" w:rsidP="004D7554">
      <w:pPr>
        <w:autoSpaceDE w:val="0"/>
        <w:ind w:firstLine="540"/>
        <w:jc w:val="both"/>
        <w:rPr>
          <w:sz w:val="28"/>
          <w:szCs w:val="28"/>
        </w:rPr>
      </w:pPr>
      <w:r w:rsidRPr="00052EA9">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D7554" w:rsidRPr="00052EA9" w:rsidRDefault="004D7554" w:rsidP="004D7554">
      <w:pPr>
        <w:autoSpaceDE w:val="0"/>
        <w:ind w:firstLine="540"/>
        <w:jc w:val="both"/>
        <w:rPr>
          <w:sz w:val="28"/>
          <w:szCs w:val="28"/>
        </w:rPr>
      </w:pPr>
      <w:r w:rsidRPr="00052EA9">
        <w:rPr>
          <w:sz w:val="28"/>
          <w:szCs w:val="28"/>
        </w:rPr>
        <w:t>В случае</w:t>
      </w:r>
      <w:proofErr w:type="gramStart"/>
      <w:r w:rsidRPr="00052EA9">
        <w:rPr>
          <w:sz w:val="28"/>
          <w:szCs w:val="28"/>
        </w:rPr>
        <w:t>,</w:t>
      </w:r>
      <w:proofErr w:type="gramEnd"/>
      <w:r w:rsidRPr="00052EA9">
        <w:rPr>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раннее направленными жалобами, и при этом в жалобе не приводятся новые доводы или обстоятельства, глава Администрации в преде</w:t>
      </w:r>
      <w:r>
        <w:rPr>
          <w:sz w:val="28"/>
          <w:szCs w:val="28"/>
        </w:rPr>
        <w:t>лах компетенции  вправе  принять</w:t>
      </w:r>
      <w:r w:rsidRPr="00052EA9">
        <w:rPr>
          <w:sz w:val="28"/>
          <w:szCs w:val="28"/>
        </w:rPr>
        <w:t xml:space="preserve"> решение о безосновательности очередной жалобы и прекращении переписки с заявителем по данному вопр</w:t>
      </w:r>
      <w:r>
        <w:rPr>
          <w:sz w:val="28"/>
          <w:szCs w:val="28"/>
        </w:rPr>
        <w:t xml:space="preserve">осу при условии, что указанная жалоба и </w:t>
      </w:r>
      <w:r w:rsidRPr="00052EA9">
        <w:rPr>
          <w:sz w:val="28"/>
          <w:szCs w:val="28"/>
        </w:rPr>
        <w:t>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4D7554" w:rsidRPr="00052EA9" w:rsidRDefault="004D7554" w:rsidP="004D7554">
      <w:pPr>
        <w:autoSpaceDE w:val="0"/>
        <w:ind w:firstLine="540"/>
        <w:jc w:val="both"/>
        <w:rPr>
          <w:sz w:val="28"/>
          <w:szCs w:val="28"/>
        </w:rPr>
      </w:pPr>
      <w:r w:rsidRPr="00052EA9">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D7554" w:rsidRPr="00052EA9" w:rsidRDefault="004D7554" w:rsidP="004D7554">
      <w:pPr>
        <w:autoSpaceDE w:val="0"/>
        <w:ind w:firstLine="540"/>
        <w:jc w:val="both"/>
        <w:rPr>
          <w:sz w:val="28"/>
          <w:szCs w:val="28"/>
        </w:rPr>
      </w:pPr>
      <w:r>
        <w:rPr>
          <w:sz w:val="28"/>
          <w:szCs w:val="28"/>
        </w:rPr>
        <w:t>5.7.</w:t>
      </w:r>
      <w:r w:rsidRPr="00052EA9">
        <w:rPr>
          <w:sz w:val="28"/>
          <w:szCs w:val="28"/>
        </w:rPr>
        <w:t>Результат рассмотрения жалобы</w:t>
      </w:r>
    </w:p>
    <w:p w:rsidR="004D7554" w:rsidRPr="00052EA9" w:rsidRDefault="004D7554" w:rsidP="004D7554">
      <w:pPr>
        <w:autoSpaceDE w:val="0"/>
        <w:ind w:firstLine="540"/>
        <w:jc w:val="both"/>
        <w:rPr>
          <w:sz w:val="28"/>
          <w:szCs w:val="28"/>
        </w:rPr>
      </w:pPr>
      <w:r w:rsidRPr="00052EA9">
        <w:rPr>
          <w:sz w:val="28"/>
          <w:szCs w:val="28"/>
        </w:rPr>
        <w:t>По результатам рассмотрения жалобы принимается одно из следующих решений:</w:t>
      </w:r>
    </w:p>
    <w:p w:rsidR="004D7554" w:rsidRPr="00052EA9" w:rsidRDefault="004D7554" w:rsidP="004D7554">
      <w:pPr>
        <w:autoSpaceDE w:val="0"/>
        <w:ind w:firstLine="540"/>
        <w:jc w:val="both"/>
        <w:rPr>
          <w:sz w:val="28"/>
          <w:szCs w:val="28"/>
        </w:rPr>
      </w:pPr>
      <w:r>
        <w:rPr>
          <w:sz w:val="28"/>
          <w:szCs w:val="28"/>
        </w:rPr>
        <w:lastRenderedPageBreak/>
        <w:t>-</w:t>
      </w:r>
      <w:r w:rsidRPr="00052EA9">
        <w:rPr>
          <w:sz w:val="28"/>
          <w:szCs w:val="28"/>
        </w:rPr>
        <w:t>об удовлетворении жалобы, в том числе в форме отмены принято решения, исправле</w:t>
      </w:r>
      <w:r>
        <w:rPr>
          <w:sz w:val="28"/>
          <w:szCs w:val="28"/>
        </w:rPr>
        <w:t xml:space="preserve">ния допущенных Администрацией </w:t>
      </w:r>
      <w:r w:rsidRPr="00052EA9">
        <w:rPr>
          <w:sz w:val="28"/>
          <w:szCs w:val="28"/>
        </w:rPr>
        <w:t>опечаток и ошибок в выданных в результате предоставления муниципальной услуги документах;</w:t>
      </w:r>
    </w:p>
    <w:p w:rsidR="004D7554" w:rsidRPr="00052EA9" w:rsidRDefault="004D7554" w:rsidP="004D7554">
      <w:pPr>
        <w:autoSpaceDE w:val="0"/>
        <w:ind w:firstLine="540"/>
        <w:jc w:val="both"/>
        <w:rPr>
          <w:sz w:val="28"/>
          <w:szCs w:val="28"/>
        </w:rPr>
      </w:pPr>
      <w:r>
        <w:rPr>
          <w:sz w:val="28"/>
          <w:szCs w:val="28"/>
        </w:rPr>
        <w:t>-</w:t>
      </w:r>
      <w:r w:rsidRPr="00052EA9">
        <w:rPr>
          <w:sz w:val="28"/>
          <w:szCs w:val="28"/>
        </w:rPr>
        <w:t>об отказе в удовлетворении жалобы.</w:t>
      </w:r>
    </w:p>
    <w:p w:rsidR="004D7554" w:rsidRPr="00052EA9" w:rsidRDefault="004D7554" w:rsidP="004D7554">
      <w:pPr>
        <w:autoSpaceDE w:val="0"/>
        <w:ind w:firstLine="540"/>
        <w:jc w:val="both"/>
        <w:rPr>
          <w:sz w:val="28"/>
          <w:szCs w:val="28"/>
        </w:rPr>
      </w:pPr>
      <w:r>
        <w:rPr>
          <w:sz w:val="28"/>
          <w:szCs w:val="28"/>
        </w:rPr>
        <w:t>5.8.</w:t>
      </w:r>
      <w:r w:rsidRPr="00052EA9">
        <w:rPr>
          <w:sz w:val="28"/>
          <w:szCs w:val="28"/>
        </w:rPr>
        <w:t>Порядок информирования заявителя о результатах рассмотрения жалобы</w:t>
      </w:r>
    </w:p>
    <w:p w:rsidR="004D7554" w:rsidRPr="00052EA9" w:rsidRDefault="004D7554" w:rsidP="004D7554">
      <w:pPr>
        <w:autoSpaceDE w:val="0"/>
        <w:ind w:firstLine="540"/>
        <w:jc w:val="both"/>
        <w:rPr>
          <w:sz w:val="28"/>
          <w:szCs w:val="28"/>
        </w:rPr>
      </w:pPr>
      <w:r w:rsidRPr="00052EA9">
        <w:rPr>
          <w:sz w:val="28"/>
          <w:szCs w:val="28"/>
        </w:rPr>
        <w:t>Информирование заявителя о результатах рассмотрения жалобы производится должностным лицом, осуществляющим ее рассмотрения по просьбе заявителя:</w:t>
      </w:r>
    </w:p>
    <w:p w:rsidR="004D7554" w:rsidRPr="00052EA9" w:rsidRDefault="004D7554" w:rsidP="004D7554">
      <w:pPr>
        <w:autoSpaceDE w:val="0"/>
        <w:ind w:firstLine="540"/>
        <w:jc w:val="both"/>
        <w:rPr>
          <w:sz w:val="28"/>
          <w:szCs w:val="28"/>
        </w:rPr>
      </w:pPr>
      <w:r>
        <w:rPr>
          <w:sz w:val="28"/>
          <w:szCs w:val="28"/>
        </w:rPr>
        <w:t>-</w:t>
      </w:r>
      <w:r w:rsidRPr="00052EA9">
        <w:rPr>
          <w:sz w:val="28"/>
          <w:szCs w:val="28"/>
        </w:rPr>
        <w:t>при устном обращении – в устной форме (если иного не требует заявитель);</w:t>
      </w:r>
    </w:p>
    <w:p w:rsidR="004D7554" w:rsidRPr="00052EA9" w:rsidRDefault="004D7554" w:rsidP="004D7554">
      <w:pPr>
        <w:autoSpaceDE w:val="0"/>
        <w:ind w:firstLine="540"/>
        <w:jc w:val="both"/>
        <w:rPr>
          <w:sz w:val="28"/>
          <w:szCs w:val="28"/>
        </w:rPr>
      </w:pPr>
      <w:r>
        <w:rPr>
          <w:sz w:val="28"/>
          <w:szCs w:val="28"/>
        </w:rPr>
        <w:t>-</w:t>
      </w:r>
      <w:r w:rsidRPr="00052EA9">
        <w:rPr>
          <w:sz w:val="28"/>
          <w:szCs w:val="28"/>
        </w:rPr>
        <w:t>при письменном обращении – в письменной форме (если иного не требует заявитель).</w:t>
      </w:r>
    </w:p>
    <w:p w:rsidR="004D7554" w:rsidRPr="00052EA9" w:rsidRDefault="004D7554" w:rsidP="004D7554">
      <w:pPr>
        <w:autoSpaceDE w:val="0"/>
        <w:ind w:firstLine="540"/>
        <w:jc w:val="both"/>
        <w:rPr>
          <w:sz w:val="28"/>
          <w:szCs w:val="28"/>
        </w:rPr>
      </w:pPr>
      <w:r>
        <w:rPr>
          <w:sz w:val="28"/>
          <w:szCs w:val="28"/>
        </w:rPr>
        <w:t>5.9.</w:t>
      </w:r>
      <w:r w:rsidRPr="00052EA9">
        <w:rPr>
          <w:sz w:val="28"/>
          <w:szCs w:val="28"/>
        </w:rPr>
        <w:t>Порядок обжалования решения по жалобе</w:t>
      </w:r>
    </w:p>
    <w:p w:rsidR="004D7554" w:rsidRPr="00052EA9" w:rsidRDefault="004D7554" w:rsidP="004D7554">
      <w:pPr>
        <w:autoSpaceDE w:val="0"/>
        <w:ind w:firstLine="540"/>
        <w:jc w:val="both"/>
        <w:rPr>
          <w:sz w:val="28"/>
          <w:szCs w:val="28"/>
        </w:rPr>
      </w:pPr>
      <w:r w:rsidRPr="00052EA9">
        <w:rPr>
          <w:sz w:val="28"/>
          <w:szCs w:val="28"/>
        </w:rPr>
        <w:t>Заявитель имеет право обжалования нарушений требования Административного регламента, в том числе конечного результата предоставленной муниципальной услуги, а также решений принятых по ранее н</w:t>
      </w:r>
      <w:r>
        <w:rPr>
          <w:sz w:val="28"/>
          <w:szCs w:val="28"/>
        </w:rPr>
        <w:t>аправленным жалобам на действия</w:t>
      </w:r>
      <w:r w:rsidRPr="00052EA9">
        <w:rPr>
          <w:sz w:val="28"/>
          <w:szCs w:val="28"/>
        </w:rPr>
        <w:t xml:space="preserve">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4D7554" w:rsidRPr="00052EA9" w:rsidRDefault="004D7554" w:rsidP="004D7554">
      <w:pPr>
        <w:autoSpaceDE w:val="0"/>
        <w:ind w:firstLine="540"/>
        <w:jc w:val="both"/>
        <w:rPr>
          <w:sz w:val="28"/>
          <w:szCs w:val="28"/>
        </w:rPr>
      </w:pPr>
      <w:r>
        <w:rPr>
          <w:sz w:val="28"/>
          <w:szCs w:val="28"/>
        </w:rPr>
        <w:t>5.10.</w:t>
      </w:r>
      <w:r w:rsidRPr="00052EA9">
        <w:rPr>
          <w:sz w:val="28"/>
          <w:szCs w:val="28"/>
        </w:rPr>
        <w:t xml:space="preserve">Право заявителя на получения информации и документов, необходимых для обоснования и рассмотрения жалобы </w:t>
      </w:r>
    </w:p>
    <w:p w:rsidR="004D7554" w:rsidRPr="00052EA9" w:rsidRDefault="004D7554" w:rsidP="004D7554">
      <w:pPr>
        <w:autoSpaceDE w:val="0"/>
        <w:ind w:firstLine="540"/>
        <w:jc w:val="both"/>
        <w:rPr>
          <w:sz w:val="28"/>
          <w:szCs w:val="28"/>
        </w:rPr>
      </w:pPr>
      <w:r w:rsidRPr="00052EA9">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4D7554" w:rsidRPr="00052EA9" w:rsidRDefault="004D7554" w:rsidP="004D7554">
      <w:pPr>
        <w:autoSpaceDE w:val="0"/>
        <w:ind w:firstLine="540"/>
        <w:jc w:val="both"/>
        <w:rPr>
          <w:sz w:val="28"/>
          <w:szCs w:val="28"/>
        </w:rPr>
      </w:pPr>
      <w:r w:rsidRPr="00052EA9">
        <w:rPr>
          <w:sz w:val="28"/>
          <w:szCs w:val="28"/>
        </w:rPr>
        <w:t>Администрация или должностное лицо Администрации по направленному в установленном порядке зап</w:t>
      </w:r>
      <w:r>
        <w:rPr>
          <w:sz w:val="28"/>
          <w:szCs w:val="28"/>
        </w:rPr>
        <w:t xml:space="preserve">росу заявителя </w:t>
      </w:r>
      <w:r w:rsidRPr="00052EA9">
        <w:rPr>
          <w:sz w:val="28"/>
          <w:szCs w:val="28"/>
        </w:rPr>
        <w:t xml:space="preserve">рассматривающего жалобу, обязаны в течение 15 дней </w:t>
      </w:r>
      <w:proofErr w:type="gramStart"/>
      <w:r w:rsidRPr="00052EA9">
        <w:rPr>
          <w:sz w:val="28"/>
          <w:szCs w:val="28"/>
        </w:rPr>
        <w:t>предоставить документы</w:t>
      </w:r>
      <w:proofErr w:type="gramEnd"/>
      <w:r w:rsidRPr="00052EA9">
        <w:rPr>
          <w:sz w:val="28"/>
          <w:szCs w:val="28"/>
        </w:rPr>
        <w:t xml:space="preserve"> и материалы, необходимые для обоснования и рассмотрения жалобы.</w:t>
      </w:r>
    </w:p>
    <w:p w:rsidR="004D7554" w:rsidRPr="00052EA9" w:rsidRDefault="004D7554" w:rsidP="004D7554">
      <w:pPr>
        <w:autoSpaceDE w:val="0"/>
        <w:ind w:firstLine="540"/>
        <w:jc w:val="both"/>
        <w:rPr>
          <w:sz w:val="28"/>
          <w:szCs w:val="28"/>
        </w:rPr>
      </w:pPr>
      <w:r>
        <w:rPr>
          <w:sz w:val="28"/>
          <w:szCs w:val="28"/>
        </w:rPr>
        <w:t>5.11.</w:t>
      </w:r>
      <w:r w:rsidRPr="00052EA9">
        <w:rPr>
          <w:sz w:val="28"/>
          <w:szCs w:val="28"/>
        </w:rPr>
        <w:t>Способы информирования заявителя о порядке подачи и рассмотрения жалобы</w:t>
      </w:r>
    </w:p>
    <w:p w:rsidR="004D7554" w:rsidRPr="00052EA9" w:rsidRDefault="004D7554" w:rsidP="004D7554">
      <w:pPr>
        <w:autoSpaceDE w:val="0"/>
        <w:ind w:firstLine="540"/>
        <w:jc w:val="both"/>
        <w:rPr>
          <w:sz w:val="28"/>
          <w:szCs w:val="28"/>
        </w:rPr>
      </w:pPr>
      <w:r w:rsidRPr="00052EA9">
        <w:rPr>
          <w:sz w:val="28"/>
          <w:szCs w:val="28"/>
        </w:rPr>
        <w:t>Информирования заявителей о способах и порядке подачи и рассмотрения жалобы в Администрацию осуществляется в формах:</w:t>
      </w:r>
    </w:p>
    <w:p w:rsidR="004D7554" w:rsidRDefault="004D7554" w:rsidP="004D7554">
      <w:pPr>
        <w:autoSpaceDE w:val="0"/>
        <w:ind w:firstLine="540"/>
        <w:jc w:val="both"/>
        <w:rPr>
          <w:sz w:val="28"/>
          <w:szCs w:val="28"/>
        </w:rPr>
      </w:pPr>
      <w:r>
        <w:rPr>
          <w:sz w:val="28"/>
          <w:szCs w:val="28"/>
        </w:rPr>
        <w:t>-</w:t>
      </w:r>
      <w:r w:rsidRPr="00052EA9">
        <w:rPr>
          <w:sz w:val="28"/>
          <w:szCs w:val="28"/>
        </w:rPr>
        <w:t>непосредственного обращения заявителей (при личном обращении либо по телефону);</w:t>
      </w:r>
    </w:p>
    <w:p w:rsidR="004D7554" w:rsidRPr="004D7554" w:rsidRDefault="004D7554" w:rsidP="004D7554">
      <w:pPr>
        <w:autoSpaceDE w:val="0"/>
        <w:ind w:firstLine="540"/>
        <w:jc w:val="both"/>
        <w:rPr>
          <w:sz w:val="28"/>
          <w:szCs w:val="28"/>
        </w:rPr>
      </w:pPr>
      <w:r w:rsidRPr="004D7554">
        <w:rPr>
          <w:sz w:val="28"/>
          <w:szCs w:val="28"/>
        </w:rPr>
        <w:t>-информационных материалов, которые размещаются на официальном сайте Администрации, портале государственных и муниципальных услуг и на информационных стендах, размещенных в помещении Администрации</w:t>
      </w:r>
      <w:r>
        <w:rPr>
          <w:sz w:val="28"/>
          <w:szCs w:val="28"/>
        </w:rPr>
        <w:t>.</w:t>
      </w:r>
    </w:p>
    <w:p w:rsidR="004D7554" w:rsidRDefault="004D7554" w:rsidP="004D7554">
      <w:pPr>
        <w:tabs>
          <w:tab w:val="left" w:pos="3480"/>
        </w:tabs>
        <w:autoSpaceDE w:val="0"/>
        <w:jc w:val="both"/>
        <w:rPr>
          <w:rFonts w:eastAsia="Arial CYR"/>
          <w:sz w:val="28"/>
          <w:szCs w:val="28"/>
        </w:rPr>
      </w:pPr>
    </w:p>
    <w:p w:rsidR="004D7554" w:rsidRDefault="004D7554" w:rsidP="004D7554">
      <w:pPr>
        <w:tabs>
          <w:tab w:val="left" w:pos="3480"/>
        </w:tabs>
        <w:autoSpaceDE w:val="0"/>
        <w:jc w:val="both"/>
        <w:rPr>
          <w:rFonts w:eastAsia="Arial CYR"/>
          <w:sz w:val="28"/>
          <w:szCs w:val="28"/>
        </w:rPr>
      </w:pPr>
    </w:p>
    <w:p w:rsidR="008D6193" w:rsidRDefault="007911DC" w:rsidP="007911DC">
      <w:pPr>
        <w:autoSpaceDE w:val="0"/>
        <w:jc w:val="center"/>
        <w:rPr>
          <w:sz w:val="28"/>
          <w:szCs w:val="28"/>
        </w:rPr>
      </w:pPr>
      <w:r>
        <w:rPr>
          <w:sz w:val="28"/>
          <w:szCs w:val="28"/>
        </w:rPr>
        <w:t xml:space="preserve">                                               </w:t>
      </w:r>
      <w:r w:rsidR="001073A4">
        <w:rPr>
          <w:sz w:val="28"/>
          <w:szCs w:val="28"/>
        </w:rPr>
        <w:t xml:space="preserve">            </w:t>
      </w:r>
      <w:r>
        <w:rPr>
          <w:sz w:val="28"/>
          <w:szCs w:val="28"/>
        </w:rPr>
        <w:t xml:space="preserve">  </w:t>
      </w:r>
      <w:r w:rsidR="004D7554">
        <w:rPr>
          <w:sz w:val="28"/>
          <w:szCs w:val="28"/>
        </w:rPr>
        <w:t>Управляющий делами администрации</w:t>
      </w:r>
    </w:p>
    <w:p w:rsidR="004D7554" w:rsidRDefault="001073A4" w:rsidP="007911DC">
      <w:pPr>
        <w:autoSpaceDE w:val="0"/>
        <w:jc w:val="center"/>
        <w:rPr>
          <w:sz w:val="28"/>
          <w:szCs w:val="28"/>
        </w:rPr>
      </w:pPr>
      <w:r>
        <w:rPr>
          <w:sz w:val="28"/>
          <w:szCs w:val="28"/>
        </w:rPr>
        <w:t xml:space="preserve">                                                             </w:t>
      </w:r>
      <w:r w:rsidR="007911DC">
        <w:rPr>
          <w:sz w:val="28"/>
          <w:szCs w:val="28"/>
        </w:rPr>
        <w:t>Грачевского муниципального  района</w:t>
      </w:r>
      <w:r w:rsidR="004D7554">
        <w:rPr>
          <w:sz w:val="28"/>
          <w:szCs w:val="28"/>
        </w:rPr>
        <w:t xml:space="preserve"> </w:t>
      </w:r>
    </w:p>
    <w:p w:rsidR="004D7554" w:rsidRDefault="001073A4" w:rsidP="001073A4">
      <w:pPr>
        <w:autoSpaceDE w:val="0"/>
        <w:rPr>
          <w:sz w:val="28"/>
          <w:szCs w:val="28"/>
        </w:rPr>
      </w:pPr>
      <w:r>
        <w:rPr>
          <w:sz w:val="28"/>
          <w:szCs w:val="28"/>
        </w:rPr>
        <w:t xml:space="preserve">                                                                  Ставропольского края</w:t>
      </w:r>
      <w:r w:rsidR="004D7554">
        <w:rPr>
          <w:sz w:val="28"/>
          <w:szCs w:val="28"/>
        </w:rPr>
        <w:t xml:space="preserve"> </w:t>
      </w:r>
    </w:p>
    <w:p w:rsidR="004D7554" w:rsidRDefault="001073A4" w:rsidP="004D7554">
      <w:pPr>
        <w:autoSpaceDE w:val="0"/>
        <w:ind w:right="88"/>
        <w:rPr>
          <w:sz w:val="28"/>
          <w:szCs w:val="28"/>
        </w:rPr>
      </w:pPr>
      <w:r>
        <w:rPr>
          <w:sz w:val="28"/>
          <w:szCs w:val="28"/>
        </w:rPr>
        <w:lastRenderedPageBreak/>
        <w:t xml:space="preserve">                </w:t>
      </w:r>
    </w:p>
    <w:p w:rsidR="001073A4" w:rsidRDefault="001073A4" w:rsidP="004D7554">
      <w:pPr>
        <w:autoSpaceDE w:val="0"/>
        <w:ind w:right="88"/>
        <w:rPr>
          <w:sz w:val="28"/>
          <w:szCs w:val="28"/>
        </w:rPr>
      </w:pPr>
      <w:r>
        <w:rPr>
          <w:sz w:val="28"/>
          <w:szCs w:val="28"/>
        </w:rPr>
        <w:t xml:space="preserve">                                                                                                         Л.Н. Шалыгина</w:t>
      </w: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E775B9" w:rsidRDefault="00E775B9" w:rsidP="004D7554">
      <w:pPr>
        <w:autoSpaceDE w:val="0"/>
        <w:ind w:right="88"/>
        <w:rPr>
          <w:sz w:val="28"/>
          <w:szCs w:val="28"/>
        </w:rPr>
      </w:pPr>
    </w:p>
    <w:p w:rsidR="004D7554" w:rsidRPr="001C0D56" w:rsidRDefault="00DB5A87" w:rsidP="00DB5A87">
      <w:pPr>
        <w:autoSpaceDE w:val="0"/>
        <w:ind w:left="6372" w:right="88" w:firstLine="708"/>
        <w:rPr>
          <w:sz w:val="28"/>
          <w:szCs w:val="28"/>
        </w:rPr>
      </w:pPr>
      <w:r>
        <w:rPr>
          <w:sz w:val="28"/>
          <w:szCs w:val="28"/>
        </w:rPr>
        <w:br w:type="column"/>
      </w:r>
      <w:r w:rsidR="004D7554">
        <w:rPr>
          <w:sz w:val="28"/>
          <w:szCs w:val="28"/>
        </w:rPr>
        <w:lastRenderedPageBreak/>
        <w:t>ПРИЛОЖЕНИЕ 1</w:t>
      </w:r>
    </w:p>
    <w:p w:rsidR="004D7554" w:rsidRDefault="00CF150E" w:rsidP="00CF150E">
      <w:pPr>
        <w:autoSpaceDE w:val="0"/>
        <w:ind w:left="4280"/>
        <w:rPr>
          <w:sz w:val="28"/>
          <w:szCs w:val="28"/>
        </w:rPr>
      </w:pPr>
      <w:r>
        <w:rPr>
          <w:sz w:val="28"/>
          <w:szCs w:val="28"/>
        </w:rPr>
        <w:t xml:space="preserve">   </w:t>
      </w:r>
      <w:r w:rsidR="004D7554">
        <w:rPr>
          <w:sz w:val="28"/>
          <w:szCs w:val="28"/>
        </w:rPr>
        <w:t>к административному регламенту</w:t>
      </w:r>
    </w:p>
    <w:p w:rsidR="004D7554" w:rsidRDefault="004D7554" w:rsidP="004D7554">
      <w:pPr>
        <w:autoSpaceDE w:val="0"/>
        <w:ind w:left="4280"/>
        <w:jc w:val="right"/>
        <w:rPr>
          <w:sz w:val="28"/>
          <w:szCs w:val="28"/>
        </w:rPr>
      </w:pPr>
      <w:r>
        <w:rPr>
          <w:sz w:val="28"/>
          <w:szCs w:val="28"/>
        </w:rPr>
        <w:t>предоставления муниципального услуги</w:t>
      </w:r>
    </w:p>
    <w:p w:rsidR="004D7554" w:rsidRDefault="00CF150E" w:rsidP="00CF150E">
      <w:pPr>
        <w:autoSpaceDE w:val="0"/>
        <w:ind w:left="4280"/>
        <w:jc w:val="center"/>
        <w:rPr>
          <w:sz w:val="28"/>
          <w:szCs w:val="28"/>
        </w:rPr>
      </w:pPr>
      <w:r>
        <w:rPr>
          <w:sz w:val="28"/>
          <w:szCs w:val="28"/>
        </w:rPr>
        <w:t xml:space="preserve">   «</w:t>
      </w:r>
      <w:r w:rsidR="004D7554">
        <w:rPr>
          <w:sz w:val="28"/>
          <w:szCs w:val="28"/>
        </w:rPr>
        <w:t>Выдача разрешений на строительство,</w:t>
      </w:r>
    </w:p>
    <w:p w:rsidR="004D7554" w:rsidRDefault="00CF150E" w:rsidP="00CF150E">
      <w:pPr>
        <w:autoSpaceDE w:val="0"/>
        <w:rPr>
          <w:sz w:val="28"/>
          <w:szCs w:val="28"/>
        </w:rPr>
      </w:pPr>
      <w:r>
        <w:rPr>
          <w:sz w:val="28"/>
          <w:szCs w:val="28"/>
        </w:rPr>
        <w:t xml:space="preserve">                                                                </w:t>
      </w:r>
      <w:r w:rsidR="004D7554">
        <w:rPr>
          <w:sz w:val="28"/>
          <w:szCs w:val="28"/>
        </w:rPr>
        <w:t>реконстру</w:t>
      </w:r>
      <w:r>
        <w:rPr>
          <w:sz w:val="28"/>
          <w:szCs w:val="28"/>
        </w:rPr>
        <w:t>кцию</w:t>
      </w:r>
    </w:p>
    <w:p w:rsidR="004D7554" w:rsidRDefault="004D7554" w:rsidP="00CF150E">
      <w:pPr>
        <w:autoSpaceDE w:val="0"/>
        <w:ind w:left="4280"/>
        <w:jc w:val="center"/>
        <w:rPr>
          <w:sz w:val="28"/>
          <w:szCs w:val="28"/>
        </w:rPr>
      </w:pPr>
      <w:r>
        <w:rPr>
          <w:sz w:val="28"/>
          <w:szCs w:val="28"/>
        </w:rPr>
        <w:t>объектов капитального строительства</w:t>
      </w:r>
    </w:p>
    <w:p w:rsidR="004D7554" w:rsidRDefault="00CF150E" w:rsidP="00CF150E">
      <w:pPr>
        <w:autoSpaceDE w:val="0"/>
        <w:rPr>
          <w:sz w:val="28"/>
          <w:szCs w:val="28"/>
        </w:rPr>
      </w:pPr>
      <w:r>
        <w:rPr>
          <w:sz w:val="28"/>
          <w:szCs w:val="28"/>
        </w:rPr>
        <w:t xml:space="preserve">                                                                </w:t>
      </w:r>
      <w:r w:rsidR="004D7554">
        <w:rPr>
          <w:sz w:val="28"/>
          <w:szCs w:val="28"/>
        </w:rPr>
        <w:t xml:space="preserve">на территории </w:t>
      </w:r>
      <w:r>
        <w:rPr>
          <w:sz w:val="28"/>
          <w:szCs w:val="28"/>
        </w:rPr>
        <w:t xml:space="preserve">Грачевского </w:t>
      </w:r>
    </w:p>
    <w:p w:rsidR="00CF150E" w:rsidRDefault="00CF150E" w:rsidP="00CF150E">
      <w:pPr>
        <w:autoSpaceDE w:val="0"/>
        <w:rPr>
          <w:sz w:val="28"/>
          <w:szCs w:val="28"/>
        </w:rPr>
      </w:pPr>
      <w:r>
        <w:rPr>
          <w:sz w:val="28"/>
          <w:szCs w:val="28"/>
        </w:rPr>
        <w:t xml:space="preserve">                                                                 муниципального района</w:t>
      </w:r>
    </w:p>
    <w:p w:rsidR="00CF150E" w:rsidRDefault="00CF150E" w:rsidP="00CF150E">
      <w:pPr>
        <w:autoSpaceDE w:val="0"/>
        <w:rPr>
          <w:sz w:val="28"/>
          <w:szCs w:val="28"/>
        </w:rPr>
      </w:pPr>
      <w:r>
        <w:rPr>
          <w:sz w:val="28"/>
          <w:szCs w:val="28"/>
        </w:rPr>
        <w:t xml:space="preserve">                                                                 Ставропольского края</w:t>
      </w:r>
    </w:p>
    <w:p w:rsidR="00CF150E" w:rsidRDefault="00CF150E" w:rsidP="00CF150E">
      <w:pPr>
        <w:autoSpaceDE w:val="0"/>
        <w:rPr>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4D7554" w:rsidRDefault="004D7554" w:rsidP="004D7554">
      <w:pPr>
        <w:jc w:val="center"/>
        <w:rPr>
          <w:sz w:val="28"/>
          <w:szCs w:val="28"/>
        </w:rPr>
      </w:pPr>
      <w:r>
        <w:rPr>
          <w:sz w:val="28"/>
          <w:szCs w:val="28"/>
        </w:rPr>
        <w:t>БЛОК-СХЕМА</w:t>
      </w:r>
    </w:p>
    <w:p w:rsidR="004D7554" w:rsidRDefault="004D7554" w:rsidP="004D7554">
      <w:pPr>
        <w:jc w:val="center"/>
        <w:rPr>
          <w:bCs/>
          <w:sz w:val="28"/>
          <w:szCs w:val="28"/>
        </w:rPr>
      </w:pPr>
      <w:r>
        <w:rPr>
          <w:sz w:val="28"/>
          <w:szCs w:val="28"/>
        </w:rPr>
        <w:t xml:space="preserve">ПРЕДОСТАВЛЕНИЯ МУНИЦИПАЛЬНОЙ УСЛУГИ </w:t>
      </w:r>
      <w:r>
        <w:rPr>
          <w:bCs/>
          <w:sz w:val="28"/>
          <w:szCs w:val="28"/>
        </w:rPr>
        <w:t>«В</w:t>
      </w:r>
      <w:r>
        <w:rPr>
          <w:sz w:val="28"/>
          <w:szCs w:val="28"/>
        </w:rPr>
        <w:t>ЫДАЧА РАЗРЕШЕНИЙ НА</w:t>
      </w:r>
      <w:r w:rsidRPr="004365C2">
        <w:rPr>
          <w:sz w:val="28"/>
          <w:szCs w:val="28"/>
        </w:rPr>
        <w:t xml:space="preserve"> </w:t>
      </w:r>
      <w:r>
        <w:rPr>
          <w:sz w:val="28"/>
          <w:szCs w:val="28"/>
        </w:rPr>
        <w:t>СТРОИТЕЛЬСТВО, Р</w:t>
      </w:r>
      <w:r w:rsidR="00CF150E">
        <w:rPr>
          <w:sz w:val="28"/>
          <w:szCs w:val="28"/>
        </w:rPr>
        <w:t>ЕКОНСТРУКЦИЮ</w:t>
      </w:r>
      <w:r>
        <w:rPr>
          <w:sz w:val="28"/>
          <w:szCs w:val="28"/>
        </w:rPr>
        <w:t xml:space="preserve"> ОБЪЕКТОВ КАПИТАЛЬНОГО СТРОИТЕЛЬСТВА </w:t>
      </w:r>
      <w:r>
        <w:rPr>
          <w:bCs/>
          <w:sz w:val="28"/>
          <w:szCs w:val="28"/>
        </w:rPr>
        <w:t>НА ТЕРРИТОРИИ</w:t>
      </w:r>
      <w:r w:rsidR="00CF150E">
        <w:rPr>
          <w:bCs/>
          <w:sz w:val="28"/>
          <w:szCs w:val="28"/>
        </w:rPr>
        <w:t xml:space="preserve"> ГРАЧЕВСКОГО МУНИЦИПАЛЬНОГО РАЙО</w:t>
      </w:r>
      <w:r>
        <w:rPr>
          <w:bCs/>
          <w:sz w:val="28"/>
          <w:szCs w:val="28"/>
        </w:rPr>
        <w:t>НА СТАВРОПОЛЬСКОГО КРАЯ»</w:t>
      </w:r>
    </w:p>
    <w:p w:rsidR="004D7554" w:rsidRDefault="004D7554" w:rsidP="004D7554">
      <w:pPr>
        <w:autoSpaceDE w:val="0"/>
        <w:rPr>
          <w:sz w:val="28"/>
          <w:szCs w:val="28"/>
        </w:rPr>
      </w:pPr>
    </w:p>
    <w:p w:rsidR="004D7554" w:rsidRDefault="00894EDC" w:rsidP="004D7554">
      <w:pPr>
        <w:pStyle w:val="ConsPlusNonformat"/>
        <w:jc w:val="both"/>
        <w:rPr>
          <w:rFonts w:ascii="Times New Roman" w:hAnsi="Times New Roman" w:cs="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45pt;margin-top:3.85pt;width:416.6pt;height:56.15pt;z-index:251660288;mso-wrap-distance-left:9.05pt;mso-wrap-distance-right:9.05pt" strokeweight=".05pt">
            <v:fill color2="black"/>
            <v:textbox inset="9.45pt,5.85pt,9.45pt,5.85pt">
              <w:txbxContent>
                <w:p w:rsidR="002B40C4" w:rsidRDefault="002B40C4" w:rsidP="004D7554">
                  <w:pPr>
                    <w:jc w:val="center"/>
                    <w:rPr>
                      <w:sz w:val="22"/>
                      <w:szCs w:val="22"/>
                    </w:rPr>
                  </w:pPr>
                </w:p>
                <w:p w:rsidR="002B40C4" w:rsidRDefault="002B40C4" w:rsidP="004D7554">
                  <w:pPr>
                    <w:jc w:val="center"/>
                    <w:rPr>
                      <w:sz w:val="22"/>
                      <w:szCs w:val="22"/>
                    </w:rPr>
                  </w:pPr>
                  <w:r>
                    <w:rPr>
                      <w:sz w:val="22"/>
                      <w:szCs w:val="22"/>
                    </w:rPr>
                    <w:t xml:space="preserve">Прием и регистрация заявления с комплектом прилагаемых документов специалистом Администрации, уполномоченный на ведение делопроизводства </w:t>
                  </w:r>
                </w:p>
              </w:txbxContent>
            </v:textbox>
          </v:shape>
        </w:pict>
      </w:r>
    </w:p>
    <w:p w:rsidR="004D7554" w:rsidRDefault="00894EDC" w:rsidP="004D7554">
      <w:pPr>
        <w:pStyle w:val="ConsPlusNonformat"/>
        <w:jc w:val="both"/>
        <w:rPr>
          <w:rFonts w:ascii="Times New Roman" w:hAnsi="Times New Roman" w:cs="Times New Roman"/>
          <w:sz w:val="28"/>
          <w:szCs w:val="28"/>
        </w:rPr>
      </w:pPr>
      <w:r>
        <w:pict>
          <v:line id="_x0000_s1028" style="position:absolute;left:0;text-align:left;z-index:251662336" from="198pt,13.7pt" to="198pt,40.7pt"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shape id="_x0000_s1027" type="#_x0000_t202" style="position:absolute;left:0;text-align:left;margin-left:-1.45pt;margin-top:5.05pt;width:416.6pt;height:52.5pt;z-index:251661312;mso-wrap-distance-left:9.05pt;mso-wrap-distance-right:9.05pt" strokeweight=".05pt">
            <v:fill color2="black"/>
            <v:textbox inset="9.45pt,5.85pt,9.45pt,5.85pt">
              <w:txbxContent>
                <w:p w:rsidR="002B40C4" w:rsidRDefault="002B40C4" w:rsidP="004D7554">
                  <w:pPr>
                    <w:jc w:val="both"/>
                    <w:rPr>
                      <w:rFonts w:eastAsia="MS Sans Serif"/>
                    </w:rPr>
                  </w:pPr>
                  <w:r>
                    <w:t>Специалист</w:t>
                  </w:r>
                  <w:r>
                    <w:rPr>
                      <w:rFonts w:eastAsia="MS Sans Serif"/>
                    </w:rPr>
                    <w:t xml:space="preserve"> </w:t>
                  </w:r>
                  <w:r>
                    <w:t>Администрации,</w:t>
                  </w:r>
                  <w:r>
                    <w:rPr>
                      <w:rFonts w:eastAsia="MS Sans Serif"/>
                    </w:rPr>
                    <w:t xml:space="preserve"> </w:t>
                  </w:r>
                  <w:r>
                    <w:t>уполномоченный</w:t>
                  </w:r>
                  <w:r>
                    <w:rPr>
                      <w:rFonts w:eastAsia="MS Sans Serif"/>
                    </w:rPr>
                    <w:t xml:space="preserve"> </w:t>
                  </w:r>
                  <w:r>
                    <w:t>на</w:t>
                  </w:r>
                  <w:r>
                    <w:rPr>
                      <w:rFonts w:eastAsia="MS Sans Serif"/>
                    </w:rPr>
                    <w:t xml:space="preserve"> </w:t>
                  </w:r>
                  <w:r>
                    <w:t>прием</w:t>
                  </w:r>
                  <w:r>
                    <w:rPr>
                      <w:rFonts w:eastAsia="MS Sans Serif"/>
                    </w:rPr>
                    <w:t xml:space="preserve"> </w:t>
                  </w:r>
                  <w:r>
                    <w:t>и</w:t>
                  </w:r>
                  <w:r>
                    <w:rPr>
                      <w:rFonts w:eastAsia="MS Sans Serif"/>
                    </w:rPr>
                    <w:t xml:space="preserve"> </w:t>
                  </w:r>
                  <w:r>
                    <w:t>регистрацию</w:t>
                  </w:r>
                  <w:r>
                    <w:rPr>
                      <w:rFonts w:eastAsia="MS Sans Serif"/>
                    </w:rPr>
                    <w:t xml:space="preserve"> </w:t>
                  </w:r>
                  <w:r>
                    <w:t>документов,</w:t>
                  </w:r>
                  <w:r>
                    <w:rPr>
                      <w:rFonts w:eastAsia="MS Sans Serif"/>
                    </w:rPr>
                    <w:t xml:space="preserve"> </w:t>
                  </w:r>
                  <w:r>
                    <w:t>направляет</w:t>
                  </w:r>
                  <w:r>
                    <w:rPr>
                      <w:rFonts w:eastAsia="MS Sans Serif"/>
                    </w:rPr>
                    <w:t xml:space="preserve"> </w:t>
                  </w:r>
                  <w:r>
                    <w:t>зарегистрированное</w:t>
                  </w:r>
                  <w:r>
                    <w:rPr>
                      <w:rFonts w:eastAsia="MS Sans Serif"/>
                    </w:rPr>
                    <w:t xml:space="preserve"> </w:t>
                  </w:r>
                  <w:r>
                    <w:t>заявление</w:t>
                  </w:r>
                  <w:r>
                    <w:rPr>
                      <w:rFonts w:eastAsia="MS Sans Serif"/>
                    </w:rPr>
                    <w:t xml:space="preserve"> </w:t>
                  </w:r>
                  <w:r>
                    <w:t>с</w:t>
                  </w:r>
                  <w:r>
                    <w:rPr>
                      <w:rFonts w:eastAsia="MS Sans Serif"/>
                    </w:rPr>
                    <w:t xml:space="preserve"> </w:t>
                  </w:r>
                  <w:r>
                    <w:t>комплектом</w:t>
                  </w:r>
                  <w:r>
                    <w:rPr>
                      <w:rFonts w:eastAsia="MS Sans Serif"/>
                    </w:rPr>
                    <w:t xml:space="preserve"> </w:t>
                  </w:r>
                  <w:r>
                    <w:t>прилагаемых</w:t>
                  </w:r>
                  <w:r>
                    <w:rPr>
                      <w:rFonts w:eastAsia="MS Sans Serif"/>
                    </w:rPr>
                    <w:t xml:space="preserve"> </w:t>
                  </w:r>
                  <w:r>
                    <w:t>документов</w:t>
                  </w:r>
                  <w:r>
                    <w:rPr>
                      <w:rFonts w:eastAsia="MS Sans Serif"/>
                    </w:rPr>
                    <w:t xml:space="preserve"> </w:t>
                  </w:r>
                  <w:r>
                    <w:t>начальнику</w:t>
                  </w:r>
                  <w:r>
                    <w:rPr>
                      <w:rFonts w:eastAsia="MS Sans Serif"/>
                    </w:rPr>
                    <w:t xml:space="preserve"> </w:t>
                  </w:r>
                  <w:r>
                    <w:t>Администрации</w:t>
                  </w:r>
                  <w:r>
                    <w:rPr>
                      <w:rFonts w:eastAsia="MS Sans Serif"/>
                    </w:rPr>
                    <w:t xml:space="preserve"> </w:t>
                  </w:r>
                  <w:r>
                    <w:t>для</w:t>
                  </w:r>
                  <w:r>
                    <w:rPr>
                      <w:rFonts w:eastAsia="MS Sans Serif"/>
                    </w:rPr>
                    <w:t xml:space="preserve"> </w:t>
                  </w:r>
                  <w:r>
                    <w:t>рассмотрения</w:t>
                  </w:r>
                  <w:r>
                    <w:rPr>
                      <w:rFonts w:eastAsia="MS Sans Serif"/>
                    </w:rPr>
                    <w:t xml:space="preserve"> </w:t>
                  </w:r>
                  <w:r>
                    <w:t>и</w:t>
                  </w:r>
                  <w:r>
                    <w:rPr>
                      <w:rFonts w:eastAsia="MS Sans Serif"/>
                    </w:rPr>
                    <w:t xml:space="preserve"> </w:t>
                  </w:r>
                  <w:r>
                    <w:t>наложения</w:t>
                  </w:r>
                  <w:r>
                    <w:rPr>
                      <w:rFonts w:eastAsia="MS Sans Serif"/>
                    </w:rPr>
                    <w:t xml:space="preserve"> </w:t>
                  </w:r>
                  <w:r>
                    <w:t>резолюции.</w:t>
                  </w:r>
                  <w:r>
                    <w:rPr>
                      <w:rFonts w:eastAsia="MS Sans Serif"/>
                    </w:rPr>
                    <w:t xml:space="preserve"> </w:t>
                  </w:r>
                </w:p>
              </w:txbxContent>
            </v:textbox>
          </v:shape>
        </w:pict>
      </w:r>
    </w:p>
    <w:p w:rsidR="004D7554" w:rsidRDefault="00894EDC" w:rsidP="004D7554">
      <w:pPr>
        <w:pStyle w:val="ConsPlusNonformat"/>
        <w:jc w:val="both"/>
        <w:rPr>
          <w:rFonts w:ascii="Times New Roman" w:hAnsi="Times New Roman" w:cs="Times New Roman"/>
          <w:sz w:val="28"/>
          <w:szCs w:val="28"/>
        </w:rPr>
      </w:pPr>
      <w:r>
        <w:pict>
          <v:shape id="_x0000_s1029" type="#_x0000_t202" style="position:absolute;left:0;text-align:left;margin-left:-1.45pt;margin-top:12.8pt;width:416.6pt;height:78.5pt;z-index:251663360;mso-wrap-distance-left:9.05pt;mso-wrap-distance-right:9.05pt" strokeweight=".05pt">
            <v:fill color2="black"/>
            <v:textbox inset="9.45pt,5.85pt,9.45pt,5.85pt">
              <w:txbxContent>
                <w:p w:rsidR="002B40C4" w:rsidRDefault="002B40C4" w:rsidP="004D7554">
                  <w:pPr>
                    <w:jc w:val="center"/>
                    <w:rPr>
                      <w:sz w:val="22"/>
                      <w:szCs w:val="22"/>
                    </w:rPr>
                  </w:pPr>
                  <w:r>
                    <w:rPr>
                      <w:sz w:val="22"/>
                      <w:szCs w:val="22"/>
                    </w:rPr>
                    <w:t>Направление специалистом Администрации, уполномоченным на ведение делопроизводства зарегистрированного заявления с комплектом прилагаемых документов главе муниципального образования для рассмотрения и наложения резолюции</w:t>
                  </w:r>
                </w:p>
              </w:txbxContent>
            </v:textbox>
          </v:shape>
        </w:pict>
      </w: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line id="_x0000_s1031" style="position:absolute;left:0;text-align:left;z-index:251665408" from="198pt,9.25pt" to="198pt,36.25pt"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shape id="_x0000_s1030" type="#_x0000_t202" style="position:absolute;left:0;text-align:left;margin-left:4.3pt;margin-top:4.5pt;width:416.6pt;height:47.6pt;z-index:251664384;mso-wrap-distance-left:9.05pt;mso-wrap-distance-right:9.05pt" strokeweight=".05pt">
            <v:fill color2="black"/>
            <v:textbox inset="9.45pt,5.85pt,9.45pt,5.85pt">
              <w:txbxContent>
                <w:p w:rsidR="002B40C4" w:rsidRDefault="002B40C4" w:rsidP="004D7554">
                  <w:pPr>
                    <w:jc w:val="center"/>
                    <w:rPr>
                      <w:sz w:val="22"/>
                      <w:szCs w:val="22"/>
                    </w:rPr>
                  </w:pPr>
                  <w:r>
                    <w:rPr>
                      <w:sz w:val="22"/>
                      <w:szCs w:val="22"/>
                    </w:rPr>
                    <w:t>Рассмотрение заявления с комплектом прилагаемых документов главе муниципального образования и передача на исполнение специалисту Администрации.</w:t>
                  </w:r>
                </w:p>
              </w:txbxContent>
            </v:textbox>
          </v:shape>
        </w:pict>
      </w:r>
    </w:p>
    <w:p w:rsidR="004D7554" w:rsidRDefault="00894EDC" w:rsidP="004D7554">
      <w:pPr>
        <w:pStyle w:val="ConsPlusNonformat"/>
        <w:jc w:val="both"/>
        <w:rPr>
          <w:rFonts w:ascii="Times New Roman" w:hAnsi="Times New Roman" w:cs="Times New Roman"/>
          <w:sz w:val="28"/>
          <w:szCs w:val="28"/>
        </w:rPr>
      </w:pPr>
      <w:r>
        <w:pict>
          <v:line id="_x0000_s1033" style="position:absolute;left:0;text-align:left;z-index:251667456" from="198pt,6.4pt" to="198pt,25.25pt"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shape id="_x0000_s1048" type="#_x0000_t202" style="position:absolute;left:0;text-align:left;margin-left:-6.6pt;margin-top:9.4pt;width:460.4pt;height:87.35pt;z-index:251682816;mso-wrap-distance-left:9.05pt;mso-wrap-distance-right:9.05pt" strokeweight=".05pt">
            <v:fill color2="black"/>
            <v:textbox inset="9.45pt,5.85pt,9.45pt,5.85pt">
              <w:txbxContent>
                <w:p w:rsidR="002B40C4" w:rsidRDefault="002B40C4" w:rsidP="004D7554">
                  <w:pPr>
                    <w:autoSpaceDE w:val="0"/>
                    <w:jc w:val="both"/>
                    <w:rPr>
                      <w:sz w:val="22"/>
                      <w:szCs w:val="22"/>
                    </w:rPr>
                  </w:pPr>
                  <w:proofErr w:type="gramStart"/>
                  <w:r>
                    <w:rPr>
                      <w:sz w:val="22"/>
                      <w:szCs w:val="22"/>
                    </w:rPr>
                    <w:t xml:space="preserve">Специалист Администрации запрашивает документы (их копии или сведения, содержащиеся в них, в порядке межведомственного взаимодействия), указанные в </w:t>
                  </w:r>
                  <w:hyperlink r:id="rId13" w:history="1">
                    <w:proofErr w:type="spellStart"/>
                    <w:r>
                      <w:rPr>
                        <w:rStyle w:val="a3"/>
                      </w:rPr>
                      <w:t>пп</w:t>
                    </w:r>
                    <w:proofErr w:type="spellEnd"/>
                    <w:r>
                      <w:rPr>
                        <w:rStyle w:val="a3"/>
                      </w:rPr>
                      <w:t>. 1</w:t>
                    </w:r>
                  </w:hyperlink>
                  <w:r>
                    <w:rPr>
                      <w:sz w:val="22"/>
                      <w:szCs w:val="22"/>
                    </w:rPr>
                    <w:t xml:space="preserve">, </w:t>
                  </w:r>
                  <w:hyperlink r:id="rId14" w:history="1">
                    <w:r>
                      <w:rPr>
                        <w:rStyle w:val="a3"/>
                      </w:rPr>
                      <w:t>2</w:t>
                    </w:r>
                  </w:hyperlink>
                  <w:r>
                    <w:rPr>
                      <w:sz w:val="22"/>
                      <w:szCs w:val="22"/>
                    </w:rPr>
                    <w:t xml:space="preserve"> и </w:t>
                  </w:r>
                  <w:hyperlink r:id="rId15" w:history="1">
                    <w:r>
                      <w:rPr>
                        <w:rStyle w:val="a3"/>
                      </w:rPr>
                      <w:t xml:space="preserve">5 </w:t>
                    </w:r>
                  </w:hyperlink>
                  <w:r>
                    <w:rPr>
                      <w:sz w:val="22"/>
                      <w:szCs w:val="22"/>
                    </w:rPr>
                    <w:t xml:space="preserve"> п. 2.9.1. и </w:t>
                  </w:r>
                  <w:proofErr w:type="spellStart"/>
                  <w:r>
                    <w:rPr>
                      <w:sz w:val="22"/>
                      <w:szCs w:val="22"/>
                    </w:rPr>
                    <w:t>пп</w:t>
                  </w:r>
                  <w:proofErr w:type="spellEnd"/>
                  <w:r>
                    <w:rPr>
                      <w:sz w:val="22"/>
                      <w:szCs w:val="22"/>
                    </w:rPr>
                    <w:t>. 1, 2 п. 2.9.2.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txbxContent>
            </v:textbox>
          </v:shap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line id="_x0000_s1049" style="position:absolute;left:0;text-align:left;z-index:251683840" from="215pt,6.25pt" to="215pt,22.55pt" strokeweight=".26mm">
            <v:stroke endarrow="block" joinstyle="miter"/>
          </v:line>
        </w:pict>
      </w:r>
    </w:p>
    <w:p w:rsidR="004D7554" w:rsidRDefault="00894EDC" w:rsidP="004D7554">
      <w:pPr>
        <w:pStyle w:val="ConsPlusNonformat"/>
        <w:jc w:val="both"/>
        <w:rPr>
          <w:rFonts w:ascii="Times New Roman" w:hAnsi="Times New Roman" w:cs="Times New Roman"/>
          <w:sz w:val="28"/>
          <w:szCs w:val="28"/>
        </w:rPr>
      </w:pPr>
      <w:r>
        <w:pict>
          <v:shape id="_x0000_s1032" type="#_x0000_t202" style="position:absolute;left:0;text-align:left;margin-left:-1.45pt;margin-top:6.1pt;width:416.6pt;height:56.6pt;z-index:251666432;mso-wrap-distance-left:9.05pt;mso-wrap-distance-right:9.05pt" strokeweight=".05pt">
            <v:fill color2="black"/>
            <v:textbox inset="9.45pt,5.85pt,9.45pt,5.85pt">
              <w:txbxContent>
                <w:p w:rsidR="002B40C4" w:rsidRDefault="002B40C4" w:rsidP="004D7554">
                  <w:pPr>
                    <w:jc w:val="center"/>
                    <w:rPr>
                      <w:sz w:val="22"/>
                      <w:szCs w:val="22"/>
                    </w:rPr>
                  </w:pPr>
                  <w:r>
                    <w:rPr>
                      <w:sz w:val="22"/>
                      <w:szCs w:val="22"/>
                    </w:rPr>
                    <w:t>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w:t>
                  </w:r>
                </w:p>
              </w:txbxContent>
            </v:textbox>
          </v:shap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Pr="002C1A22" w:rsidRDefault="00894EDC" w:rsidP="004D7554">
      <w:pPr>
        <w:pStyle w:val="ConsPlusNonformat"/>
        <w:jc w:val="both"/>
        <w:rPr>
          <w:rFonts w:ascii="Times New Roman" w:hAnsi="Times New Roman" w:cs="Times New Roman"/>
          <w:sz w:val="28"/>
          <w:szCs w:val="28"/>
        </w:rPr>
      </w:pPr>
      <w:r>
        <w:pict>
          <v:line id="_x0000_s1035" style="position:absolute;left:0;text-align:left;z-index:251669504" from="198pt,1.7pt" to="198pt,28.7pt" strokeweight=".26mm">
            <v:stroke endarrow="block" joinstyle="miter"/>
          </v:line>
        </w:pict>
      </w:r>
      <w:r>
        <w:pict>
          <v:oval id="_x0000_s1043" style="position:absolute;left:0;text-align:left;margin-left:171pt;margin-top:5.35pt;width:54.05pt;height:27.05pt;z-index:251677696" strokeweight=".26mm">
            <v:fill color2="black"/>
            <v:stroke joinstyle="miter"/>
            <v:textbox style="mso-rotate-with-shape:t">
              <w:txbxContent>
                <w:p w:rsidR="002B40C4" w:rsidRDefault="002B40C4" w:rsidP="004D7554">
                  <w:pPr>
                    <w:jc w:val="center"/>
                    <w:rPr>
                      <w:lang w:eastAsia="ar-SA"/>
                    </w:rPr>
                  </w:pPr>
                  <w:r>
                    <w:rPr>
                      <w:lang w:eastAsia="ar-SA"/>
                    </w:rPr>
                    <w:t>1</w:t>
                  </w:r>
                </w:p>
                <w:p w:rsidR="002B40C4" w:rsidRDefault="002B40C4" w:rsidP="004D7554">
                  <w:pPr>
                    <w:jc w:val="center"/>
                    <w:rPr>
                      <w:lang w:eastAsia="ar-SA"/>
                    </w:rPr>
                  </w:pPr>
                </w:p>
                <w:p w:rsidR="002B40C4" w:rsidRDefault="002B40C4" w:rsidP="004D7554">
                  <w:pPr>
                    <w:jc w:val="center"/>
                    <w:rPr>
                      <w:lang w:eastAsia="ar-SA"/>
                    </w:rPr>
                  </w:pPr>
                </w:p>
                <w:p w:rsidR="002B40C4" w:rsidRDefault="002B40C4" w:rsidP="004D7554">
                  <w:pPr>
                    <w:jc w:val="center"/>
                    <w:rPr>
                      <w:lang w:eastAsia="ar-SA"/>
                    </w:rPr>
                  </w:pPr>
                </w:p>
                <w:p w:rsidR="002B40C4" w:rsidRDefault="002B40C4" w:rsidP="004D7554">
                  <w:pPr>
                    <w:jc w:val="center"/>
                    <w:rPr>
                      <w:lang w:eastAsia="ar-SA"/>
                    </w:rPr>
                  </w:pPr>
                </w:p>
              </w:txbxContent>
            </v:textbox>
          </v:oval>
        </w:pict>
      </w:r>
    </w:p>
    <w:p w:rsidR="004D7554" w:rsidRDefault="00894EDC" w:rsidP="004D7554">
      <w:pPr>
        <w:pStyle w:val="ConsPlusNonformat"/>
        <w:jc w:val="both"/>
        <w:rPr>
          <w:rFonts w:ascii="Times New Roman" w:hAnsi="Times New Roman" w:cs="Times New Roman"/>
          <w:sz w:val="28"/>
          <w:szCs w:val="28"/>
        </w:rPr>
      </w:pPr>
      <w:r>
        <w:pict>
          <v:line id="_x0000_s1044" style="position:absolute;left:0;text-align:left;z-index:251678720" from="207pt,1.7pt" to="207pt,55.7pt"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45pt;margin-top:3.65pt;width:315pt;height:162pt;z-index:251668480" strokeweight=".26mm">
            <v:fill color2="black"/>
            <v:textbox style="mso-rotate-with-shape:t">
              <w:txbxContent>
                <w:p w:rsidR="002B40C4" w:rsidRDefault="002B40C4" w:rsidP="004D7554">
                  <w:pPr>
                    <w:jc w:val="center"/>
                    <w:rPr>
                      <w:sz w:val="22"/>
                      <w:szCs w:val="22"/>
                      <w:lang w:eastAsia="ar-SA"/>
                    </w:rPr>
                  </w:pPr>
                  <w:r>
                    <w:rPr>
                      <w:sz w:val="22"/>
                      <w:szCs w:val="22"/>
                      <w:lang w:eastAsia="ar-SA"/>
                    </w:rPr>
                    <w:t xml:space="preserve">Документы соответствуют </w:t>
                  </w:r>
                </w:p>
                <w:p w:rsidR="002B40C4" w:rsidRDefault="002B40C4" w:rsidP="004D7554">
                  <w:pPr>
                    <w:jc w:val="center"/>
                    <w:rPr>
                      <w:sz w:val="22"/>
                      <w:szCs w:val="22"/>
                      <w:lang w:eastAsia="ar-SA"/>
                    </w:rPr>
                  </w:pPr>
                  <w:r>
                    <w:rPr>
                      <w:sz w:val="22"/>
                      <w:szCs w:val="22"/>
                      <w:lang w:eastAsia="ar-SA"/>
                    </w:rPr>
                    <w:t>установленным требованиям, основания для отказа</w:t>
                  </w:r>
                </w:p>
                <w:p w:rsidR="002B40C4" w:rsidRDefault="002B40C4" w:rsidP="004D7554">
                  <w:pPr>
                    <w:jc w:val="center"/>
                    <w:rPr>
                      <w:sz w:val="22"/>
                      <w:szCs w:val="22"/>
                      <w:lang w:eastAsia="ar-SA"/>
                    </w:rPr>
                  </w:pPr>
                  <w:r>
                    <w:rPr>
                      <w:sz w:val="22"/>
                      <w:szCs w:val="22"/>
                      <w:lang w:eastAsia="ar-SA"/>
                    </w:rPr>
                    <w:t>отсутствуют</w:t>
                  </w:r>
                </w:p>
              </w:txbxContent>
            </v:textbox>
          </v:shap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r>
        <w:rPr>
          <w:rFonts w:ascii="Times New Roman" w:hAnsi="Times New Roman" w:cs="Times New Roman"/>
          <w:sz w:val="28"/>
          <w:szCs w:val="28"/>
        </w:rPr>
        <w:t>Да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ет                                                     </w:t>
      </w:r>
      <w:proofErr w:type="spellStart"/>
      <w:r>
        <w:rPr>
          <w:rFonts w:ascii="Times New Roman" w:hAnsi="Times New Roman" w:cs="Times New Roman"/>
          <w:sz w:val="28"/>
          <w:szCs w:val="28"/>
        </w:rPr>
        <w:t>Нет</w:t>
      </w:r>
      <w:proofErr w:type="spellEnd"/>
    </w:p>
    <w:p w:rsidR="004D7554" w:rsidRDefault="00894EDC" w:rsidP="004D7554">
      <w:pPr>
        <w:pStyle w:val="ConsPlusNonformat"/>
        <w:jc w:val="both"/>
        <w:rPr>
          <w:rFonts w:ascii="Times New Roman" w:hAnsi="Times New Roman" w:cs="Times New Roman"/>
          <w:sz w:val="28"/>
          <w:szCs w:val="28"/>
        </w:rPr>
      </w:pPr>
      <w:r>
        <w:pict>
          <v:line id="_x0000_s1036" style="position:absolute;left:0;text-align:left;flip:x;z-index:251670528" from="9pt,1pt" to="45pt,1pt" strokeweight=".26mm">
            <v:stroke joinstyle="miter"/>
          </v:line>
        </w:pict>
      </w:r>
      <w:r>
        <w:pict>
          <v:line id="_x0000_s1037" style="position:absolute;left:0;text-align:left;flip:x;z-index:251671552" from="5in,1pt" to="405pt,1pt" strokeweight=".26mm">
            <v:stroke joinstyle="miter"/>
          </v:line>
        </w:pict>
      </w:r>
      <w:r>
        <w:pict>
          <v:line id="_x0000_s1038" style="position:absolute;left:0;text-align:left;z-index:251672576" from="9pt,1pt" to="9pt,94.9pt" strokeweight=".26mm">
            <v:stroke endarrow="block" joinstyle="miter"/>
          </v:line>
        </w:pict>
      </w:r>
      <w:r>
        <w:pict>
          <v:line id="_x0000_s1039" style="position:absolute;left:0;text-align:left;z-index:251673600" from="405pt,1.15pt" to="405pt,1in"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Pr="002C1A22" w:rsidRDefault="00894EDC" w:rsidP="004D7554">
      <w:pPr>
        <w:pStyle w:val="ConsPlusNonformat"/>
        <w:jc w:val="both"/>
        <w:rPr>
          <w:rFonts w:ascii="Times New Roman" w:hAnsi="Times New Roman" w:cs="Times New Roman"/>
          <w:sz w:val="28"/>
          <w:szCs w:val="28"/>
        </w:rPr>
      </w:pPr>
      <w:r>
        <w:pict>
          <v:oval id="_x0000_s1040" style="position:absolute;left:0;text-align:left;margin-left:-66pt;margin-top:6.55pt;width:294pt;height:155.9pt;z-index:251674624" strokeweight=".26mm">
            <v:fill color2="black"/>
            <v:stroke joinstyle="miter"/>
            <v:textbox style="mso-rotate-with-shape:t">
              <w:txbxContent>
                <w:p w:rsidR="002B40C4" w:rsidRDefault="002B40C4" w:rsidP="004D7554">
                  <w:pPr>
                    <w:spacing w:line="216" w:lineRule="auto"/>
                    <w:jc w:val="center"/>
                  </w:pPr>
                </w:p>
                <w:p w:rsidR="002B40C4" w:rsidRDefault="002B40C4" w:rsidP="004D7554">
                  <w:pPr>
                    <w:spacing w:line="216" w:lineRule="auto"/>
                    <w:jc w:val="center"/>
                    <w:rPr>
                      <w:sz w:val="22"/>
                      <w:szCs w:val="22"/>
                      <w:lang w:eastAsia="ar-SA"/>
                    </w:rPr>
                  </w:pPr>
                  <w:r>
                    <w:rPr>
                      <w:sz w:val="22"/>
                      <w:szCs w:val="22"/>
                      <w:lang w:eastAsia="ar-SA"/>
                    </w:rPr>
                    <w:t>Подготовка специалистом Администрации разрешения на строительство, и направление на подписание главе муниципального образования</w:t>
                  </w:r>
                </w:p>
              </w:txbxContent>
            </v:textbox>
          </v:oval>
        </w:pict>
      </w:r>
      <w:r>
        <w:pict>
          <v:oval id="_x0000_s1041" style="position:absolute;left:0;text-align:left;margin-left:234pt;margin-top:-.55pt;width:264pt;height:163pt;z-index:251675648" strokeweight=".26mm">
            <v:fill color2="black"/>
            <v:stroke joinstyle="miter"/>
            <v:textbox style="mso-rotate-with-shape:t">
              <w:txbxContent>
                <w:p w:rsidR="002B40C4" w:rsidRDefault="002B40C4" w:rsidP="004D7554">
                  <w:pPr>
                    <w:autoSpaceDE w:val="0"/>
                    <w:spacing w:line="192" w:lineRule="auto"/>
                    <w:jc w:val="center"/>
                    <w:rPr>
                      <w:sz w:val="22"/>
                      <w:szCs w:val="22"/>
                      <w:lang w:eastAsia="ar-SA"/>
                    </w:rPr>
                  </w:pPr>
                  <w:r>
                    <w:rPr>
                      <w:sz w:val="22"/>
                      <w:szCs w:val="22"/>
                      <w:lang w:eastAsia="ar-SA"/>
                    </w:rPr>
                    <w:t xml:space="preserve">Подготовка специалистом Администрации мотивированного отказа в предоставлении муниципальной услуги и направление на подписание </w:t>
                  </w:r>
                </w:p>
                <w:p w:rsidR="002B40C4" w:rsidRDefault="002B40C4" w:rsidP="004D7554">
                  <w:pPr>
                    <w:jc w:val="center"/>
                  </w:pPr>
                </w:p>
              </w:txbxContent>
            </v:textbox>
          </v:oval>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line id="_x0000_s1042" style="position:absolute;left:0;text-align:left;z-index:251676672" from="96pt,10.7pt" to="96pt,35.15pt" strokeweight=".26mm">
            <v:stroke endarrow="block" joinstyle="miter"/>
          </v:line>
        </w:pict>
      </w:r>
      <w:r>
        <w:pict>
          <v:line id="_x0000_s1050" style="position:absolute;left:0;text-align:left;z-index:251684864" from="366pt,6.2pt" to="366pt,22.5pt"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shape id="_x0000_s1045" type="#_x0000_t202" style="position:absolute;left:0;text-align:left;margin-left:-31.45pt;margin-top:.75pt;width:500.6pt;height:58.65pt;z-index:251679744;mso-wrap-distance-left:9.05pt;mso-wrap-distance-right:9.05pt" strokeweight=".05pt">
            <v:fill color2="black"/>
            <v:textbox inset="9.45pt,5.85pt,9.45pt,5.85pt">
              <w:txbxContent>
                <w:p w:rsidR="002B40C4" w:rsidRDefault="002B40C4" w:rsidP="004D7554">
                  <w:pPr>
                    <w:jc w:val="center"/>
                    <w:rPr>
                      <w:sz w:val="22"/>
                      <w:szCs w:val="22"/>
                    </w:rPr>
                  </w:pPr>
                  <w:r>
                    <w:rPr>
                      <w:sz w:val="22"/>
                      <w:szCs w:val="22"/>
                    </w:rPr>
                    <w:t xml:space="preserve">Подписание главой муниципального образования разрешения на строительство либо мотивированного отказа в предоставлении муниципальной услуги и направление его специалисту Администрации, уполномоченному на ведение делопроизводства для регистрации и выдачи заявителю </w:t>
                  </w:r>
                </w:p>
              </w:txbxContent>
            </v:textbox>
          </v:shap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line id="_x0000_s1046" style="position:absolute;left:0;text-align:left;z-index:251680768" from="222pt,11.25pt" to="222pt,56.6pt" strokeweight=".26mm">
            <v:stroke endarrow="block" joinstyle="miter"/>
          </v:lin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894EDC" w:rsidP="004D7554">
      <w:pPr>
        <w:pStyle w:val="ConsPlusNonformat"/>
        <w:jc w:val="both"/>
        <w:rPr>
          <w:rFonts w:ascii="Times New Roman" w:hAnsi="Times New Roman" w:cs="Times New Roman"/>
          <w:sz w:val="28"/>
          <w:szCs w:val="28"/>
        </w:rPr>
      </w:pPr>
      <w:r>
        <w:pict>
          <v:shape id="_x0000_s1047" type="#_x0000_t202" style="position:absolute;left:0;text-align:left;margin-left:-13.45pt;margin-top:10.6pt;width:479.6pt;height:47.6pt;z-index:251681792;mso-wrap-distance-left:9.05pt;mso-wrap-distance-right:9.05pt" strokeweight=".05pt">
            <v:fill color2="black"/>
            <v:textbox inset="9.45pt,5.85pt,9.45pt,5.85pt">
              <w:txbxContent>
                <w:p w:rsidR="002B40C4" w:rsidRDefault="002B40C4" w:rsidP="004D7554">
                  <w:pPr>
                    <w:jc w:val="center"/>
                    <w:rPr>
                      <w:sz w:val="22"/>
                      <w:szCs w:val="22"/>
                    </w:rPr>
                  </w:pPr>
                  <w:r>
                    <w:rPr>
                      <w:sz w:val="22"/>
                      <w:szCs w:val="22"/>
                    </w:rPr>
                    <w:t xml:space="preserve">Выдача или направление заявителю разрешения на строительство либо мотивированного отказа в предоставлении муниципальной услуги </w:t>
                  </w:r>
                </w:p>
              </w:txbxContent>
            </v:textbox>
          </v:shape>
        </w:pict>
      </w: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pStyle w:val="ConsPlusNonformat"/>
        <w:jc w:val="both"/>
        <w:rPr>
          <w:rFonts w:ascii="Times New Roman" w:hAnsi="Times New Roman" w:cs="Times New Roman"/>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4D7554" w:rsidRDefault="004D7554" w:rsidP="004D7554">
      <w:pPr>
        <w:autoSpaceDE w:val="0"/>
        <w:ind w:right="88"/>
        <w:rPr>
          <w:sz w:val="28"/>
          <w:szCs w:val="28"/>
        </w:rPr>
      </w:pPr>
    </w:p>
    <w:p w:rsidR="006C05C2" w:rsidRDefault="006C05C2" w:rsidP="004D7554">
      <w:pPr>
        <w:autoSpaceDE w:val="0"/>
        <w:ind w:right="88"/>
        <w:rPr>
          <w:sz w:val="28"/>
          <w:szCs w:val="28"/>
        </w:rPr>
      </w:pPr>
    </w:p>
    <w:p w:rsidR="006C05C2" w:rsidRDefault="006C05C2" w:rsidP="004D7554">
      <w:pPr>
        <w:autoSpaceDE w:val="0"/>
        <w:ind w:right="88"/>
        <w:rPr>
          <w:sz w:val="28"/>
          <w:szCs w:val="28"/>
        </w:rPr>
      </w:pPr>
    </w:p>
    <w:p w:rsidR="004D7554" w:rsidRPr="001C0D56" w:rsidRDefault="00DB5A87" w:rsidP="004D7554">
      <w:pPr>
        <w:autoSpaceDE w:val="0"/>
        <w:ind w:left="-247" w:right="88"/>
        <w:jc w:val="right"/>
        <w:rPr>
          <w:sz w:val="28"/>
          <w:szCs w:val="28"/>
        </w:rPr>
      </w:pPr>
      <w:r>
        <w:rPr>
          <w:sz w:val="28"/>
          <w:szCs w:val="28"/>
        </w:rPr>
        <w:br w:type="column"/>
      </w:r>
      <w:r w:rsidR="004D7554">
        <w:rPr>
          <w:sz w:val="28"/>
          <w:szCs w:val="28"/>
        </w:rPr>
        <w:lastRenderedPageBreak/>
        <w:t>ПРИЛОЖЕНИЕ 2</w:t>
      </w:r>
    </w:p>
    <w:p w:rsidR="004D7554" w:rsidRDefault="004D7554" w:rsidP="00CF150E">
      <w:pPr>
        <w:autoSpaceDE w:val="0"/>
        <w:ind w:left="4280"/>
        <w:rPr>
          <w:sz w:val="28"/>
          <w:szCs w:val="28"/>
        </w:rPr>
      </w:pPr>
      <w:r>
        <w:rPr>
          <w:sz w:val="28"/>
          <w:szCs w:val="28"/>
        </w:rPr>
        <w:t>к административному регламенту</w:t>
      </w:r>
    </w:p>
    <w:p w:rsidR="004D7554" w:rsidRDefault="004D7554" w:rsidP="00CF150E">
      <w:pPr>
        <w:autoSpaceDE w:val="0"/>
        <w:ind w:left="4280"/>
        <w:jc w:val="center"/>
        <w:rPr>
          <w:sz w:val="28"/>
          <w:szCs w:val="28"/>
        </w:rPr>
      </w:pPr>
      <w:r>
        <w:rPr>
          <w:sz w:val="28"/>
          <w:szCs w:val="28"/>
        </w:rPr>
        <w:t>предоставления муниципального услуги</w:t>
      </w:r>
    </w:p>
    <w:p w:rsidR="004D7554" w:rsidRDefault="004D7554" w:rsidP="00CF150E">
      <w:pPr>
        <w:autoSpaceDE w:val="0"/>
        <w:ind w:left="4280"/>
        <w:jc w:val="center"/>
        <w:rPr>
          <w:sz w:val="28"/>
          <w:szCs w:val="28"/>
        </w:rPr>
      </w:pPr>
      <w:r>
        <w:rPr>
          <w:sz w:val="28"/>
          <w:szCs w:val="28"/>
        </w:rPr>
        <w:t>«Выдача разрешений на строительство,</w:t>
      </w:r>
    </w:p>
    <w:p w:rsidR="004D7554" w:rsidRDefault="00CF150E" w:rsidP="00CF150E">
      <w:pPr>
        <w:autoSpaceDE w:val="0"/>
        <w:ind w:left="4280"/>
        <w:rPr>
          <w:sz w:val="28"/>
          <w:szCs w:val="28"/>
        </w:rPr>
      </w:pPr>
      <w:r>
        <w:rPr>
          <w:sz w:val="28"/>
          <w:szCs w:val="28"/>
        </w:rPr>
        <w:t xml:space="preserve"> </w:t>
      </w:r>
      <w:r w:rsidR="004D7554">
        <w:rPr>
          <w:sz w:val="28"/>
          <w:szCs w:val="28"/>
        </w:rPr>
        <w:t>реконструкцию</w:t>
      </w:r>
    </w:p>
    <w:p w:rsidR="004D7554" w:rsidRDefault="00CF150E" w:rsidP="00CF150E">
      <w:pPr>
        <w:autoSpaceDE w:val="0"/>
        <w:ind w:left="4280"/>
        <w:rPr>
          <w:sz w:val="28"/>
          <w:szCs w:val="28"/>
        </w:rPr>
      </w:pPr>
      <w:r>
        <w:rPr>
          <w:sz w:val="28"/>
          <w:szCs w:val="28"/>
        </w:rPr>
        <w:t xml:space="preserve"> </w:t>
      </w:r>
      <w:r w:rsidR="004D7554">
        <w:rPr>
          <w:sz w:val="28"/>
          <w:szCs w:val="28"/>
        </w:rPr>
        <w:t>объектов капитального строительства</w:t>
      </w:r>
    </w:p>
    <w:p w:rsidR="00CF150E" w:rsidRDefault="00CF150E" w:rsidP="00CF150E">
      <w:pPr>
        <w:autoSpaceDE w:val="0"/>
        <w:rPr>
          <w:sz w:val="28"/>
          <w:szCs w:val="28"/>
        </w:rPr>
      </w:pPr>
      <w:r>
        <w:rPr>
          <w:sz w:val="28"/>
          <w:szCs w:val="28"/>
        </w:rPr>
        <w:t xml:space="preserve">                                                               </w:t>
      </w:r>
      <w:r w:rsidR="004D7554">
        <w:rPr>
          <w:sz w:val="28"/>
          <w:szCs w:val="28"/>
        </w:rPr>
        <w:t xml:space="preserve">на территории </w:t>
      </w:r>
      <w:r>
        <w:rPr>
          <w:sz w:val="28"/>
          <w:szCs w:val="28"/>
        </w:rPr>
        <w:t xml:space="preserve"> Грачевского </w:t>
      </w:r>
    </w:p>
    <w:p w:rsidR="00CF150E" w:rsidRDefault="00CF150E" w:rsidP="00CF150E">
      <w:pPr>
        <w:autoSpaceDE w:val="0"/>
        <w:rPr>
          <w:sz w:val="28"/>
          <w:szCs w:val="28"/>
        </w:rPr>
      </w:pPr>
      <w:r>
        <w:rPr>
          <w:sz w:val="28"/>
          <w:szCs w:val="28"/>
        </w:rPr>
        <w:t xml:space="preserve">                                                               муниципального района  </w:t>
      </w:r>
    </w:p>
    <w:p w:rsidR="00CF150E" w:rsidRDefault="00CF150E" w:rsidP="00CF150E">
      <w:pPr>
        <w:autoSpaceDE w:val="0"/>
        <w:rPr>
          <w:sz w:val="28"/>
          <w:szCs w:val="28"/>
        </w:rPr>
      </w:pPr>
      <w:r>
        <w:rPr>
          <w:sz w:val="28"/>
          <w:szCs w:val="28"/>
        </w:rPr>
        <w:t xml:space="preserve">                                                               Ставропольского края</w:t>
      </w:r>
    </w:p>
    <w:p w:rsidR="004D7554" w:rsidRDefault="00CF150E" w:rsidP="00CF150E">
      <w:pPr>
        <w:autoSpaceDE w:val="0"/>
        <w:rPr>
          <w:sz w:val="28"/>
          <w:szCs w:val="28"/>
        </w:rPr>
      </w:pPr>
      <w:r>
        <w:rPr>
          <w:sz w:val="28"/>
          <w:szCs w:val="28"/>
        </w:rPr>
        <w:t xml:space="preserve">                   </w:t>
      </w:r>
    </w:p>
    <w:p w:rsidR="004D7554" w:rsidRDefault="004D7554" w:rsidP="004D7554">
      <w:pPr>
        <w:autoSpaceDE w:val="0"/>
        <w:jc w:val="both"/>
        <w:rPr>
          <w:sz w:val="28"/>
          <w:szCs w:val="28"/>
        </w:rPr>
      </w:pPr>
    </w:p>
    <w:p w:rsidR="004D7554" w:rsidRDefault="00CF150E" w:rsidP="004D7554">
      <w:pPr>
        <w:ind w:left="3828"/>
        <w:rPr>
          <w:sz w:val="28"/>
          <w:szCs w:val="28"/>
        </w:rPr>
      </w:pPr>
      <w:r>
        <w:rPr>
          <w:sz w:val="28"/>
          <w:szCs w:val="28"/>
        </w:rPr>
        <w:t>Главе  администрации Грачевского</w:t>
      </w:r>
    </w:p>
    <w:p w:rsidR="004D7554" w:rsidRDefault="00CF150E" w:rsidP="00CF150E">
      <w:pPr>
        <w:ind w:left="3828"/>
        <w:rPr>
          <w:sz w:val="28"/>
          <w:szCs w:val="28"/>
        </w:rPr>
      </w:pPr>
      <w:r>
        <w:rPr>
          <w:sz w:val="28"/>
          <w:szCs w:val="28"/>
        </w:rPr>
        <w:t>муниципального района Ставропольского края</w:t>
      </w:r>
    </w:p>
    <w:p w:rsidR="004D7554" w:rsidRDefault="004D7554" w:rsidP="004D7554">
      <w:pPr>
        <w:ind w:firstLine="3828"/>
        <w:jc w:val="both"/>
        <w:rPr>
          <w:sz w:val="28"/>
          <w:szCs w:val="28"/>
        </w:rPr>
      </w:pPr>
      <w:r>
        <w:rPr>
          <w:sz w:val="28"/>
          <w:szCs w:val="28"/>
        </w:rPr>
        <w:t>_______________________________________</w:t>
      </w:r>
    </w:p>
    <w:p w:rsidR="004D7554" w:rsidRDefault="004D7554" w:rsidP="004D7554">
      <w:pPr>
        <w:ind w:firstLine="3828"/>
        <w:jc w:val="center"/>
        <w:rPr>
          <w:sz w:val="18"/>
          <w:szCs w:val="18"/>
        </w:rPr>
      </w:pPr>
      <w:r>
        <w:rPr>
          <w:sz w:val="18"/>
          <w:szCs w:val="18"/>
        </w:rPr>
        <w:t>(Ф.И.О. физ. лица, наименование юр. лица)</w:t>
      </w:r>
    </w:p>
    <w:p w:rsidR="004D7554" w:rsidRDefault="004D7554" w:rsidP="004D7554">
      <w:pPr>
        <w:ind w:firstLine="3828"/>
        <w:jc w:val="both"/>
        <w:rPr>
          <w:sz w:val="28"/>
          <w:szCs w:val="28"/>
        </w:rPr>
      </w:pPr>
      <w:r>
        <w:rPr>
          <w:sz w:val="28"/>
          <w:szCs w:val="28"/>
        </w:rPr>
        <w:t>_______________________________________</w:t>
      </w:r>
    </w:p>
    <w:p w:rsidR="004D7554" w:rsidRDefault="004D7554" w:rsidP="004D7554">
      <w:pPr>
        <w:ind w:firstLine="3828"/>
        <w:jc w:val="both"/>
        <w:rPr>
          <w:sz w:val="28"/>
          <w:szCs w:val="28"/>
        </w:rPr>
      </w:pPr>
      <w:r>
        <w:rPr>
          <w:sz w:val="28"/>
          <w:szCs w:val="28"/>
        </w:rPr>
        <w:t>_______________________________________</w:t>
      </w:r>
    </w:p>
    <w:p w:rsidR="004D7554" w:rsidRDefault="004D7554" w:rsidP="004D7554">
      <w:pPr>
        <w:ind w:firstLine="3828"/>
        <w:jc w:val="center"/>
        <w:rPr>
          <w:sz w:val="18"/>
          <w:szCs w:val="18"/>
        </w:rPr>
      </w:pPr>
      <w:r>
        <w:rPr>
          <w:sz w:val="18"/>
          <w:szCs w:val="18"/>
        </w:rPr>
        <w:t>(адрес физического или юридического лица)</w:t>
      </w:r>
    </w:p>
    <w:p w:rsidR="004D7554" w:rsidRDefault="004D7554" w:rsidP="004D7554">
      <w:pPr>
        <w:ind w:firstLine="3828"/>
        <w:jc w:val="both"/>
        <w:rPr>
          <w:sz w:val="28"/>
          <w:szCs w:val="28"/>
        </w:rPr>
      </w:pPr>
      <w:r>
        <w:rPr>
          <w:sz w:val="28"/>
          <w:szCs w:val="28"/>
        </w:rPr>
        <w:t>_______________________________________</w:t>
      </w:r>
    </w:p>
    <w:p w:rsidR="004D7554" w:rsidRDefault="004D7554" w:rsidP="004D7554">
      <w:pPr>
        <w:ind w:firstLine="3828"/>
        <w:jc w:val="center"/>
        <w:rPr>
          <w:sz w:val="18"/>
          <w:szCs w:val="18"/>
        </w:rPr>
      </w:pPr>
      <w:r>
        <w:rPr>
          <w:sz w:val="28"/>
          <w:szCs w:val="28"/>
        </w:rPr>
        <w:t>(</w:t>
      </w:r>
      <w:r>
        <w:rPr>
          <w:sz w:val="18"/>
          <w:szCs w:val="18"/>
        </w:rPr>
        <w:t>для физ. лиц,- паспортные данные, для юр. лиц – ОГРН, ИНН)</w:t>
      </w:r>
    </w:p>
    <w:p w:rsidR="004D7554" w:rsidRDefault="004D7554" w:rsidP="004D7554">
      <w:pPr>
        <w:ind w:firstLine="3828"/>
        <w:jc w:val="both"/>
        <w:rPr>
          <w:sz w:val="28"/>
          <w:szCs w:val="28"/>
        </w:rPr>
      </w:pPr>
      <w:r>
        <w:rPr>
          <w:sz w:val="28"/>
          <w:szCs w:val="28"/>
        </w:rPr>
        <w:t>_______________________________________</w:t>
      </w:r>
    </w:p>
    <w:p w:rsidR="004D7554" w:rsidRDefault="004D7554" w:rsidP="004D7554">
      <w:pPr>
        <w:ind w:firstLine="3828"/>
        <w:jc w:val="center"/>
        <w:rPr>
          <w:sz w:val="18"/>
          <w:szCs w:val="18"/>
        </w:rPr>
      </w:pPr>
      <w:r>
        <w:rPr>
          <w:sz w:val="18"/>
          <w:szCs w:val="18"/>
        </w:rPr>
        <w:t>(телефон, адрес электронной почты)</w:t>
      </w:r>
    </w:p>
    <w:p w:rsidR="004D7554" w:rsidRDefault="004D7554" w:rsidP="004D7554">
      <w:pPr>
        <w:jc w:val="center"/>
        <w:rPr>
          <w:sz w:val="28"/>
          <w:szCs w:val="28"/>
        </w:rPr>
      </w:pPr>
    </w:p>
    <w:p w:rsidR="004D7554" w:rsidRDefault="004D7554" w:rsidP="004D7554">
      <w:pPr>
        <w:jc w:val="center"/>
        <w:rPr>
          <w:sz w:val="28"/>
          <w:szCs w:val="28"/>
        </w:rPr>
      </w:pPr>
      <w:r>
        <w:rPr>
          <w:sz w:val="28"/>
          <w:szCs w:val="28"/>
        </w:rPr>
        <w:t>ЗАЯВЛЕНИЕ</w:t>
      </w:r>
    </w:p>
    <w:p w:rsidR="004D7554" w:rsidRDefault="004D7554" w:rsidP="004D7554">
      <w:pPr>
        <w:jc w:val="center"/>
        <w:rPr>
          <w:sz w:val="28"/>
          <w:szCs w:val="28"/>
        </w:rPr>
      </w:pPr>
    </w:p>
    <w:p w:rsidR="004D7554" w:rsidRDefault="004D7554" w:rsidP="004D7554">
      <w:pPr>
        <w:ind w:firstLine="567"/>
        <w:jc w:val="both"/>
        <w:rPr>
          <w:sz w:val="28"/>
          <w:szCs w:val="28"/>
        </w:rPr>
      </w:pPr>
      <w:r>
        <w:rPr>
          <w:sz w:val="28"/>
          <w:szCs w:val="28"/>
        </w:rPr>
        <w:t>Прошу выдать разрешение на строительство, реконструкцию, объекта капитального строительства:_______________________________________</w:t>
      </w:r>
    </w:p>
    <w:p w:rsidR="004D7554" w:rsidRDefault="004D7554" w:rsidP="004D7554">
      <w:pPr>
        <w:jc w:val="center"/>
        <w:rPr>
          <w:sz w:val="20"/>
          <w:szCs w:val="20"/>
        </w:rPr>
      </w:pPr>
      <w:r>
        <w:rPr>
          <w:sz w:val="20"/>
          <w:szCs w:val="20"/>
        </w:rPr>
        <w:t>(ненужное зачеркнуть)</w:t>
      </w:r>
    </w:p>
    <w:p w:rsidR="004D7554" w:rsidRDefault="004D7554" w:rsidP="004D7554">
      <w:pPr>
        <w:jc w:val="both"/>
        <w:rPr>
          <w:sz w:val="28"/>
          <w:szCs w:val="28"/>
        </w:rPr>
      </w:pPr>
      <w:r>
        <w:rPr>
          <w:sz w:val="28"/>
          <w:szCs w:val="28"/>
        </w:rPr>
        <w:t>__________________________________________________________________</w:t>
      </w:r>
    </w:p>
    <w:p w:rsidR="004D7554" w:rsidRDefault="004D7554" w:rsidP="004D7554">
      <w:pPr>
        <w:jc w:val="center"/>
        <w:rPr>
          <w:sz w:val="20"/>
          <w:szCs w:val="20"/>
        </w:rPr>
      </w:pPr>
      <w:r>
        <w:rPr>
          <w:sz w:val="20"/>
          <w:szCs w:val="20"/>
        </w:rPr>
        <w:t>(наименование объекта капитального строительства, краткие проектные характеристики)</w:t>
      </w:r>
    </w:p>
    <w:p w:rsidR="004D7554" w:rsidRDefault="004D7554" w:rsidP="004D7554">
      <w:pPr>
        <w:jc w:val="both"/>
        <w:rPr>
          <w:sz w:val="28"/>
          <w:szCs w:val="28"/>
        </w:rPr>
      </w:pPr>
    </w:p>
    <w:p w:rsidR="004D7554" w:rsidRDefault="004D7554" w:rsidP="004D7554">
      <w:pPr>
        <w:jc w:val="both"/>
        <w:rPr>
          <w:sz w:val="28"/>
          <w:szCs w:val="28"/>
        </w:rPr>
      </w:pPr>
      <w:r>
        <w:rPr>
          <w:sz w:val="28"/>
          <w:szCs w:val="28"/>
        </w:rPr>
        <w:t>по адресу:_________________________________________________________</w:t>
      </w:r>
    </w:p>
    <w:p w:rsidR="004D7554" w:rsidRDefault="004D7554" w:rsidP="004D7554">
      <w:pPr>
        <w:jc w:val="both"/>
        <w:rPr>
          <w:sz w:val="28"/>
          <w:szCs w:val="28"/>
        </w:rPr>
      </w:pPr>
    </w:p>
    <w:p w:rsidR="004D7554" w:rsidRDefault="004D7554" w:rsidP="004D7554">
      <w:pPr>
        <w:jc w:val="both"/>
        <w:rPr>
          <w:sz w:val="28"/>
          <w:szCs w:val="28"/>
        </w:rPr>
      </w:pPr>
      <w:r>
        <w:rPr>
          <w:sz w:val="28"/>
          <w:szCs w:val="28"/>
        </w:rPr>
        <w:t>«_____»____________20__г. ____________________</w:t>
      </w:r>
    </w:p>
    <w:p w:rsidR="004D7554" w:rsidRDefault="004D7554" w:rsidP="004D7554">
      <w:pPr>
        <w:ind w:firstLine="2410"/>
      </w:pPr>
      <w:r>
        <w:t xml:space="preserve">(дата) (подпись) </w:t>
      </w:r>
    </w:p>
    <w:p w:rsidR="004D7554" w:rsidRDefault="004D7554" w:rsidP="004D7554">
      <w:pPr>
        <w:autoSpaceDE w:val="0"/>
        <w:ind w:left="-247" w:right="88"/>
        <w:jc w:val="right"/>
        <w:rPr>
          <w:sz w:val="28"/>
          <w:szCs w:val="28"/>
        </w:rPr>
      </w:pPr>
    </w:p>
    <w:p w:rsidR="004D7554" w:rsidRDefault="004D7554"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3D4076" w:rsidRDefault="003D4076" w:rsidP="004D7554">
      <w:pPr>
        <w:autoSpaceDE w:val="0"/>
        <w:ind w:left="-247" w:right="88"/>
        <w:jc w:val="right"/>
        <w:rPr>
          <w:sz w:val="28"/>
          <w:szCs w:val="28"/>
        </w:rPr>
      </w:pPr>
    </w:p>
    <w:p w:rsidR="004D7554" w:rsidRDefault="004D7554" w:rsidP="00DB5A87">
      <w:pPr>
        <w:autoSpaceDE w:val="0"/>
        <w:ind w:right="88"/>
        <w:rPr>
          <w:sz w:val="28"/>
          <w:szCs w:val="28"/>
        </w:rPr>
      </w:pPr>
    </w:p>
    <w:p w:rsidR="004D7554" w:rsidRPr="001C0D56" w:rsidRDefault="004D7554" w:rsidP="004D7554">
      <w:pPr>
        <w:autoSpaceDE w:val="0"/>
        <w:ind w:left="-247" w:right="88"/>
        <w:jc w:val="right"/>
        <w:rPr>
          <w:sz w:val="28"/>
          <w:szCs w:val="28"/>
        </w:rPr>
      </w:pPr>
      <w:r>
        <w:rPr>
          <w:sz w:val="28"/>
          <w:szCs w:val="28"/>
        </w:rPr>
        <w:lastRenderedPageBreak/>
        <w:t>ПРИЛОЖЕНИЕ 3</w:t>
      </w:r>
    </w:p>
    <w:p w:rsidR="004D7554" w:rsidRDefault="00E775B9" w:rsidP="00E775B9">
      <w:pPr>
        <w:autoSpaceDE w:val="0"/>
        <w:ind w:left="4280"/>
        <w:rPr>
          <w:sz w:val="28"/>
          <w:szCs w:val="28"/>
        </w:rPr>
      </w:pPr>
      <w:r>
        <w:rPr>
          <w:sz w:val="28"/>
          <w:szCs w:val="28"/>
        </w:rPr>
        <w:t xml:space="preserve">  </w:t>
      </w:r>
      <w:r w:rsidR="004D7554">
        <w:rPr>
          <w:sz w:val="28"/>
          <w:szCs w:val="28"/>
        </w:rPr>
        <w:t>к административному регламенту</w:t>
      </w:r>
    </w:p>
    <w:p w:rsidR="004D7554" w:rsidRDefault="004D7554" w:rsidP="004D7554">
      <w:pPr>
        <w:autoSpaceDE w:val="0"/>
        <w:ind w:left="4280"/>
        <w:jc w:val="right"/>
        <w:rPr>
          <w:sz w:val="28"/>
          <w:szCs w:val="28"/>
        </w:rPr>
      </w:pPr>
      <w:r>
        <w:rPr>
          <w:sz w:val="28"/>
          <w:szCs w:val="28"/>
        </w:rPr>
        <w:t>предоставления муниципального услуги</w:t>
      </w:r>
    </w:p>
    <w:p w:rsidR="004D7554" w:rsidRDefault="00E775B9" w:rsidP="00E775B9">
      <w:pPr>
        <w:autoSpaceDE w:val="0"/>
        <w:ind w:left="4280"/>
        <w:jc w:val="center"/>
        <w:rPr>
          <w:sz w:val="28"/>
          <w:szCs w:val="28"/>
        </w:rPr>
      </w:pPr>
      <w:r>
        <w:rPr>
          <w:sz w:val="28"/>
          <w:szCs w:val="28"/>
        </w:rPr>
        <w:t xml:space="preserve">   </w:t>
      </w:r>
      <w:r w:rsidR="004D7554">
        <w:rPr>
          <w:sz w:val="28"/>
          <w:szCs w:val="28"/>
        </w:rPr>
        <w:t>«Выдача разрешений на строительство,</w:t>
      </w:r>
    </w:p>
    <w:p w:rsidR="004D7554" w:rsidRDefault="00E775B9" w:rsidP="00E775B9">
      <w:pPr>
        <w:autoSpaceDE w:val="0"/>
        <w:rPr>
          <w:sz w:val="28"/>
          <w:szCs w:val="28"/>
        </w:rPr>
      </w:pPr>
      <w:r>
        <w:rPr>
          <w:sz w:val="28"/>
          <w:szCs w:val="28"/>
        </w:rPr>
        <w:t xml:space="preserve">                                                                </w:t>
      </w:r>
      <w:r w:rsidR="004D7554">
        <w:rPr>
          <w:sz w:val="28"/>
          <w:szCs w:val="28"/>
        </w:rPr>
        <w:t>р</w:t>
      </w:r>
      <w:r>
        <w:rPr>
          <w:sz w:val="28"/>
          <w:szCs w:val="28"/>
        </w:rPr>
        <w:t>еконструкцию</w:t>
      </w:r>
    </w:p>
    <w:p w:rsidR="004D7554" w:rsidRDefault="004D7554" w:rsidP="00E775B9">
      <w:pPr>
        <w:autoSpaceDE w:val="0"/>
        <w:ind w:left="4280"/>
        <w:jc w:val="center"/>
        <w:rPr>
          <w:sz w:val="28"/>
          <w:szCs w:val="28"/>
        </w:rPr>
      </w:pPr>
      <w:r>
        <w:rPr>
          <w:sz w:val="28"/>
          <w:szCs w:val="28"/>
        </w:rPr>
        <w:t>объектов капитального строительства</w:t>
      </w:r>
    </w:p>
    <w:p w:rsidR="004D7554" w:rsidRDefault="00E775B9" w:rsidP="00E775B9">
      <w:pPr>
        <w:autoSpaceDE w:val="0"/>
        <w:ind w:left="4280"/>
        <w:rPr>
          <w:sz w:val="28"/>
          <w:szCs w:val="28"/>
        </w:rPr>
      </w:pPr>
      <w:r>
        <w:rPr>
          <w:sz w:val="28"/>
          <w:szCs w:val="28"/>
        </w:rPr>
        <w:t xml:space="preserve">   </w:t>
      </w:r>
      <w:r w:rsidR="004D7554">
        <w:rPr>
          <w:sz w:val="28"/>
          <w:szCs w:val="28"/>
        </w:rPr>
        <w:t xml:space="preserve">на территории </w:t>
      </w:r>
      <w:r>
        <w:rPr>
          <w:sz w:val="28"/>
          <w:szCs w:val="28"/>
        </w:rPr>
        <w:t xml:space="preserve"> Грачевского </w:t>
      </w:r>
    </w:p>
    <w:p w:rsidR="00E775B9" w:rsidRDefault="00E775B9" w:rsidP="00E775B9">
      <w:pPr>
        <w:autoSpaceDE w:val="0"/>
        <w:ind w:left="4280"/>
        <w:rPr>
          <w:sz w:val="28"/>
          <w:szCs w:val="28"/>
        </w:rPr>
      </w:pPr>
      <w:r>
        <w:rPr>
          <w:sz w:val="28"/>
          <w:szCs w:val="28"/>
        </w:rPr>
        <w:t xml:space="preserve">   муниципального района</w:t>
      </w:r>
    </w:p>
    <w:p w:rsidR="00E775B9" w:rsidRDefault="00E775B9" w:rsidP="00E775B9">
      <w:pPr>
        <w:autoSpaceDE w:val="0"/>
        <w:ind w:left="4280"/>
        <w:rPr>
          <w:sz w:val="28"/>
          <w:szCs w:val="28"/>
        </w:rPr>
      </w:pPr>
      <w:r>
        <w:rPr>
          <w:sz w:val="28"/>
          <w:szCs w:val="28"/>
        </w:rPr>
        <w:t xml:space="preserve">   Ставропольского края</w:t>
      </w:r>
    </w:p>
    <w:p w:rsidR="00E775B9" w:rsidRDefault="00E775B9" w:rsidP="00E775B9">
      <w:pPr>
        <w:autoSpaceDE w:val="0"/>
        <w:ind w:left="4280"/>
        <w:rPr>
          <w:sz w:val="28"/>
          <w:szCs w:val="28"/>
        </w:rPr>
      </w:pPr>
    </w:p>
    <w:p w:rsidR="004D7554" w:rsidRDefault="004D7554" w:rsidP="004D7554">
      <w:pPr>
        <w:jc w:val="both"/>
        <w:rPr>
          <w:sz w:val="28"/>
          <w:szCs w:val="28"/>
        </w:rPr>
      </w:pPr>
    </w:p>
    <w:p w:rsidR="003D4076" w:rsidRDefault="003D4076" w:rsidP="003D407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N 1</w:t>
      </w:r>
    </w:p>
    <w:p w:rsidR="003D4076" w:rsidRDefault="003D4076" w:rsidP="003D4076">
      <w:pPr>
        <w:pStyle w:val="ConsPlusNormal"/>
        <w:jc w:val="right"/>
        <w:rPr>
          <w:rFonts w:ascii="Times New Roman" w:hAnsi="Times New Roman" w:cs="Times New Roman"/>
          <w:sz w:val="24"/>
          <w:szCs w:val="24"/>
        </w:rPr>
      </w:pPr>
      <w:r>
        <w:rPr>
          <w:rFonts w:ascii="Times New Roman" w:hAnsi="Times New Roman" w:cs="Times New Roman"/>
          <w:sz w:val="24"/>
          <w:szCs w:val="24"/>
        </w:rPr>
        <w:t>к приказу Министерства строительства</w:t>
      </w:r>
    </w:p>
    <w:p w:rsidR="003D4076" w:rsidRDefault="003D4076" w:rsidP="003D4076">
      <w:pPr>
        <w:pStyle w:val="ConsPlusNormal"/>
        <w:jc w:val="right"/>
        <w:rPr>
          <w:rFonts w:ascii="Times New Roman" w:hAnsi="Times New Roman" w:cs="Times New Roman"/>
          <w:sz w:val="24"/>
          <w:szCs w:val="24"/>
        </w:rPr>
      </w:pPr>
      <w:r>
        <w:rPr>
          <w:rFonts w:ascii="Times New Roman" w:hAnsi="Times New Roman" w:cs="Times New Roman"/>
          <w:sz w:val="24"/>
          <w:szCs w:val="24"/>
        </w:rPr>
        <w:t>и жилищно-коммунального хозяйства</w:t>
      </w:r>
    </w:p>
    <w:p w:rsidR="003D4076" w:rsidRDefault="003D4076" w:rsidP="003D4076">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3D4076" w:rsidRDefault="003D4076" w:rsidP="003D4076">
      <w:pPr>
        <w:pStyle w:val="ConsPlusNormal"/>
        <w:jc w:val="right"/>
        <w:rPr>
          <w:rFonts w:ascii="Times New Roman" w:hAnsi="Times New Roman" w:cs="Times New Roman"/>
          <w:sz w:val="24"/>
          <w:szCs w:val="24"/>
        </w:rPr>
      </w:pPr>
      <w:r>
        <w:rPr>
          <w:rFonts w:ascii="Times New Roman" w:hAnsi="Times New Roman" w:cs="Times New Roman"/>
          <w:sz w:val="24"/>
          <w:szCs w:val="24"/>
        </w:rPr>
        <w:t>от 19 февраля 2015 г. N 117/</w:t>
      </w:r>
      <w:proofErr w:type="spellStart"/>
      <w:proofErr w:type="gramStart"/>
      <w:r>
        <w:rPr>
          <w:rFonts w:ascii="Times New Roman" w:hAnsi="Times New Roman" w:cs="Times New Roman"/>
          <w:sz w:val="24"/>
          <w:szCs w:val="24"/>
        </w:rPr>
        <w:t>пр</w:t>
      </w:r>
      <w:proofErr w:type="spellEnd"/>
      <w:proofErr w:type="gramEnd"/>
    </w:p>
    <w:p w:rsidR="003D4076" w:rsidRDefault="003D4076" w:rsidP="003D4076">
      <w:pPr>
        <w:pStyle w:val="ConsPlusNormal"/>
        <w:jc w:val="both"/>
        <w:rPr>
          <w:rFonts w:ascii="Times New Roman" w:hAnsi="Times New Roman" w:cs="Times New Roman"/>
          <w:sz w:val="24"/>
          <w:szCs w:val="24"/>
        </w:rPr>
      </w:pPr>
    </w:p>
    <w:p w:rsidR="003D4076" w:rsidRDefault="003D4076" w:rsidP="003D4076">
      <w:pPr>
        <w:pStyle w:val="ConsPlusNormal"/>
        <w:jc w:val="center"/>
        <w:rPr>
          <w:rFonts w:ascii="Times New Roman" w:hAnsi="Times New Roman" w:cs="Times New Roman"/>
          <w:b/>
          <w:bCs/>
          <w:sz w:val="24"/>
          <w:szCs w:val="24"/>
        </w:rPr>
      </w:pPr>
      <w:bookmarkStart w:id="1" w:name="Par36"/>
      <w:bookmarkEnd w:id="1"/>
      <w:r>
        <w:rPr>
          <w:rFonts w:ascii="Times New Roman" w:hAnsi="Times New Roman" w:cs="Times New Roman"/>
          <w:b/>
          <w:bCs/>
          <w:sz w:val="24"/>
          <w:szCs w:val="24"/>
        </w:rPr>
        <w:t>ФОРМА РАЗРЕШЕНИЯ НА СТРОИТЕЛЬСТВО</w:t>
      </w:r>
    </w:p>
    <w:p w:rsidR="003D4076" w:rsidRDefault="003D4076" w:rsidP="003D4076">
      <w:pPr>
        <w:pStyle w:val="ConsPlusNormal"/>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застройщика</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 для граждан,</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 - </w:t>
      </w:r>
      <w:proofErr w:type="gramStart"/>
      <w:r>
        <w:rPr>
          <w:rFonts w:ascii="Times New Roman" w:hAnsi="Times New Roman" w:cs="Times New Roman"/>
          <w:sz w:val="24"/>
          <w:szCs w:val="24"/>
        </w:rPr>
        <w:t>для</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юридических лиц), его почтовый индекс</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адрес, адрес электронной почты) &lt;1&gt;</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center"/>
        <w:rPr>
          <w:rFonts w:ascii="Times New Roman" w:hAnsi="Times New Roman" w:cs="Times New Roman"/>
          <w:sz w:val="24"/>
          <w:szCs w:val="24"/>
        </w:rPr>
      </w:pPr>
      <w:r>
        <w:rPr>
          <w:rFonts w:ascii="Times New Roman" w:hAnsi="Times New Roman" w:cs="Times New Roman"/>
          <w:sz w:val="24"/>
          <w:szCs w:val="24"/>
        </w:rPr>
        <w:t>РАЗРЕШЕНИЕ</w:t>
      </w:r>
    </w:p>
    <w:p w:rsidR="003D4076" w:rsidRDefault="003D4076" w:rsidP="003D4076">
      <w:pPr>
        <w:pStyle w:val="ConsPlusNonformat"/>
        <w:jc w:val="center"/>
        <w:rPr>
          <w:rFonts w:ascii="Times New Roman" w:hAnsi="Times New Roman" w:cs="Times New Roman"/>
          <w:sz w:val="24"/>
          <w:szCs w:val="24"/>
        </w:rPr>
      </w:pPr>
      <w:r>
        <w:rPr>
          <w:rFonts w:ascii="Times New Roman" w:hAnsi="Times New Roman" w:cs="Times New Roman"/>
          <w:sz w:val="24"/>
          <w:szCs w:val="24"/>
        </w:rPr>
        <w:t>на строительство</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 &lt;2&gt;                                                               N ________________ &lt;3&gt;</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уполномоченного федерального органа исполнительной</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власти или органа исполнительной власти субъекта Российской Федерации,</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выдачу разрешения на</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строительство. </w:t>
      </w:r>
      <w:proofErr w:type="gramStart"/>
      <w:r>
        <w:rPr>
          <w:rFonts w:ascii="Times New Roman" w:hAnsi="Times New Roman" w:cs="Times New Roman"/>
          <w:sz w:val="24"/>
          <w:szCs w:val="24"/>
        </w:rPr>
        <w:t>Государственная корпорация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51   Градостроительного  кодекса  Российской</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 разрешает:</w:t>
      </w:r>
    </w:p>
    <w:p w:rsidR="003D4076" w:rsidRDefault="003D4076" w:rsidP="003D4076">
      <w:pPr>
        <w:pStyle w:val="ConsPlusNormal"/>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2131"/>
        <w:gridCol w:w="2122"/>
        <w:gridCol w:w="847"/>
        <w:gridCol w:w="2268"/>
        <w:gridCol w:w="1247"/>
        <w:gridCol w:w="461"/>
      </w:tblGrid>
      <w:tr w:rsidR="003D4076" w:rsidTr="003D4076">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61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Строительство объекта капитального строительства &lt;4&gt;</w:t>
            </w:r>
          </w:p>
        </w:tc>
        <w:tc>
          <w:tcPr>
            <w:tcW w:w="4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8615"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4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861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Реконструкцию объекта капитального строительства &lt;4&gt;</w:t>
            </w:r>
          </w:p>
        </w:tc>
        <w:tc>
          <w:tcPr>
            <w:tcW w:w="4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8615"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4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r>
      <w:tr w:rsidR="003D4076" w:rsidTr="003D4076">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&lt;5&gt;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Кадастровый номер реконструируемого объекта капитального строительства &lt;8&gt;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градостроительном плане земельного участка &lt;9&gt;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проекте планировки и проекте межевания территории &lt;10&gt;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Сведения о проектной документации объекта капитального строительства, планируемого к строительству, реконструкции, </w:t>
            </w:r>
            <w:r>
              <w:rPr>
                <w:rFonts w:ascii="Times New Roman" w:hAnsi="Times New Roman" w:cs="Times New Roman"/>
                <w:sz w:val="24"/>
                <w:szCs w:val="24"/>
              </w:rPr>
              <w:lastRenderedPageBreak/>
              <w:t>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90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8799" w:type="dxa"/>
            <w:gridSpan w:val="2"/>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69" w:type="dxa"/>
            <w:gridSpan w:val="2"/>
            <w:vMerge/>
            <w:tcBorders>
              <w:top w:val="single" w:sz="4" w:space="0" w:color="auto"/>
              <w:left w:val="single" w:sz="4" w:space="0" w:color="auto"/>
              <w:bottom w:val="single" w:sz="4" w:space="0" w:color="auto"/>
              <w:right w:val="single" w:sz="4" w:space="0" w:color="auto"/>
            </w:tcBorders>
            <w:vAlign w:val="center"/>
            <w:hideMark/>
          </w:tcPr>
          <w:p w:rsidR="003D4076" w:rsidRDefault="003D4076"/>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Иные показатели &lt;14&gt;:</w:t>
            </w:r>
          </w:p>
        </w:tc>
        <w:tc>
          <w:tcPr>
            <w:tcW w:w="694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253"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Адрес (местоположение) объекта &lt;15&gt;:</w:t>
            </w:r>
          </w:p>
        </w:tc>
        <w:tc>
          <w:tcPr>
            <w:tcW w:w="4823"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4253"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4823"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907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Краткие проектные характеристики линейного объекта &lt;16&gt;:</w:t>
            </w: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9076"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w:t>
            </w:r>
          </w:p>
        </w:tc>
        <w:tc>
          <w:tcPr>
            <w:tcW w:w="3976"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976"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976"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Тип (КЛ,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Перечень конструктивных элементов, </w:t>
            </w:r>
            <w:r>
              <w:rPr>
                <w:rFonts w:ascii="Times New Roman" w:hAnsi="Times New Roman" w:cs="Times New Roman"/>
                <w:sz w:val="24"/>
                <w:szCs w:val="24"/>
              </w:rPr>
              <w:lastRenderedPageBreak/>
              <w:t>оказывающих влияние на безопасность:</w:t>
            </w:r>
          </w:p>
        </w:tc>
        <w:tc>
          <w:tcPr>
            <w:tcW w:w="3976"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976"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D4076" w:rsidRDefault="003D4076">
            <w:pPr>
              <w:pStyle w:val="ConsPlusNormal"/>
              <w:jc w:val="both"/>
              <w:rPr>
                <w:rFonts w:ascii="Times New Roman" w:hAnsi="Times New Roman" w:cs="Times New Roman"/>
                <w:sz w:val="24"/>
                <w:szCs w:val="24"/>
              </w:rPr>
            </w:pPr>
            <w:r>
              <w:rPr>
                <w:rFonts w:ascii="Times New Roman" w:hAnsi="Times New Roman" w:cs="Times New Roman"/>
                <w:sz w:val="24"/>
                <w:szCs w:val="24"/>
              </w:rPr>
              <w:t>Иные показатели &lt;17&gt;:</w:t>
            </w:r>
          </w:p>
        </w:tc>
        <w:tc>
          <w:tcPr>
            <w:tcW w:w="3976"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r w:rsidR="003D4076" w:rsidTr="003D4076">
        <w:tc>
          <w:tcPr>
            <w:tcW w:w="510" w:type="dxa"/>
            <w:vMerge/>
            <w:tcBorders>
              <w:top w:val="single" w:sz="4" w:space="0" w:color="auto"/>
              <w:left w:val="single" w:sz="4" w:space="0" w:color="auto"/>
              <w:bottom w:val="single" w:sz="4" w:space="0" w:color="auto"/>
              <w:right w:val="single" w:sz="4" w:space="0" w:color="auto"/>
            </w:tcBorders>
            <w:vAlign w:val="center"/>
            <w:hideMark/>
          </w:tcPr>
          <w:p w:rsidR="003D4076" w:rsidRDefault="003D4076"/>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c>
          <w:tcPr>
            <w:tcW w:w="3976"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3D4076" w:rsidRDefault="003D4076">
            <w:pPr>
              <w:pStyle w:val="ConsPlusNormal"/>
              <w:rPr>
                <w:rFonts w:ascii="Times New Roman" w:hAnsi="Times New Roman" w:cs="Times New Roman"/>
                <w:sz w:val="24"/>
                <w:szCs w:val="24"/>
              </w:rPr>
            </w:pPr>
          </w:p>
        </w:tc>
      </w:tr>
    </w:tbl>
    <w:p w:rsidR="003D4076" w:rsidRDefault="003D4076" w:rsidP="003D4076">
      <w:pPr>
        <w:pStyle w:val="ConsPlusNormal"/>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разрешения - до "__" ___________________ 20__ г. </w:t>
      </w:r>
      <w:proofErr w:type="gramStart"/>
      <w:r>
        <w:rPr>
          <w:rFonts w:ascii="Times New Roman" w:hAnsi="Times New Roman" w:cs="Times New Roman"/>
          <w:sz w:val="24"/>
          <w:szCs w:val="24"/>
        </w:rPr>
        <w:t>в</w:t>
      </w:r>
      <w:proofErr w:type="gramEnd"/>
    </w:p>
    <w:p w:rsidR="003D4076" w:rsidRDefault="003D4076" w:rsidP="003D407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_______________________________________________________ &lt;18&gt;</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   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осуществляющего выдачу</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Действие настоящего разрешения</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продлено до "__" ____________ 20__ г. &lt;19&gt;</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   _____________________</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осуществляющего выдачу</w:t>
      </w: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w:t>
      </w:r>
    </w:p>
    <w:p w:rsidR="003D4076" w:rsidRDefault="003D4076" w:rsidP="003D4076">
      <w:pPr>
        <w:pStyle w:val="ConsPlusNonformat"/>
        <w:jc w:val="both"/>
        <w:rPr>
          <w:rFonts w:ascii="Times New Roman" w:hAnsi="Times New Roman" w:cs="Times New Roman"/>
          <w:sz w:val="24"/>
          <w:szCs w:val="24"/>
        </w:rPr>
      </w:pPr>
    </w:p>
    <w:p w:rsidR="003D4076" w:rsidRDefault="003D4076" w:rsidP="003D4076">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3D4076" w:rsidRDefault="003D4076" w:rsidP="003D4076"/>
    <w:p w:rsidR="004D7554" w:rsidRDefault="004D7554" w:rsidP="004D7554">
      <w:pPr>
        <w:jc w:val="both"/>
        <w:rPr>
          <w:color w:val="FFFFFF"/>
          <w:sz w:val="28"/>
          <w:szCs w:val="28"/>
        </w:rPr>
      </w:pPr>
    </w:p>
    <w:p w:rsidR="004D7554" w:rsidRDefault="004D7554" w:rsidP="004D7554">
      <w:pPr>
        <w:autoSpaceDE w:val="0"/>
        <w:spacing w:line="240" w:lineRule="exact"/>
        <w:ind w:hanging="180"/>
        <w:jc w:val="right"/>
        <w:rPr>
          <w:color w:val="FFFFFF"/>
          <w:sz w:val="28"/>
          <w:szCs w:val="28"/>
        </w:rPr>
      </w:pPr>
    </w:p>
    <w:p w:rsidR="004D7554" w:rsidRDefault="004D7554"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6C05C2" w:rsidRDefault="006C05C2" w:rsidP="004D7554">
      <w:pPr>
        <w:rPr>
          <w:sz w:val="28"/>
          <w:szCs w:val="28"/>
        </w:rPr>
      </w:pPr>
    </w:p>
    <w:p w:rsidR="004D7554" w:rsidRDefault="004D7554" w:rsidP="004D7554">
      <w:pPr>
        <w:rPr>
          <w:sz w:val="28"/>
          <w:szCs w:val="28"/>
        </w:rPr>
      </w:pPr>
    </w:p>
    <w:p w:rsidR="004D7554" w:rsidRPr="001C0D56" w:rsidRDefault="004D7554" w:rsidP="004D7554">
      <w:pPr>
        <w:autoSpaceDE w:val="0"/>
        <w:ind w:left="-247" w:right="88"/>
        <w:jc w:val="right"/>
        <w:rPr>
          <w:sz w:val="28"/>
          <w:szCs w:val="28"/>
        </w:rPr>
      </w:pPr>
      <w:r>
        <w:rPr>
          <w:sz w:val="28"/>
          <w:szCs w:val="28"/>
        </w:rPr>
        <w:lastRenderedPageBreak/>
        <w:t>ПРИЛОЖЕНИЕ 4</w:t>
      </w:r>
    </w:p>
    <w:p w:rsidR="004D7554" w:rsidRDefault="00E775B9" w:rsidP="00E775B9">
      <w:pPr>
        <w:autoSpaceDE w:val="0"/>
        <w:ind w:left="4280"/>
        <w:rPr>
          <w:sz w:val="28"/>
          <w:szCs w:val="28"/>
        </w:rPr>
      </w:pPr>
      <w:r>
        <w:rPr>
          <w:sz w:val="28"/>
          <w:szCs w:val="28"/>
        </w:rPr>
        <w:t xml:space="preserve">   </w:t>
      </w:r>
      <w:r w:rsidR="004D7554">
        <w:rPr>
          <w:sz w:val="28"/>
          <w:szCs w:val="28"/>
        </w:rPr>
        <w:t>к административному регламенту</w:t>
      </w:r>
    </w:p>
    <w:p w:rsidR="004D7554" w:rsidRDefault="004D7554" w:rsidP="004D7554">
      <w:pPr>
        <w:autoSpaceDE w:val="0"/>
        <w:ind w:left="4280"/>
        <w:jc w:val="right"/>
        <w:rPr>
          <w:sz w:val="28"/>
          <w:szCs w:val="28"/>
        </w:rPr>
      </w:pPr>
      <w:r>
        <w:rPr>
          <w:sz w:val="28"/>
          <w:szCs w:val="28"/>
        </w:rPr>
        <w:t>предоставления муниципального услуги</w:t>
      </w:r>
    </w:p>
    <w:p w:rsidR="004D7554" w:rsidRDefault="00E775B9" w:rsidP="00E775B9">
      <w:pPr>
        <w:autoSpaceDE w:val="0"/>
        <w:ind w:left="4280"/>
        <w:jc w:val="center"/>
        <w:rPr>
          <w:sz w:val="28"/>
          <w:szCs w:val="28"/>
        </w:rPr>
      </w:pPr>
      <w:r>
        <w:rPr>
          <w:sz w:val="28"/>
          <w:szCs w:val="28"/>
        </w:rPr>
        <w:t xml:space="preserve"> </w:t>
      </w:r>
      <w:r w:rsidR="004D7554">
        <w:rPr>
          <w:sz w:val="28"/>
          <w:szCs w:val="28"/>
        </w:rPr>
        <w:t>«Выдача разрешений на строительство,</w:t>
      </w:r>
    </w:p>
    <w:p w:rsidR="004D7554" w:rsidRDefault="00E775B9" w:rsidP="00E775B9">
      <w:pPr>
        <w:autoSpaceDE w:val="0"/>
        <w:ind w:left="4280"/>
        <w:rPr>
          <w:sz w:val="28"/>
          <w:szCs w:val="28"/>
        </w:rPr>
      </w:pPr>
      <w:r>
        <w:rPr>
          <w:sz w:val="28"/>
          <w:szCs w:val="28"/>
        </w:rPr>
        <w:t xml:space="preserve">   </w:t>
      </w:r>
      <w:r w:rsidR="004D7554">
        <w:rPr>
          <w:sz w:val="28"/>
          <w:szCs w:val="28"/>
        </w:rPr>
        <w:t>р</w:t>
      </w:r>
      <w:r>
        <w:rPr>
          <w:sz w:val="28"/>
          <w:szCs w:val="28"/>
        </w:rPr>
        <w:t>еконструкцию</w:t>
      </w:r>
    </w:p>
    <w:p w:rsidR="004D7554" w:rsidRDefault="004D7554" w:rsidP="00E775B9">
      <w:pPr>
        <w:autoSpaceDE w:val="0"/>
        <w:ind w:left="4280"/>
        <w:jc w:val="center"/>
        <w:rPr>
          <w:sz w:val="28"/>
          <w:szCs w:val="28"/>
        </w:rPr>
      </w:pPr>
      <w:r>
        <w:rPr>
          <w:sz w:val="28"/>
          <w:szCs w:val="28"/>
        </w:rPr>
        <w:t>объектов капитального строительства</w:t>
      </w:r>
    </w:p>
    <w:p w:rsidR="004D7554" w:rsidRDefault="00E775B9" w:rsidP="00E775B9">
      <w:pPr>
        <w:autoSpaceDE w:val="0"/>
        <w:ind w:left="4280"/>
        <w:rPr>
          <w:sz w:val="28"/>
          <w:szCs w:val="28"/>
        </w:rPr>
      </w:pPr>
      <w:r>
        <w:rPr>
          <w:sz w:val="28"/>
          <w:szCs w:val="28"/>
        </w:rPr>
        <w:t xml:space="preserve">   </w:t>
      </w:r>
      <w:r w:rsidR="004D7554">
        <w:rPr>
          <w:sz w:val="28"/>
          <w:szCs w:val="28"/>
        </w:rPr>
        <w:t xml:space="preserve">на территории </w:t>
      </w:r>
      <w:r>
        <w:rPr>
          <w:sz w:val="28"/>
          <w:szCs w:val="28"/>
        </w:rPr>
        <w:t xml:space="preserve"> Грачевского </w:t>
      </w:r>
      <w:proofErr w:type="spellStart"/>
      <w:r>
        <w:rPr>
          <w:sz w:val="28"/>
          <w:szCs w:val="28"/>
        </w:rPr>
        <w:t>муниципа</w:t>
      </w:r>
      <w:proofErr w:type="spellEnd"/>
      <w:r>
        <w:rPr>
          <w:sz w:val="28"/>
          <w:szCs w:val="28"/>
        </w:rPr>
        <w:t>-</w:t>
      </w:r>
    </w:p>
    <w:p w:rsidR="00E775B9" w:rsidRDefault="00E775B9" w:rsidP="00E775B9">
      <w:pPr>
        <w:autoSpaceDE w:val="0"/>
        <w:ind w:left="4280"/>
        <w:rPr>
          <w:sz w:val="28"/>
          <w:szCs w:val="28"/>
        </w:rPr>
      </w:pPr>
      <w:r>
        <w:rPr>
          <w:sz w:val="28"/>
          <w:szCs w:val="28"/>
        </w:rPr>
        <w:t xml:space="preserve">   </w:t>
      </w:r>
      <w:proofErr w:type="spellStart"/>
      <w:r>
        <w:rPr>
          <w:sz w:val="28"/>
          <w:szCs w:val="28"/>
        </w:rPr>
        <w:t>льного</w:t>
      </w:r>
      <w:proofErr w:type="spellEnd"/>
      <w:r>
        <w:rPr>
          <w:sz w:val="28"/>
          <w:szCs w:val="28"/>
        </w:rPr>
        <w:t xml:space="preserve"> района Ставропольского края</w:t>
      </w:r>
    </w:p>
    <w:p w:rsidR="00E775B9" w:rsidRDefault="00E775B9" w:rsidP="00E775B9">
      <w:pPr>
        <w:autoSpaceDE w:val="0"/>
        <w:ind w:left="4280"/>
        <w:rPr>
          <w:sz w:val="28"/>
          <w:szCs w:val="28"/>
        </w:rPr>
      </w:pPr>
    </w:p>
    <w:p w:rsidR="00E775B9" w:rsidRDefault="00E775B9" w:rsidP="00E775B9">
      <w:pPr>
        <w:autoSpaceDE w:val="0"/>
        <w:ind w:left="4280"/>
        <w:rPr>
          <w:sz w:val="28"/>
          <w:szCs w:val="28"/>
        </w:rPr>
      </w:pPr>
    </w:p>
    <w:p w:rsidR="00E775B9" w:rsidRDefault="00E775B9" w:rsidP="00E775B9">
      <w:pPr>
        <w:autoSpaceDE w:val="0"/>
        <w:ind w:left="4280"/>
        <w:rPr>
          <w:sz w:val="28"/>
          <w:szCs w:val="28"/>
        </w:rPr>
      </w:pPr>
    </w:p>
    <w:p w:rsidR="00E775B9" w:rsidRDefault="00E775B9" w:rsidP="00E775B9">
      <w:pPr>
        <w:autoSpaceDE w:val="0"/>
        <w:ind w:left="4280"/>
        <w:rPr>
          <w:sz w:val="28"/>
          <w:szCs w:val="28"/>
        </w:rPr>
      </w:pPr>
    </w:p>
    <w:p w:rsidR="00E775B9" w:rsidRDefault="00E775B9" w:rsidP="00E775B9">
      <w:pPr>
        <w:autoSpaceDE w:val="0"/>
        <w:ind w:left="4280"/>
        <w:rPr>
          <w:sz w:val="28"/>
          <w:szCs w:val="28"/>
        </w:rPr>
      </w:pPr>
    </w:p>
    <w:p w:rsidR="004D7554" w:rsidRDefault="004D7554" w:rsidP="004D7554">
      <w:pPr>
        <w:rPr>
          <w:sz w:val="28"/>
          <w:szCs w:val="28"/>
        </w:rPr>
      </w:pPr>
    </w:p>
    <w:p w:rsidR="004D7554" w:rsidRDefault="004D7554" w:rsidP="004D7554">
      <w:pPr>
        <w:jc w:val="center"/>
        <w:rPr>
          <w:sz w:val="28"/>
          <w:szCs w:val="28"/>
        </w:rPr>
      </w:pPr>
      <w:r>
        <w:rPr>
          <w:sz w:val="28"/>
          <w:szCs w:val="28"/>
        </w:rPr>
        <w:t>ФОРМА</w:t>
      </w:r>
    </w:p>
    <w:p w:rsidR="00E775B9" w:rsidRDefault="00E775B9" w:rsidP="004D7554">
      <w:pPr>
        <w:jc w:val="center"/>
        <w:rPr>
          <w:sz w:val="28"/>
          <w:szCs w:val="28"/>
        </w:rPr>
      </w:pPr>
    </w:p>
    <w:p w:rsidR="004D7554" w:rsidRDefault="004D7554" w:rsidP="004D7554">
      <w:pPr>
        <w:jc w:val="center"/>
        <w:rPr>
          <w:sz w:val="28"/>
          <w:szCs w:val="28"/>
        </w:rPr>
      </w:pPr>
      <w:r>
        <w:rPr>
          <w:sz w:val="28"/>
          <w:szCs w:val="28"/>
        </w:rPr>
        <w:t xml:space="preserve">ОТКАЗА В ПРЕДОСТАВЛЕНИИ МУНИЦИПАЛЬНОЙ УСЛУГИ </w:t>
      </w:r>
    </w:p>
    <w:p w:rsidR="00E775B9" w:rsidRDefault="00E775B9" w:rsidP="004D7554">
      <w:pPr>
        <w:jc w:val="center"/>
        <w:rPr>
          <w:sz w:val="28"/>
          <w:szCs w:val="28"/>
        </w:rPr>
      </w:pPr>
    </w:p>
    <w:p w:rsidR="004D7554" w:rsidRDefault="004D7554" w:rsidP="004D7554">
      <w:pPr>
        <w:snapToGrid w:val="0"/>
        <w:jc w:val="right"/>
        <w:rPr>
          <w:sz w:val="28"/>
          <w:szCs w:val="28"/>
        </w:rPr>
      </w:pPr>
      <w:r>
        <w:rPr>
          <w:sz w:val="28"/>
          <w:szCs w:val="28"/>
        </w:rPr>
        <w:t>___________________________________</w:t>
      </w:r>
    </w:p>
    <w:p w:rsidR="004D7554" w:rsidRDefault="004D7554" w:rsidP="004D7554">
      <w:pPr>
        <w:snapToGrid w:val="0"/>
        <w:ind w:left="4605"/>
        <w:jc w:val="center"/>
        <w:rPr>
          <w:sz w:val="28"/>
          <w:szCs w:val="28"/>
        </w:rPr>
      </w:pPr>
      <w:r>
        <w:rPr>
          <w:sz w:val="28"/>
          <w:szCs w:val="28"/>
        </w:rPr>
        <w:t>(ФИО заявителя)</w:t>
      </w:r>
    </w:p>
    <w:p w:rsidR="004D7554" w:rsidRDefault="004D7554" w:rsidP="004D7554">
      <w:pPr>
        <w:snapToGrid w:val="0"/>
        <w:ind w:left="4665"/>
        <w:jc w:val="both"/>
        <w:rPr>
          <w:sz w:val="28"/>
          <w:szCs w:val="28"/>
        </w:rPr>
      </w:pPr>
      <w:r>
        <w:rPr>
          <w:sz w:val="28"/>
          <w:szCs w:val="28"/>
        </w:rPr>
        <w:t>_________________________________</w:t>
      </w:r>
    </w:p>
    <w:p w:rsidR="004D7554" w:rsidRDefault="004D7554" w:rsidP="004D7554">
      <w:pPr>
        <w:snapToGrid w:val="0"/>
        <w:ind w:left="4620"/>
        <w:jc w:val="center"/>
        <w:rPr>
          <w:sz w:val="28"/>
          <w:szCs w:val="28"/>
        </w:rPr>
      </w:pPr>
      <w:r>
        <w:rPr>
          <w:sz w:val="28"/>
          <w:szCs w:val="28"/>
        </w:rPr>
        <w:t>(адрес места жительства заявителя)</w:t>
      </w:r>
    </w:p>
    <w:p w:rsidR="004D7554" w:rsidRDefault="004D7554" w:rsidP="004D7554">
      <w:pPr>
        <w:snapToGrid w:val="0"/>
        <w:ind w:left="4620"/>
        <w:jc w:val="both"/>
        <w:rPr>
          <w:sz w:val="28"/>
          <w:szCs w:val="28"/>
        </w:rPr>
      </w:pPr>
    </w:p>
    <w:p w:rsidR="004D7554" w:rsidRPr="00893522" w:rsidRDefault="004D7554" w:rsidP="004D7554">
      <w:pPr>
        <w:jc w:val="center"/>
        <w:rPr>
          <w:sz w:val="28"/>
          <w:szCs w:val="28"/>
        </w:rPr>
      </w:pPr>
      <w:r w:rsidRPr="00893522">
        <w:rPr>
          <w:sz w:val="28"/>
          <w:szCs w:val="28"/>
        </w:rPr>
        <w:t>ОТКАЗ</w:t>
      </w:r>
    </w:p>
    <w:p w:rsidR="004D7554" w:rsidRDefault="004D7554" w:rsidP="004D7554">
      <w:pPr>
        <w:jc w:val="center"/>
        <w:rPr>
          <w:sz w:val="28"/>
          <w:szCs w:val="28"/>
        </w:rPr>
      </w:pPr>
      <w:r w:rsidRPr="00893522">
        <w:rPr>
          <w:sz w:val="28"/>
          <w:szCs w:val="28"/>
        </w:rPr>
        <w:t>В ПРЕД</w:t>
      </w:r>
      <w:r>
        <w:rPr>
          <w:sz w:val="28"/>
          <w:szCs w:val="28"/>
        </w:rPr>
        <w:t>ОСТАВЛЕНИИ МУНИЦИПАЛЬНОЙ УСЛУГИ</w:t>
      </w:r>
    </w:p>
    <w:p w:rsidR="004D7554" w:rsidRPr="00893522" w:rsidRDefault="004D7554" w:rsidP="004D7554">
      <w:pPr>
        <w:jc w:val="center"/>
        <w:rPr>
          <w:sz w:val="28"/>
          <w:szCs w:val="28"/>
        </w:rPr>
      </w:pPr>
    </w:p>
    <w:p w:rsidR="004D7554" w:rsidRDefault="004D7554" w:rsidP="004D7554">
      <w:pPr>
        <w:ind w:firstLine="567"/>
        <w:jc w:val="both"/>
        <w:rPr>
          <w:sz w:val="28"/>
          <w:szCs w:val="28"/>
        </w:rPr>
      </w:pPr>
      <w:r>
        <w:rPr>
          <w:sz w:val="28"/>
          <w:szCs w:val="28"/>
        </w:rPr>
        <w:t>По результатам рассмотрения заявления о предоставлении муниципальной услуги «Выдача разрешений на строительство, р</w:t>
      </w:r>
      <w:r w:rsidR="00E775B9">
        <w:rPr>
          <w:sz w:val="28"/>
          <w:szCs w:val="28"/>
        </w:rPr>
        <w:t>еконструкцию</w:t>
      </w:r>
      <w:r>
        <w:rPr>
          <w:sz w:val="28"/>
          <w:szCs w:val="28"/>
        </w:rPr>
        <w:t xml:space="preserve"> объектов капитального строительства на территории </w:t>
      </w:r>
      <w:r w:rsidR="00E775B9">
        <w:rPr>
          <w:sz w:val="28"/>
          <w:szCs w:val="28"/>
        </w:rPr>
        <w:t xml:space="preserve">Грачевского </w:t>
      </w:r>
      <w:r>
        <w:rPr>
          <w:sz w:val="28"/>
          <w:szCs w:val="28"/>
        </w:rPr>
        <w:t xml:space="preserve">муниципального </w:t>
      </w:r>
      <w:r w:rsidR="00E775B9">
        <w:rPr>
          <w:sz w:val="28"/>
          <w:szCs w:val="28"/>
        </w:rPr>
        <w:t>района</w:t>
      </w:r>
      <w:r>
        <w:rPr>
          <w:sz w:val="28"/>
          <w:szCs w:val="28"/>
        </w:rPr>
        <w:t xml:space="preserve"> Ставропольского края» в предоставлении муниципальной услуги отказано по следующим причинам (основаниям):</w:t>
      </w:r>
    </w:p>
    <w:p w:rsidR="004D7554" w:rsidRDefault="004D7554" w:rsidP="004D7554">
      <w:pPr>
        <w:rPr>
          <w:sz w:val="28"/>
          <w:szCs w:val="28"/>
        </w:rPr>
      </w:pPr>
      <w:r>
        <w:rPr>
          <w:sz w:val="28"/>
          <w:szCs w:val="28"/>
        </w:rPr>
        <w:t>1.________________________________________________________________;</w:t>
      </w:r>
    </w:p>
    <w:p w:rsidR="004D7554" w:rsidRDefault="004D7554" w:rsidP="004D7554">
      <w:pPr>
        <w:rPr>
          <w:sz w:val="28"/>
          <w:szCs w:val="28"/>
        </w:rPr>
      </w:pPr>
      <w:r>
        <w:rPr>
          <w:sz w:val="28"/>
          <w:szCs w:val="28"/>
        </w:rPr>
        <w:t>2.________________________________________________________________;</w:t>
      </w:r>
    </w:p>
    <w:p w:rsidR="004D7554" w:rsidRDefault="004D7554" w:rsidP="004D7554">
      <w:pPr>
        <w:rPr>
          <w:sz w:val="28"/>
          <w:szCs w:val="28"/>
        </w:rPr>
      </w:pPr>
      <w:r>
        <w:rPr>
          <w:sz w:val="28"/>
          <w:szCs w:val="28"/>
        </w:rPr>
        <w:t>3.________________________________________________________________;</w:t>
      </w:r>
    </w:p>
    <w:p w:rsidR="004D7554" w:rsidRDefault="004D7554" w:rsidP="004D7554">
      <w:pPr>
        <w:rPr>
          <w:sz w:val="28"/>
          <w:szCs w:val="28"/>
        </w:rPr>
      </w:pPr>
      <w:r>
        <w:rPr>
          <w:sz w:val="28"/>
          <w:szCs w:val="28"/>
        </w:rPr>
        <w:t>4.________________________________________________________________</w:t>
      </w:r>
    </w:p>
    <w:p w:rsidR="004D7554" w:rsidRDefault="00E775B9" w:rsidP="004D7554">
      <w:pPr>
        <w:rPr>
          <w:sz w:val="28"/>
          <w:szCs w:val="28"/>
        </w:rPr>
      </w:pPr>
      <w:r>
        <w:rPr>
          <w:sz w:val="28"/>
          <w:szCs w:val="28"/>
        </w:rPr>
        <w:t xml:space="preserve">    «____» ______________       </w:t>
      </w:r>
      <w:r w:rsidR="004D7554">
        <w:rPr>
          <w:sz w:val="28"/>
          <w:szCs w:val="28"/>
        </w:rPr>
        <w:t>________________</w:t>
      </w:r>
      <w:r>
        <w:rPr>
          <w:sz w:val="28"/>
          <w:szCs w:val="28"/>
        </w:rPr>
        <w:t xml:space="preserve">                  </w:t>
      </w:r>
      <w:r w:rsidR="004D7554">
        <w:rPr>
          <w:sz w:val="28"/>
          <w:szCs w:val="28"/>
        </w:rPr>
        <w:t xml:space="preserve"> ____________</w:t>
      </w:r>
    </w:p>
    <w:p w:rsidR="004D7554" w:rsidRDefault="00E775B9" w:rsidP="004D7554">
      <w:pPr>
        <w:spacing w:after="200"/>
        <w:rPr>
          <w:sz w:val="28"/>
          <w:szCs w:val="28"/>
        </w:rPr>
      </w:pPr>
      <w:r>
        <w:rPr>
          <w:sz w:val="28"/>
          <w:szCs w:val="28"/>
        </w:rPr>
        <w:t xml:space="preserve">                                                         </w:t>
      </w:r>
      <w:r w:rsidR="004D7554">
        <w:rPr>
          <w:sz w:val="28"/>
          <w:szCs w:val="28"/>
        </w:rPr>
        <w:t>(должность)</w:t>
      </w:r>
      <w:r>
        <w:rPr>
          <w:sz w:val="28"/>
          <w:szCs w:val="28"/>
        </w:rPr>
        <w:t xml:space="preserve">                          </w:t>
      </w:r>
      <w:r w:rsidR="004D7554">
        <w:rPr>
          <w:sz w:val="28"/>
          <w:szCs w:val="28"/>
        </w:rPr>
        <w:t xml:space="preserve"> (подпись)</w:t>
      </w:r>
    </w:p>
    <w:p w:rsidR="00B94349" w:rsidRDefault="00B94349"/>
    <w:sectPr w:rsidR="00B94349" w:rsidSect="00B943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DC" w:rsidRDefault="00894EDC" w:rsidP="00BE6C94">
      <w:r>
        <w:separator/>
      </w:r>
    </w:p>
  </w:endnote>
  <w:endnote w:type="continuationSeparator" w:id="0">
    <w:p w:rsidR="00894EDC" w:rsidRDefault="00894EDC" w:rsidP="00B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DC" w:rsidRDefault="00894EDC" w:rsidP="00BE6C94">
      <w:r>
        <w:separator/>
      </w:r>
    </w:p>
  </w:footnote>
  <w:footnote w:type="continuationSeparator" w:id="0">
    <w:p w:rsidR="00894EDC" w:rsidRDefault="00894EDC" w:rsidP="00BE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14A2"/>
    <w:multiLevelType w:val="hybridMultilevel"/>
    <w:tmpl w:val="9E92A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2E2D89"/>
    <w:multiLevelType w:val="hybridMultilevel"/>
    <w:tmpl w:val="77C2C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7554"/>
    <w:rsid w:val="00041718"/>
    <w:rsid w:val="00045918"/>
    <w:rsid w:val="000647EF"/>
    <w:rsid w:val="00087D81"/>
    <w:rsid w:val="001073A4"/>
    <w:rsid w:val="00115F7A"/>
    <w:rsid w:val="00136E5E"/>
    <w:rsid w:val="00142170"/>
    <w:rsid w:val="00180ACA"/>
    <w:rsid w:val="00185020"/>
    <w:rsid w:val="0018617A"/>
    <w:rsid w:val="001978C4"/>
    <w:rsid w:val="001C5417"/>
    <w:rsid w:val="00284CBA"/>
    <w:rsid w:val="002B40C4"/>
    <w:rsid w:val="002E0A8D"/>
    <w:rsid w:val="002E4CAD"/>
    <w:rsid w:val="002E7A0C"/>
    <w:rsid w:val="002F6948"/>
    <w:rsid w:val="00344382"/>
    <w:rsid w:val="00350E64"/>
    <w:rsid w:val="00397C95"/>
    <w:rsid w:val="003D4076"/>
    <w:rsid w:val="00437F73"/>
    <w:rsid w:val="00470907"/>
    <w:rsid w:val="004C4D7F"/>
    <w:rsid w:val="004D7554"/>
    <w:rsid w:val="004E2CCD"/>
    <w:rsid w:val="00550930"/>
    <w:rsid w:val="0059231A"/>
    <w:rsid w:val="00682494"/>
    <w:rsid w:val="00697A71"/>
    <w:rsid w:val="006C05C2"/>
    <w:rsid w:val="006C3599"/>
    <w:rsid w:val="006E4472"/>
    <w:rsid w:val="007060F1"/>
    <w:rsid w:val="00780018"/>
    <w:rsid w:val="007911DC"/>
    <w:rsid w:val="007F4682"/>
    <w:rsid w:val="00810BA8"/>
    <w:rsid w:val="00825232"/>
    <w:rsid w:val="00837D31"/>
    <w:rsid w:val="00874206"/>
    <w:rsid w:val="00894EDC"/>
    <w:rsid w:val="008A3FDA"/>
    <w:rsid w:val="008B66C6"/>
    <w:rsid w:val="008D6193"/>
    <w:rsid w:val="009015A7"/>
    <w:rsid w:val="00906689"/>
    <w:rsid w:val="00916994"/>
    <w:rsid w:val="00946657"/>
    <w:rsid w:val="00962116"/>
    <w:rsid w:val="009701FF"/>
    <w:rsid w:val="009E37CD"/>
    <w:rsid w:val="00A61EBF"/>
    <w:rsid w:val="00A674B4"/>
    <w:rsid w:val="00A950A6"/>
    <w:rsid w:val="00AE624A"/>
    <w:rsid w:val="00B26338"/>
    <w:rsid w:val="00B56191"/>
    <w:rsid w:val="00B73E3F"/>
    <w:rsid w:val="00B905D4"/>
    <w:rsid w:val="00B94349"/>
    <w:rsid w:val="00BE6C94"/>
    <w:rsid w:val="00C278A9"/>
    <w:rsid w:val="00C43BBE"/>
    <w:rsid w:val="00C80DB4"/>
    <w:rsid w:val="00CF150E"/>
    <w:rsid w:val="00CF1DD3"/>
    <w:rsid w:val="00D22E61"/>
    <w:rsid w:val="00D80BFC"/>
    <w:rsid w:val="00D821E9"/>
    <w:rsid w:val="00D83EEA"/>
    <w:rsid w:val="00DB5A87"/>
    <w:rsid w:val="00DE04F5"/>
    <w:rsid w:val="00E775B9"/>
    <w:rsid w:val="00E819DE"/>
    <w:rsid w:val="00F11A59"/>
    <w:rsid w:val="00F95073"/>
    <w:rsid w:val="00FB1C9E"/>
    <w:rsid w:val="00FC2824"/>
    <w:rsid w:val="00FF6036"/>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5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5">
    <w:name w:val="heading 5"/>
    <w:basedOn w:val="a"/>
    <w:next w:val="a"/>
    <w:link w:val="50"/>
    <w:semiHidden/>
    <w:unhideWhenUsed/>
    <w:qFormat/>
    <w:rsid w:val="004D7554"/>
    <w:pPr>
      <w:keepNext/>
      <w:suppressAutoHyphens w:val="0"/>
      <w:jc w:val="center"/>
      <w:outlineLvl w:val="4"/>
    </w:pPr>
    <w:rPr>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4D7554"/>
    <w:rPr>
      <w:rFonts w:ascii="Tahoma" w:hAnsi="Tahoma" w:cs="Tahoma"/>
      <w:color w:val="2F6F5E"/>
      <w:sz w:val="14"/>
      <w:szCs w:val="14"/>
      <w:u w:val="single"/>
    </w:rPr>
  </w:style>
  <w:style w:type="paragraph" w:styleId="a4">
    <w:name w:val="Body Text"/>
    <w:basedOn w:val="a"/>
    <w:link w:val="a5"/>
    <w:rsid w:val="004D7554"/>
    <w:pPr>
      <w:spacing w:after="120"/>
    </w:pPr>
  </w:style>
  <w:style w:type="character" w:customStyle="1" w:styleId="a5">
    <w:name w:val="Основной текст Знак"/>
    <w:basedOn w:val="a0"/>
    <w:link w:val="a4"/>
    <w:rsid w:val="004D7554"/>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4D755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D7554"/>
    <w:pPr>
      <w:suppressAutoHyphens/>
      <w:autoSpaceDE w:val="0"/>
      <w:spacing w:after="0" w:line="240" w:lineRule="auto"/>
    </w:pPr>
    <w:rPr>
      <w:rFonts w:ascii="Courier New" w:eastAsia="Times New Roman" w:hAnsi="Courier New" w:cs="Courier New"/>
      <w:sz w:val="20"/>
      <w:szCs w:val="20"/>
      <w:lang w:eastAsia="zh-CN"/>
    </w:rPr>
  </w:style>
  <w:style w:type="paragraph" w:styleId="a6">
    <w:name w:val="No Spacing"/>
    <w:qFormat/>
    <w:rsid w:val="004D7554"/>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4D7554"/>
    <w:rPr>
      <w:rFonts w:ascii="Courier New" w:hAnsi="Courier New" w:cs="Courier New"/>
      <w:sz w:val="20"/>
      <w:szCs w:val="20"/>
    </w:rPr>
  </w:style>
  <w:style w:type="paragraph" w:styleId="a7">
    <w:name w:val="Normal (Web)"/>
    <w:basedOn w:val="a"/>
    <w:rsid w:val="004D7554"/>
    <w:pPr>
      <w:spacing w:before="280" w:after="280"/>
    </w:pPr>
    <w:rPr>
      <w:rFonts w:ascii="Verdana" w:hAnsi="Verdana" w:cs="Verdana"/>
      <w:color w:val="333366"/>
      <w:sz w:val="14"/>
      <w:szCs w:val="14"/>
    </w:rPr>
  </w:style>
  <w:style w:type="paragraph" w:customStyle="1" w:styleId="12">
    <w:name w:val="Обычный1"/>
    <w:rsid w:val="004D7554"/>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50">
    <w:name w:val="Заголовок 5 Знак"/>
    <w:basedOn w:val="a0"/>
    <w:link w:val="5"/>
    <w:semiHidden/>
    <w:rsid w:val="004D7554"/>
    <w:rPr>
      <w:rFonts w:ascii="Times New Roman" w:eastAsia="Times New Roman" w:hAnsi="Times New Roman" w:cs="Times New Roman"/>
      <w:bCs/>
      <w:color w:val="000000"/>
      <w:sz w:val="28"/>
      <w:szCs w:val="28"/>
      <w:lang w:eastAsia="ru-RU"/>
    </w:rPr>
  </w:style>
  <w:style w:type="character" w:customStyle="1" w:styleId="ConsPlusNormal0">
    <w:name w:val="ConsPlusNormal Знак"/>
    <w:link w:val="ConsPlusNormal"/>
    <w:locked/>
    <w:rsid w:val="004D7554"/>
    <w:rPr>
      <w:rFonts w:ascii="Arial" w:eastAsia="Times New Roman" w:hAnsi="Arial" w:cs="Arial"/>
      <w:sz w:val="20"/>
      <w:szCs w:val="20"/>
      <w:lang w:eastAsia="zh-CN"/>
    </w:rPr>
  </w:style>
  <w:style w:type="paragraph" w:customStyle="1" w:styleId="Standard">
    <w:name w:val="Standard"/>
    <w:rsid w:val="00045918"/>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8">
    <w:name w:val="Strong"/>
    <w:basedOn w:val="a0"/>
    <w:qFormat/>
    <w:rsid w:val="00045918"/>
    <w:rPr>
      <w:b/>
      <w:bCs/>
    </w:rPr>
  </w:style>
  <w:style w:type="paragraph" w:customStyle="1" w:styleId="13">
    <w:name w:val="Обычный (веб)1"/>
    <w:basedOn w:val="a"/>
    <w:rsid w:val="00045918"/>
    <w:pPr>
      <w:spacing w:before="280" w:after="280" w:line="100" w:lineRule="atLeast"/>
    </w:pPr>
    <w:rPr>
      <w:rFonts w:ascii="Verdana" w:hAnsi="Verdana" w:cs="Verdana"/>
      <w:color w:val="333366"/>
      <w:kern w:val="1"/>
      <w:sz w:val="14"/>
      <w:szCs w:val="14"/>
      <w:lang w:eastAsia="ar-SA"/>
    </w:rPr>
  </w:style>
  <w:style w:type="character" w:customStyle="1" w:styleId="Absatz-Standardschriftart">
    <w:name w:val="Absatz-Standardschriftart"/>
    <w:rsid w:val="00350E64"/>
  </w:style>
  <w:style w:type="character" w:customStyle="1" w:styleId="blk">
    <w:name w:val="blk"/>
    <w:basedOn w:val="a0"/>
    <w:rsid w:val="00350E64"/>
  </w:style>
  <w:style w:type="paragraph" w:styleId="a9">
    <w:name w:val="Body Text Indent"/>
    <w:basedOn w:val="a"/>
    <w:link w:val="aa"/>
    <w:uiPriority w:val="99"/>
    <w:unhideWhenUsed/>
    <w:rsid w:val="00CF1DD3"/>
    <w:pPr>
      <w:spacing w:after="120"/>
      <w:ind w:left="283"/>
    </w:pPr>
  </w:style>
  <w:style w:type="character" w:customStyle="1" w:styleId="aa">
    <w:name w:val="Основной текст с отступом Знак"/>
    <w:basedOn w:val="a0"/>
    <w:link w:val="a9"/>
    <w:uiPriority w:val="99"/>
    <w:rsid w:val="00CF1DD3"/>
    <w:rPr>
      <w:rFonts w:ascii="Times New Roman" w:eastAsia="Times New Roman" w:hAnsi="Times New Roman" w:cs="Times New Roman"/>
      <w:sz w:val="24"/>
      <w:szCs w:val="24"/>
      <w:lang w:eastAsia="zh-CN"/>
    </w:rPr>
  </w:style>
  <w:style w:type="paragraph" w:customStyle="1" w:styleId="125">
    <w:name w:val="1.25"/>
    <w:basedOn w:val="a"/>
    <w:link w:val="1250"/>
    <w:qFormat/>
    <w:rsid w:val="00F95073"/>
    <w:pPr>
      <w:suppressAutoHyphens w:val="0"/>
      <w:autoSpaceDE w:val="0"/>
      <w:autoSpaceDN w:val="0"/>
      <w:adjustRightInd w:val="0"/>
      <w:ind w:firstLine="709"/>
      <w:jc w:val="both"/>
    </w:pPr>
    <w:rPr>
      <w:sz w:val="28"/>
      <w:szCs w:val="28"/>
      <w:lang w:eastAsia="en-US"/>
    </w:rPr>
  </w:style>
  <w:style w:type="character" w:customStyle="1" w:styleId="1250">
    <w:name w:val="1.25 Знак"/>
    <w:link w:val="125"/>
    <w:rsid w:val="00F95073"/>
    <w:rPr>
      <w:rFonts w:ascii="Times New Roman" w:eastAsia="Times New Roman" w:hAnsi="Times New Roman" w:cs="Times New Roman"/>
      <w:sz w:val="28"/>
      <w:szCs w:val="28"/>
    </w:rPr>
  </w:style>
  <w:style w:type="paragraph" w:styleId="ab">
    <w:name w:val="header"/>
    <w:basedOn w:val="a"/>
    <w:link w:val="ac"/>
    <w:uiPriority w:val="99"/>
    <w:semiHidden/>
    <w:unhideWhenUsed/>
    <w:rsid w:val="00BE6C94"/>
    <w:pPr>
      <w:tabs>
        <w:tab w:val="center" w:pos="4677"/>
        <w:tab w:val="right" w:pos="9355"/>
      </w:tabs>
    </w:pPr>
  </w:style>
  <w:style w:type="character" w:customStyle="1" w:styleId="ac">
    <w:name w:val="Верхний колонтитул Знак"/>
    <w:basedOn w:val="a0"/>
    <w:link w:val="ab"/>
    <w:uiPriority w:val="99"/>
    <w:semiHidden/>
    <w:rsid w:val="00BE6C94"/>
    <w:rPr>
      <w:rFonts w:ascii="Times New Roman" w:eastAsia="Times New Roman" w:hAnsi="Times New Roman" w:cs="Times New Roman"/>
      <w:sz w:val="24"/>
      <w:szCs w:val="24"/>
      <w:lang w:eastAsia="zh-CN"/>
    </w:rPr>
  </w:style>
  <w:style w:type="paragraph" w:styleId="ad">
    <w:name w:val="footer"/>
    <w:basedOn w:val="a"/>
    <w:link w:val="ae"/>
    <w:uiPriority w:val="99"/>
    <w:semiHidden/>
    <w:unhideWhenUsed/>
    <w:rsid w:val="00BE6C94"/>
    <w:pPr>
      <w:tabs>
        <w:tab w:val="center" w:pos="4677"/>
        <w:tab w:val="right" w:pos="9355"/>
      </w:tabs>
    </w:pPr>
  </w:style>
  <w:style w:type="character" w:customStyle="1" w:styleId="ae">
    <w:name w:val="Нижний колонтитул Знак"/>
    <w:basedOn w:val="a0"/>
    <w:link w:val="ad"/>
    <w:uiPriority w:val="99"/>
    <w:semiHidden/>
    <w:rsid w:val="00BE6C94"/>
    <w:rPr>
      <w:rFonts w:ascii="Times New Roman" w:eastAsia="Times New Roman" w:hAnsi="Times New Roman" w:cs="Times New Roman"/>
      <w:sz w:val="24"/>
      <w:szCs w:val="24"/>
      <w:lang w:eastAsia="zh-CN"/>
    </w:rPr>
  </w:style>
  <w:style w:type="paragraph" w:styleId="af">
    <w:name w:val="List Paragraph"/>
    <w:basedOn w:val="a"/>
    <w:uiPriority w:val="34"/>
    <w:qFormat/>
    <w:rsid w:val="00344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579">
      <w:bodyDiv w:val="1"/>
      <w:marLeft w:val="0"/>
      <w:marRight w:val="0"/>
      <w:marTop w:val="0"/>
      <w:marBottom w:val="0"/>
      <w:divBdr>
        <w:top w:val="none" w:sz="0" w:space="0" w:color="auto"/>
        <w:left w:val="none" w:sz="0" w:space="0" w:color="auto"/>
        <w:bottom w:val="none" w:sz="0" w:space="0" w:color="auto"/>
        <w:right w:val="none" w:sz="0" w:space="0" w:color="auto"/>
      </w:divBdr>
    </w:div>
    <w:div w:id="21210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rsk.ru" TargetMode="External"/><Relationship Id="rId13" Type="http://schemas.openxmlformats.org/officeDocument/2006/relationships/hyperlink" Target="consultantplus://offline/main?base=LAW;n=117503;fld=134;dst=2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503;fld=134;dst=1014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503;fld=134;dst=101091" TargetMode="External"/><Relationship Id="rId5" Type="http://schemas.openxmlformats.org/officeDocument/2006/relationships/webSettings" Target="webSettings.xml"/><Relationship Id="rId15" Type="http://schemas.openxmlformats.org/officeDocument/2006/relationships/hyperlink" Target="consultantplus://offline/main?base=LAW;n=117503;fld=134;dst=26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ka@mail" TargetMode="External"/><Relationship Id="rId14" Type="http://schemas.openxmlformats.org/officeDocument/2006/relationships/hyperlink" Target="consultantplus://offline/main?base=LAW;n=117503;fld=134;dst=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33</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Adm_staromarevka</dc:creator>
  <cp:lastModifiedBy>ИринаЧ</cp:lastModifiedBy>
  <cp:revision>21</cp:revision>
  <cp:lastPrinted>2015-06-04T09:54:00Z</cp:lastPrinted>
  <dcterms:created xsi:type="dcterms:W3CDTF">2015-06-01T05:33:00Z</dcterms:created>
  <dcterms:modified xsi:type="dcterms:W3CDTF">2018-06-19T09:24:00Z</dcterms:modified>
</cp:coreProperties>
</file>